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597" w:rsidP="00976597" w:rsidRDefault="00584350" w14:paraId="40FEAADC" w14:textId="12E8DF40">
      <w:pPr>
        <w:pStyle w:val="Heading3"/>
        <w:rPr>
          <w:sz w:val="20"/>
          <w:szCs w:val="20"/>
        </w:rPr>
      </w:pPr>
      <w:r w:rsidRPr="00300EA2">
        <w:rPr>
          <w:sz w:val="20"/>
          <w:szCs w:val="20"/>
        </w:rPr>
        <w:t>News Release</w:t>
      </w:r>
      <w:bookmarkStart w:name="StartHere" w:id="0"/>
      <w:bookmarkEnd w:id="0"/>
    </w:p>
    <w:p w:rsidRPr="00BA350D" w:rsidR="00BA350D" w:rsidP="00BA350D" w:rsidRDefault="00E8448A" w14:paraId="793AB7AC" w14:textId="75E23649">
      <w:r w:rsidR="016B47F0">
        <w:rPr/>
        <w:t>24</w:t>
      </w:r>
      <w:r w:rsidR="00E8448A">
        <w:rPr/>
        <w:t xml:space="preserve"> </w:t>
      </w:r>
      <w:r w:rsidR="00B52684">
        <w:rPr/>
        <w:t>November</w:t>
      </w:r>
      <w:r w:rsidR="00E8448A">
        <w:rPr/>
        <w:t xml:space="preserve"> 2025</w:t>
      </w:r>
    </w:p>
    <w:p w:rsidR="00061206" w:rsidP="00E670C6" w:rsidRDefault="00061206" w14:paraId="00FE4FBF" w14:textId="14AAB834">
      <w:pPr>
        <w:spacing w:line="276" w:lineRule="auto"/>
        <w:rPr>
          <w:rFonts w:cs="Arial"/>
          <w:b w:val="1"/>
          <w:bCs w:val="1"/>
          <w:sz w:val="20"/>
          <w:szCs w:val="20"/>
        </w:rPr>
      </w:pPr>
      <w:r w:rsidRPr="52CBA44A" w:rsidR="52CBA44A">
        <w:rPr>
          <w:rFonts w:cs="Arial"/>
          <w:b w:val="1"/>
          <w:bCs w:val="1"/>
          <w:sz w:val="20"/>
          <w:szCs w:val="20"/>
        </w:rPr>
        <w:t xml:space="preserve">Data insight drives 90% visitor growth for English wine producer </w:t>
      </w:r>
      <w:r w:rsidRPr="52CBA44A" w:rsidR="52CBA44A">
        <w:rPr>
          <w:rFonts w:cs="Arial"/>
          <w:b w:val="1"/>
          <w:bCs w:val="1"/>
          <w:sz w:val="20"/>
          <w:szCs w:val="20"/>
        </w:rPr>
        <w:t>MDCV UK</w:t>
      </w:r>
    </w:p>
    <w:p w:rsidRPr="00E670C6" w:rsidR="00E670C6" w:rsidP="00E670C6" w:rsidRDefault="00E670C6" w14:paraId="018864D9" w14:textId="772C7E83">
      <w:pPr>
        <w:spacing w:line="276" w:lineRule="auto"/>
        <w:rPr>
          <w:rFonts w:cs="Arial"/>
          <w:sz w:val="20"/>
          <w:szCs w:val="20"/>
        </w:rPr>
      </w:pPr>
      <w:r w:rsidRPr="00E670C6">
        <w:rPr>
          <w:rFonts w:cs="Arial"/>
          <w:sz w:val="20"/>
          <w:szCs w:val="20"/>
        </w:rPr>
        <w:t xml:space="preserve">A </w:t>
      </w:r>
      <w:r w:rsidR="00826A70">
        <w:rPr>
          <w:rFonts w:cs="Arial"/>
          <w:sz w:val="20"/>
          <w:szCs w:val="20"/>
        </w:rPr>
        <w:t>bespoke</w:t>
      </w:r>
      <w:r w:rsidRPr="00E670C6">
        <w:rPr>
          <w:rFonts w:cs="Arial"/>
          <w:sz w:val="20"/>
          <w:szCs w:val="20"/>
        </w:rPr>
        <w:t xml:space="preserve"> demographic mapping tool developed by Knight Frank’s viticulture consultancy has helped one of the UK’s largest wine producers, MDCV UK, achieve a 90%</w:t>
      </w:r>
      <w:r w:rsidR="00442E3D">
        <w:rPr>
          <w:rFonts w:cs="Arial"/>
          <w:sz w:val="20"/>
          <w:szCs w:val="20"/>
        </w:rPr>
        <w:t xml:space="preserve"> </w:t>
      </w:r>
      <w:r w:rsidRPr="00442E3D" w:rsidR="00442E3D">
        <w:rPr>
          <w:rFonts w:cs="Arial"/>
          <w:sz w:val="20"/>
          <w:szCs w:val="20"/>
        </w:rPr>
        <w:t>year-on-year increase</w:t>
      </w:r>
      <w:r w:rsidRPr="00E670C6">
        <w:rPr>
          <w:rFonts w:cs="Arial"/>
          <w:sz w:val="20"/>
          <w:szCs w:val="20"/>
        </w:rPr>
        <w:t xml:space="preserve"> in visitor </w:t>
      </w:r>
      <w:r w:rsidR="00442E3D">
        <w:rPr>
          <w:rFonts w:cs="Arial"/>
          <w:sz w:val="20"/>
          <w:szCs w:val="20"/>
        </w:rPr>
        <w:t>footfall</w:t>
      </w:r>
      <w:r w:rsidRPr="00E670C6">
        <w:rPr>
          <w:rFonts w:cs="Arial"/>
          <w:sz w:val="20"/>
          <w:szCs w:val="20"/>
        </w:rPr>
        <w:t xml:space="preserve"> and more than a fivefold uplift in sales of its most exclusive English sparkling wine.</w:t>
      </w:r>
    </w:p>
    <w:p w:rsidR="00B52684" w:rsidP="00E670C6" w:rsidRDefault="00B52684" w14:paraId="4226B519" w14:textId="3CFF2858">
      <w:pPr>
        <w:spacing w:line="276" w:lineRule="auto"/>
        <w:rPr>
          <w:rFonts w:cs="Arial"/>
          <w:sz w:val="20"/>
          <w:szCs w:val="20"/>
        </w:rPr>
      </w:pPr>
      <w:r w:rsidRPr="3C1FE091" w:rsidR="52CBA44A">
        <w:rPr>
          <w:rFonts w:cs="Arial"/>
          <w:sz w:val="20"/>
          <w:szCs w:val="20"/>
        </w:rPr>
        <w:t xml:space="preserve">The mapping platform combines data from Experian, TripAdvisor, the Department for Transport and Royal Mail to help vineyards </w:t>
      </w:r>
      <w:r w:rsidRPr="3C1FE091" w:rsidR="52CBA44A">
        <w:rPr>
          <w:rFonts w:cs="Arial"/>
          <w:sz w:val="20"/>
          <w:szCs w:val="20"/>
        </w:rPr>
        <w:t>identify</w:t>
      </w:r>
      <w:r w:rsidRPr="3C1FE091" w:rsidR="52CBA44A">
        <w:rPr>
          <w:rFonts w:cs="Arial"/>
          <w:sz w:val="20"/>
          <w:szCs w:val="20"/>
        </w:rPr>
        <w:t xml:space="preserve"> and reach their most valuable audiences. For MDCV UK, which farms more than 2,000 acres across the South East of England, including the 900-acre </w:t>
      </w:r>
      <w:r w:rsidRPr="3C1FE091" w:rsidR="52CBA44A">
        <w:rPr>
          <w:rFonts w:cs="Arial"/>
          <w:sz w:val="20"/>
          <w:szCs w:val="20"/>
        </w:rPr>
        <w:t>Silverhand</w:t>
      </w:r>
      <w:r w:rsidRPr="3C1FE091" w:rsidR="52CBA44A">
        <w:rPr>
          <w:rFonts w:cs="Arial"/>
          <w:sz w:val="20"/>
          <w:szCs w:val="20"/>
        </w:rPr>
        <w:t xml:space="preserve"> Estate in Kent</w:t>
      </w:r>
      <w:r w:rsidRPr="3C1FE091" w:rsidR="70741D62">
        <w:rPr>
          <w:rFonts w:cs="Arial"/>
          <w:sz w:val="20"/>
          <w:szCs w:val="20"/>
        </w:rPr>
        <w:t xml:space="preserve"> (</w:t>
      </w:r>
      <w:r w:rsidRPr="3C1FE091" w:rsidR="52CBA44A">
        <w:rPr>
          <w:rFonts w:cs="Arial"/>
          <w:sz w:val="20"/>
          <w:szCs w:val="20"/>
        </w:rPr>
        <w:t xml:space="preserve">600 </w:t>
      </w:r>
      <w:r w:rsidRPr="3C1FE091" w:rsidR="6DE03FE3">
        <w:rPr>
          <w:rFonts w:cs="Arial"/>
          <w:sz w:val="20"/>
          <w:szCs w:val="20"/>
        </w:rPr>
        <w:t xml:space="preserve">acres </w:t>
      </w:r>
      <w:r w:rsidRPr="3C1FE091" w:rsidR="52CBA44A">
        <w:rPr>
          <w:rFonts w:cs="Arial"/>
          <w:sz w:val="20"/>
          <w:szCs w:val="20"/>
        </w:rPr>
        <w:t xml:space="preserve">of which are under vine), the insight has shaped how the business targets customers, plans visitor experiences and develops new sites in line with its commitment to sustainability and local provenance. </w:t>
      </w:r>
    </w:p>
    <w:p w:rsidRPr="00E670C6" w:rsidR="00E670C6" w:rsidP="00E670C6" w:rsidRDefault="00B52684" w14:paraId="3A319A7B" w14:textId="5A7269DD">
      <w:pPr>
        <w:spacing w:line="276" w:lineRule="auto"/>
        <w:rPr>
          <w:rFonts w:cs="Arial"/>
          <w:sz w:val="20"/>
          <w:szCs w:val="20"/>
        </w:rPr>
      </w:pPr>
      <w:r w:rsidRPr="00E670C6">
        <w:rPr>
          <w:rFonts w:cs="Arial"/>
          <w:sz w:val="20"/>
          <w:szCs w:val="20"/>
        </w:rPr>
        <w:t xml:space="preserve">Gary Smith, CEO at MDCV </w:t>
      </w:r>
      <w:r w:rsidRPr="00E670C6" w:rsidR="00442E3D">
        <w:rPr>
          <w:rFonts w:cs="Arial"/>
          <w:sz w:val="20"/>
          <w:szCs w:val="20"/>
        </w:rPr>
        <w:t>UK, said</w:t>
      </w:r>
      <w:r>
        <w:rPr>
          <w:rFonts w:cs="Arial"/>
          <w:sz w:val="20"/>
          <w:szCs w:val="20"/>
        </w:rPr>
        <w:t xml:space="preserve">: </w:t>
      </w:r>
      <w:r w:rsidRPr="00E670C6" w:rsidR="00E670C6">
        <w:rPr>
          <w:rFonts w:cs="Arial"/>
          <w:sz w:val="20"/>
          <w:szCs w:val="20"/>
        </w:rPr>
        <w:t>“Before we had this tool, we had a broad-brush, blanket approach to targeting consumers and driving them to our cellar door</w:t>
      </w:r>
      <w:r>
        <w:rPr>
          <w:rFonts w:cs="Arial"/>
          <w:sz w:val="20"/>
          <w:szCs w:val="20"/>
        </w:rPr>
        <w:t xml:space="preserve">. </w:t>
      </w:r>
      <w:r w:rsidRPr="00E670C6" w:rsidR="00E670C6">
        <w:rPr>
          <w:rFonts w:cs="Arial"/>
          <w:sz w:val="20"/>
          <w:szCs w:val="20"/>
        </w:rPr>
        <w:t>What this has allowed us to do is be much more focused and targeted, with far less wastage in our marketing.</w:t>
      </w:r>
    </w:p>
    <w:p w:rsidRPr="00442E3D" w:rsidR="00442E3D" w:rsidP="00442E3D" w:rsidRDefault="00442E3D" w14:paraId="3D81DDD7" w14:textId="271A536B">
      <w:pPr>
        <w:spacing w:line="276" w:lineRule="auto"/>
        <w:rPr>
          <w:rFonts w:cs="Arial"/>
          <w:sz w:val="20"/>
          <w:szCs w:val="20"/>
        </w:rPr>
      </w:pPr>
      <w:r w:rsidRPr="52CBA44A" w:rsidR="52CBA44A">
        <w:rPr>
          <w:rFonts w:cs="Arial"/>
          <w:sz w:val="20"/>
          <w:szCs w:val="20"/>
        </w:rPr>
        <w:t xml:space="preserve">MDCV UK used the data to refine its social media targeting, focusing paid campaigns on high-value postcodes </w:t>
      </w:r>
      <w:r w:rsidRPr="52CBA44A" w:rsidR="52CBA44A">
        <w:rPr>
          <w:rFonts w:cs="Arial"/>
          <w:sz w:val="20"/>
          <w:szCs w:val="20"/>
        </w:rPr>
        <w:t>identified</w:t>
      </w:r>
      <w:r w:rsidRPr="52CBA44A" w:rsidR="52CBA44A">
        <w:rPr>
          <w:rFonts w:cs="Arial"/>
          <w:sz w:val="20"/>
          <w:szCs w:val="20"/>
        </w:rPr>
        <w:t xml:space="preserve"> through the report. Gary continued: “Our marketing team now use it daily. It has reduced spend wastage, allowed for meaningful A/B </w:t>
      </w:r>
      <w:r w:rsidRPr="52CBA44A" w:rsidR="52CBA44A">
        <w:rPr>
          <w:rFonts w:cs="Arial"/>
          <w:sz w:val="20"/>
          <w:szCs w:val="20"/>
        </w:rPr>
        <w:t>testing</w:t>
      </w:r>
      <w:r w:rsidRPr="52CBA44A" w:rsidR="52CBA44A">
        <w:rPr>
          <w:rFonts w:cs="Arial"/>
          <w:sz w:val="20"/>
          <w:szCs w:val="20"/>
        </w:rPr>
        <w:t xml:space="preserve"> and ensured our message lands with the right audience.”</w:t>
      </w:r>
    </w:p>
    <w:p w:rsidR="00826A70" w:rsidP="00E670C6" w:rsidRDefault="00826A70" w14:paraId="02051568" w14:textId="75991591">
      <w:pPr>
        <w:spacing w:line="276" w:lineRule="auto"/>
        <w:rPr>
          <w:rFonts w:cs="Arial"/>
          <w:sz w:val="20"/>
          <w:szCs w:val="20"/>
        </w:rPr>
      </w:pPr>
      <w:r w:rsidRPr="52CBA44A" w:rsidR="52CBA44A">
        <w:rPr>
          <w:rFonts w:cs="Arial"/>
          <w:sz w:val="20"/>
          <w:szCs w:val="20"/>
        </w:rPr>
        <w:t xml:space="preserve">Since adopting the data-led approach, visitor numbers at MDCV UK’s  </w:t>
      </w:r>
      <w:r w:rsidRPr="52CBA44A" w:rsidR="52CBA44A">
        <w:rPr>
          <w:rFonts w:cs="Arial"/>
          <w:sz w:val="20"/>
          <w:szCs w:val="20"/>
        </w:rPr>
        <w:t>Silverhand</w:t>
      </w:r>
      <w:r w:rsidRPr="52CBA44A" w:rsidR="52CBA44A">
        <w:rPr>
          <w:rFonts w:cs="Arial"/>
          <w:sz w:val="20"/>
          <w:szCs w:val="20"/>
        </w:rPr>
        <w:t xml:space="preserve"> Estate have almost doubled year-on-year. The growth has prompted the business to expand its cellar door facilities, introduce new walking and 4x4 tours and recruit </w:t>
      </w:r>
      <w:r w:rsidRPr="52CBA44A" w:rsidR="52CBA44A">
        <w:rPr>
          <w:rFonts w:cs="Arial"/>
          <w:sz w:val="20"/>
          <w:szCs w:val="20"/>
        </w:rPr>
        <w:t>additional</w:t>
      </w:r>
      <w:r w:rsidRPr="52CBA44A" w:rsidR="52CBA44A">
        <w:rPr>
          <w:rFonts w:cs="Arial"/>
          <w:sz w:val="20"/>
          <w:szCs w:val="20"/>
        </w:rPr>
        <w:t xml:space="preserve"> staff to fulfil the demand. The company is also progressing plans for a major extension that would triple the size of its cellar door, alongside development of a new flagship winery.</w:t>
      </w:r>
    </w:p>
    <w:p w:rsidRPr="00E670C6" w:rsidR="00E670C6" w:rsidP="00E670C6" w:rsidRDefault="00E670C6" w14:paraId="46D4B6B7" w14:textId="5CC8DA19">
      <w:pPr>
        <w:spacing w:line="276" w:lineRule="auto"/>
        <w:rPr>
          <w:rFonts w:cs="Arial"/>
          <w:sz w:val="20"/>
          <w:szCs w:val="20"/>
        </w:rPr>
      </w:pPr>
      <w:r w:rsidRPr="52CBA44A" w:rsidR="52CBA44A">
        <w:rPr>
          <w:rFonts w:cs="Arial"/>
          <w:sz w:val="20"/>
          <w:szCs w:val="20"/>
        </w:rPr>
        <w:t>MDCV UK has achieved a TripAdvisor Travellers’ Choice Award for 2025, placing it among the top 10% of experiences worldwide. At the premium end, sales of KYNG, the estate’s prestige sparkling wine, have risen by more than fivefold since the data-informed marketing campaigns began.</w:t>
      </w:r>
    </w:p>
    <w:p w:rsidRPr="00E670C6" w:rsidR="00E670C6" w:rsidP="00E670C6" w:rsidRDefault="00E670C6" w14:paraId="639699EF" w14:textId="2AA7189D">
      <w:pPr>
        <w:spacing w:line="276" w:lineRule="auto"/>
        <w:rPr>
          <w:rFonts w:cs="Arial"/>
          <w:sz w:val="20"/>
          <w:szCs w:val="20"/>
        </w:rPr>
      </w:pPr>
      <w:r w:rsidRPr="00E670C6">
        <w:rPr>
          <w:rFonts w:cs="Arial"/>
          <w:sz w:val="20"/>
          <w:szCs w:val="20"/>
        </w:rPr>
        <w:t xml:space="preserve">Knight Frank’s mapping tool segments catchment areas by travel time and purchasing behaviour, identifying consumers whose spending aligns with premium food and drink, while mapping restaurant, hotel and commuter hotspots. </w:t>
      </w:r>
    </w:p>
    <w:p w:rsidRPr="00E670C6" w:rsidR="00E670C6" w:rsidP="3C1FE091" w:rsidRDefault="00E670C6" w14:paraId="43A4FCAD" w14:textId="35BA51EE">
      <w:pPr>
        <w:spacing w:line="276" w:lineRule="auto"/>
        <w:rPr>
          <w:rFonts w:cs="Arial"/>
          <w:sz w:val="20"/>
          <w:szCs w:val="20"/>
        </w:rPr>
      </w:pPr>
      <w:r w:rsidRPr="3C1FE091" w:rsidR="52CBA44A">
        <w:rPr>
          <w:rFonts w:cs="Arial"/>
          <w:sz w:val="20"/>
          <w:szCs w:val="20"/>
        </w:rPr>
        <w:t>Ed Mansel-Lewis, Head of Viticulture and Partner at Knight Frank, said</w:t>
      </w:r>
      <w:r w:rsidRPr="3C1FE091" w:rsidR="52CBA44A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</w:t>
      </w:r>
      <w:r w:rsidRPr="3C1FE091" w:rsidR="52CBA44A">
        <w:rPr>
          <w:rFonts w:cs="Arial"/>
          <w:sz w:val="20"/>
          <w:szCs w:val="20"/>
        </w:rPr>
        <w:t xml:space="preserve">“This is exactly what we set out to achieve: turning data into commercial results. The progress MDCV UK has made shows how understanding the customer landscape can directly improve engagement and sales. It </w:t>
      </w:r>
      <w:r w:rsidRPr="3C1FE091" w:rsidR="52CBA44A">
        <w:rPr>
          <w:rFonts w:cs="Arial"/>
          <w:sz w:val="20"/>
          <w:szCs w:val="20"/>
        </w:rPr>
        <w:t>demonstrates</w:t>
      </w:r>
      <w:r w:rsidRPr="3C1FE091" w:rsidR="52CBA44A">
        <w:rPr>
          <w:rFonts w:cs="Arial"/>
          <w:sz w:val="20"/>
          <w:szCs w:val="20"/>
        </w:rPr>
        <w:t xml:space="preserve"> how data-led decision making is becoming central to the success of the English wine sector.”</w:t>
      </w:r>
    </w:p>
    <w:p w:rsidRPr="00E670C6" w:rsidR="00E670C6" w:rsidP="00E670C6" w:rsidRDefault="00E670C6" w14:paraId="1FC20D7D" w14:textId="00F95AA3">
      <w:pPr>
        <w:spacing w:line="276" w:lineRule="auto"/>
        <w:rPr>
          <w:rFonts w:cs="Arial"/>
          <w:sz w:val="20"/>
          <w:szCs w:val="20"/>
        </w:rPr>
      </w:pPr>
      <w:r w:rsidRPr="3C1FE091" w:rsidR="00E670C6">
        <w:rPr>
          <w:rFonts w:cs="Arial"/>
          <w:sz w:val="20"/>
          <w:szCs w:val="20"/>
        </w:rPr>
        <w:t xml:space="preserve">He added: </w:t>
      </w:r>
      <w:r w:rsidRPr="3C1FE091" w:rsidR="00442E3D">
        <w:rPr>
          <w:rFonts w:cs="Arial"/>
          <w:sz w:val="20"/>
          <w:szCs w:val="20"/>
        </w:rPr>
        <w:t>“</w:t>
      </w:r>
      <w:r w:rsidRPr="3C1FE091" w:rsidR="00442E3D">
        <w:rPr>
          <w:rFonts w:cs="Arial"/>
          <w:sz w:val="20"/>
          <w:szCs w:val="20"/>
        </w:rPr>
        <w:t>For many producers, profitability depends on maximising cellar door and direct-to-consumer sales. That is where the margin is made, and this report helps producers find that master key</w:t>
      </w:r>
      <w:r w:rsidRPr="3C1FE091" w:rsidR="00FD0B12">
        <w:rPr>
          <w:rFonts w:cs="Arial"/>
          <w:sz w:val="20"/>
          <w:szCs w:val="20"/>
        </w:rPr>
        <w:t>.</w:t>
      </w:r>
      <w:r w:rsidRPr="3C1FE091" w:rsidR="00442E3D">
        <w:rPr>
          <w:rFonts w:cs="Arial"/>
          <w:sz w:val="20"/>
          <w:szCs w:val="20"/>
        </w:rPr>
        <w:t xml:space="preserve"> As the UK’s vineyard area now exceeds 4,000 hectares, tools like this are also helping to ensure that expansion is matched by sustainable, well-planned growth in marketing, </w:t>
      </w:r>
      <w:r w:rsidRPr="3C1FE091" w:rsidR="00442E3D">
        <w:rPr>
          <w:rFonts w:cs="Arial"/>
          <w:sz w:val="20"/>
          <w:szCs w:val="20"/>
        </w:rPr>
        <w:t>tourism</w:t>
      </w:r>
      <w:r w:rsidRPr="3C1FE091" w:rsidR="00442E3D">
        <w:rPr>
          <w:rFonts w:cs="Arial"/>
          <w:sz w:val="20"/>
          <w:szCs w:val="20"/>
        </w:rPr>
        <w:t xml:space="preserve"> and on-site development.”</w:t>
      </w:r>
    </w:p>
    <w:p w:rsidR="00442E3D" w:rsidP="00E670C6" w:rsidRDefault="00442E3D" w14:paraId="29BC47D5" w14:textId="1E0E58AD">
      <w:pPr>
        <w:spacing w:line="276" w:lineRule="auto"/>
        <w:rPr>
          <w:rFonts w:cs="Arial"/>
          <w:sz w:val="20"/>
          <w:szCs w:val="20"/>
        </w:rPr>
      </w:pPr>
      <w:r w:rsidRPr="0A7A6C31" w:rsidR="68537F77">
        <w:rPr>
          <w:rFonts w:cs="Arial"/>
          <w:sz w:val="20"/>
          <w:szCs w:val="20"/>
        </w:rPr>
        <w:t xml:space="preserve">Gary </w:t>
      </w:r>
      <w:r w:rsidRPr="0A7A6C31" w:rsidR="00F736D3">
        <w:rPr>
          <w:rFonts w:cs="Arial"/>
          <w:sz w:val="20"/>
          <w:szCs w:val="20"/>
        </w:rPr>
        <w:t>concluded</w:t>
      </w:r>
      <w:r w:rsidRPr="0A7A6C31" w:rsidR="00442E3D">
        <w:rPr>
          <w:rFonts w:cs="Arial"/>
          <w:sz w:val="20"/>
          <w:szCs w:val="20"/>
        </w:rPr>
        <w:t>: “The insight has fundamentally changed how we think. We now have a much clearer sense of where the greatest opportunities lie</w:t>
      </w:r>
      <w:r w:rsidRPr="0A7A6C31" w:rsidR="00442E3D">
        <w:rPr>
          <w:rFonts w:cs="Arial"/>
          <w:sz w:val="20"/>
          <w:szCs w:val="20"/>
        </w:rPr>
        <w:t>,</w:t>
      </w:r>
      <w:r w:rsidRPr="0A7A6C31" w:rsidR="00442E3D">
        <w:rPr>
          <w:rFonts w:cs="Arial"/>
          <w:sz w:val="20"/>
          <w:szCs w:val="20"/>
        </w:rPr>
        <w:t xml:space="preserve"> and </w:t>
      </w:r>
      <w:r w:rsidRPr="0A7A6C31" w:rsidR="00442E3D">
        <w:rPr>
          <w:rFonts w:cs="Arial"/>
          <w:sz w:val="20"/>
          <w:szCs w:val="20"/>
        </w:rPr>
        <w:t>we’re</w:t>
      </w:r>
      <w:r w:rsidRPr="0A7A6C31" w:rsidR="00442E3D">
        <w:rPr>
          <w:rFonts w:cs="Arial"/>
          <w:sz w:val="20"/>
          <w:szCs w:val="20"/>
        </w:rPr>
        <w:t xml:space="preserve"> more confident than ever in the scale of what English wine can achieve.”</w:t>
      </w:r>
      <w:r w:rsidRPr="0A7A6C31" w:rsidR="00442E3D">
        <w:rPr>
          <w:rFonts w:cs="Arial"/>
          <w:sz w:val="20"/>
          <w:szCs w:val="20"/>
        </w:rPr>
        <w:t xml:space="preserve"> </w:t>
      </w:r>
    </w:p>
    <w:p w:rsidRPr="00E670C6" w:rsidR="00E670C6" w:rsidP="00E670C6" w:rsidRDefault="00E670C6" w14:paraId="22659EB5" w14:textId="7869309F">
      <w:pPr>
        <w:spacing w:line="276" w:lineRule="auto"/>
        <w:rPr>
          <w:rFonts w:cs="Arial"/>
          <w:sz w:val="20"/>
          <w:szCs w:val="20"/>
        </w:rPr>
      </w:pPr>
      <w:r w:rsidRPr="00E670C6">
        <w:rPr>
          <w:rFonts w:cs="Arial"/>
          <w:sz w:val="20"/>
          <w:szCs w:val="20"/>
        </w:rPr>
        <w:t xml:space="preserve">Knight Frank’s demographic mapping service is now available to vineyard owners, new entrants and investors. For more information, contact Ed Mansel-Lewis at </w:t>
      </w:r>
      <w:hyperlink w:history="1" r:id="rId8">
        <w:r w:rsidRPr="00B54687" w:rsidR="00FD0B12">
          <w:rPr>
            <w:rStyle w:val="Hyperlink"/>
            <w:rFonts w:cs="Arial"/>
            <w:sz w:val="20"/>
            <w:szCs w:val="20"/>
          </w:rPr>
          <w:t>edwardmansel.lewis@knightfrank.com</w:t>
        </w:r>
      </w:hyperlink>
      <w:r w:rsidR="00FD0B12">
        <w:rPr>
          <w:rFonts w:cs="Arial"/>
          <w:sz w:val="20"/>
          <w:szCs w:val="20"/>
        </w:rPr>
        <w:t xml:space="preserve">. </w:t>
      </w:r>
    </w:p>
    <w:p w:rsidRPr="00BA350D" w:rsidR="00BA350D" w:rsidP="00E670C6" w:rsidRDefault="00F736D3" w14:paraId="5CB0E3ED" w14:textId="5C8217E7">
      <w:pPr>
        <w:spacing w:line="276" w:lineRule="auto"/>
        <w:rPr>
          <w:rFonts w:cs="Arial"/>
          <w:sz w:val="20"/>
          <w:szCs w:val="20"/>
        </w:rPr>
      </w:pPr>
      <w:r w:rsidRPr="00E670C6">
        <w:rPr>
          <w:rFonts w:cs="Arial"/>
          <w:sz w:val="20"/>
          <w:szCs w:val="20"/>
        </w:rPr>
        <w:t>.</w:t>
      </w:r>
      <w:r w:rsidRPr="00BA350D">
        <w:rPr>
          <w:rFonts w:cs="Arial"/>
          <w:sz w:val="20"/>
          <w:szCs w:val="20"/>
        </w:rPr>
        <w:t xml:space="preserve"> -</w:t>
      </w:r>
      <w:r w:rsidRPr="00BA350D" w:rsidR="00BA350D">
        <w:rPr>
          <w:rFonts w:cs="Arial"/>
          <w:sz w:val="20"/>
          <w:szCs w:val="20"/>
        </w:rPr>
        <w:t>ends- </w:t>
      </w:r>
    </w:p>
    <w:p w:rsidRPr="00300EA2" w:rsidR="00300EA2" w:rsidP="00300EA2" w:rsidRDefault="00300EA2" w14:paraId="7E9B3845" w14:textId="1147230F">
      <w:pPr>
        <w:pStyle w:val="Heading3"/>
        <w:rPr>
          <w:sz w:val="20"/>
          <w:szCs w:val="20"/>
        </w:rPr>
      </w:pPr>
      <w:r w:rsidRPr="00300EA2">
        <w:rPr>
          <w:sz w:val="20"/>
          <w:szCs w:val="20"/>
        </w:rPr>
        <w:t>Notes to Editors</w:t>
      </w:r>
    </w:p>
    <w:p w:rsidRPr="00300EA2" w:rsidR="00300EA2" w:rsidP="00300EA2" w:rsidRDefault="00300EA2" w14:paraId="23CA9F63" w14:textId="77777777">
      <w:pPr>
        <w:pStyle w:val="NormalWeb"/>
        <w:spacing w:after="120"/>
        <w:rPr>
          <w:rFonts w:ascii="Arial" w:hAnsi="Arial" w:cs="Arial"/>
          <w:sz w:val="20"/>
          <w:szCs w:val="20"/>
        </w:rPr>
      </w:pPr>
      <w:r w:rsidRPr="00300EA2">
        <w:rPr>
          <w:rFonts w:ascii="Arial" w:hAnsi="Arial" w:cs="Arial"/>
          <w:sz w:val="20"/>
          <w:szCs w:val="20"/>
        </w:rPr>
        <w:t>Knight Frank LLP is the leading independent global property consultancy, serving as our clients’ partners in property for more than 125 years. Headquartered in London, Knight Frank has 27,000+ people operating from 740+ offices across 50 territories. The Group advises clients ranging from individual owners and buyers to major developers, investors and corporate tenants. For further information about the Firm, please visit knightfrank.com</w:t>
      </w:r>
    </w:p>
    <w:p w:rsidR="00BD06D3" w:rsidP="00887DEF" w:rsidRDefault="00BD06D3" w14:paraId="60E9693C" w14:textId="77777777">
      <w:pPr>
        <w:spacing w:line="276" w:lineRule="auto"/>
      </w:pPr>
    </w:p>
    <w:sectPr w:rsidR="00BD06D3" w:rsidSect="00584350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 w:code="9"/>
      <w:pgMar w:top="2098" w:right="1049" w:bottom="1361" w:left="1049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58B" w:rsidP="0004749B" w:rsidRDefault="00FF258B" w14:paraId="040DCC27" w14:textId="77777777">
      <w:pPr>
        <w:spacing w:after="0"/>
      </w:pPr>
      <w:r>
        <w:separator/>
      </w:r>
    </w:p>
  </w:endnote>
  <w:endnote w:type="continuationSeparator" w:id="0">
    <w:p w:rsidR="00FF258B" w:rsidP="0004749B" w:rsidRDefault="00FF258B" w14:paraId="469E77F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3"/>
      <w:gridCol w:w="806"/>
    </w:tblGrid>
    <w:tr w:rsidR="00497E85" w:rsidTr="00566172" w14:paraId="33454DF3" w14:textId="77777777">
      <w:tc>
        <w:tcPr>
          <w:tcW w:w="213" w:type="dxa"/>
        </w:tcPr>
        <w:p w:rsidR="00497E85" w:rsidP="00584350" w:rsidRDefault="00497E85" w14:paraId="265CF3AA" w14:textId="77777777">
          <w:pPr>
            <w:pStyle w:val="Footer"/>
            <w:jc w:val="right"/>
          </w:pPr>
        </w:p>
      </w:tc>
      <w:tc>
        <w:tcPr>
          <w:tcW w:w="806" w:type="dxa"/>
          <w:vAlign w:val="bottom"/>
        </w:tcPr>
        <w:p w:rsidR="00497E85" w:rsidP="00584350" w:rsidRDefault="00497E85" w14:paraId="56FC974D" w14:textId="77777777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253AB">
            <w:rPr>
              <w:noProof/>
            </w:rPr>
            <w:t>2</w:t>
          </w:r>
          <w:r>
            <w:fldChar w:fldCharType="end"/>
          </w:r>
        </w:p>
      </w:tc>
    </w:tr>
  </w:tbl>
  <w:p w:rsidRPr="004263D0" w:rsidR="00584350" w:rsidP="00584350" w:rsidRDefault="00584350" w14:paraId="04CC29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24CF" w:rsidR="00584350" w:rsidP="00584350" w:rsidRDefault="004828F5" w14:paraId="2B203A8E" w14:textId="77777777">
    <w:pPr>
      <w:pStyle w:val="KFAddress"/>
      <w:rPr>
        <w:color w:val="D50032"/>
      </w:rPr>
    </w:pPr>
    <w:bookmarkStart w:name="Entity" w:id="1"/>
    <w:r>
      <w:rPr>
        <w:color w:val="D50032"/>
      </w:rPr>
      <w:t>Knight Frank</w:t>
    </w:r>
    <w:bookmarkEnd w:id="1"/>
  </w:p>
  <w:tbl>
    <w:tblPr>
      <w:tblStyle w:val="TableGrid"/>
      <w:tblW w:w="980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42"/>
      <w:gridCol w:w="2012"/>
    </w:tblGrid>
    <w:tr w:rsidR="00584350" w:rsidTr="00202124" w14:paraId="78ACCBBC" w14:textId="77777777">
      <w:tc>
        <w:tcPr>
          <w:tcW w:w="7655" w:type="dxa"/>
        </w:tcPr>
        <w:p w:rsidR="004828F5" w:rsidP="00584350" w:rsidRDefault="004828F5" w14:paraId="0E732198" w14:textId="77777777">
          <w:pPr>
            <w:pStyle w:val="KFAddress"/>
          </w:pPr>
          <w:bookmarkStart w:name="KF_Accreditations" w:colFirst="2" w:colLast="2" w:id="2"/>
          <w:bookmarkStart w:name="KF_NegotiatorAddress" w:colFirst="0" w:colLast="0" w:id="3"/>
          <w:r>
            <w:t>55 Baker Street, London, W1U 8AN</w:t>
          </w:r>
        </w:p>
        <w:p w:rsidR="00584350" w:rsidP="00584350" w:rsidRDefault="004828F5" w14:paraId="71DC8D0C" w14:textId="77777777">
          <w:pPr>
            <w:pStyle w:val="KFAddress"/>
          </w:pPr>
          <w:r>
            <w:t>+44 20 7629 8171</w:t>
          </w:r>
        </w:p>
      </w:tc>
      <w:tc>
        <w:tcPr>
          <w:tcW w:w="142" w:type="dxa"/>
        </w:tcPr>
        <w:p w:rsidR="00584350" w:rsidP="00584350" w:rsidRDefault="00584350" w14:paraId="351BF47B" w14:textId="77777777">
          <w:pPr>
            <w:pStyle w:val="CoverStrapline"/>
            <w:rPr>
              <w:noProof/>
            </w:rPr>
          </w:pPr>
        </w:p>
      </w:tc>
      <w:tc>
        <w:tcPr>
          <w:tcW w:w="2012" w:type="dxa"/>
          <w:vAlign w:val="center"/>
        </w:tcPr>
        <w:p w:rsidR="00584350" w:rsidP="00584350" w:rsidRDefault="00584350" w14:paraId="0C7ED48D" w14:textId="77777777">
          <w:pPr>
            <w:pStyle w:val="CoverStrapline"/>
            <w:rPr>
              <w:noProof/>
            </w:rPr>
          </w:pPr>
        </w:p>
      </w:tc>
    </w:tr>
    <w:bookmarkEnd w:id="2"/>
    <w:bookmarkEnd w:id="3"/>
  </w:tbl>
  <w:p w:rsidR="004C1D65" w:rsidP="005841F9" w:rsidRDefault="004C1D65" w14:paraId="1810D313" w14:textId="77777777">
    <w:pPr>
      <w:pStyle w:val="NormalNoSpace"/>
      <w:spacing w:line="20" w:lineRule="exact"/>
    </w:pPr>
  </w:p>
  <w:tbl>
    <w:tblPr>
      <w:tblStyle w:val="TableGrid"/>
      <w:tblW w:w="980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141"/>
      <w:gridCol w:w="5273"/>
    </w:tblGrid>
    <w:tr w:rsidR="00584350" w:rsidTr="00873FB6" w14:paraId="575F202F" w14:textId="77777777">
      <w:tc>
        <w:tcPr>
          <w:tcW w:w="4395" w:type="dxa"/>
          <w:vAlign w:val="center"/>
        </w:tcPr>
        <w:p w:rsidR="00584350" w:rsidP="00873FB6" w:rsidRDefault="004828F5" w14:paraId="587E4968" w14:textId="77777777">
          <w:pPr>
            <w:pStyle w:val="CoverWebsite"/>
          </w:pPr>
          <w:bookmarkStart w:name="KF_Strapline" w:colFirst="2" w:colLast="2" w:id="4"/>
          <w:bookmarkStart w:name="KF_NegotiatorWebsite" w:colFirst="0" w:colLast="0" w:id="5"/>
          <w:r>
            <w:t>knightfrank.co.uk</w:t>
          </w:r>
        </w:p>
      </w:tc>
      <w:tc>
        <w:tcPr>
          <w:tcW w:w="141" w:type="dxa"/>
        </w:tcPr>
        <w:p w:rsidR="00584350" w:rsidP="00584350" w:rsidRDefault="00584350" w14:paraId="7FD2FBE2" w14:textId="77777777">
          <w:pPr>
            <w:pStyle w:val="CoverStrapline"/>
            <w:rPr>
              <w:noProof/>
            </w:rPr>
          </w:pPr>
        </w:p>
      </w:tc>
      <w:tc>
        <w:tcPr>
          <w:tcW w:w="5273" w:type="dxa"/>
          <w:vAlign w:val="bottom"/>
        </w:tcPr>
        <w:p w:rsidR="00584350" w:rsidP="00873FB6" w:rsidRDefault="00873FB6" w14:paraId="5C161CE3" w14:textId="77777777">
          <w:pPr>
            <w:pStyle w:val="CoverStrapline"/>
            <w:rPr>
              <w:noProof/>
            </w:rPr>
          </w:pPr>
          <w:r>
            <w:rPr>
              <w:noProof/>
              <w:lang w:eastAsia="en-GB"/>
            </w:rPr>
            <w:drawing>
              <wp:inline distT="0" distB="0" distL="0" distR="0" wp14:anchorId="738B276B" wp14:editId="3C742A8F">
                <wp:extent cx="2340000" cy="199680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F-125-Strapline-Black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19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584350" w:rsidP="005841F9" w:rsidRDefault="00584350" w14:paraId="77627E3E" w14:textId="77777777">
    <w:pPr>
      <w:pStyle w:val="NormalNoSpace"/>
      <w:spacing w:line="80" w:lineRule="exact"/>
    </w:pPr>
  </w:p>
  <w:tbl>
    <w:tblPr>
      <w:tblStyle w:val="TableGrid"/>
      <w:tblW w:w="980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09"/>
    </w:tblGrid>
    <w:tr w:rsidR="00584350" w:rsidTr="00566172" w14:paraId="346ADA68" w14:textId="77777777">
      <w:tc>
        <w:tcPr>
          <w:tcW w:w="9809" w:type="dxa"/>
        </w:tcPr>
        <w:p w:rsidR="00584350" w:rsidP="004C1D65" w:rsidRDefault="004828F5" w14:paraId="18920231" w14:textId="77777777">
          <w:pPr>
            <w:pStyle w:val="RegInfo"/>
            <w:rPr>
              <w:noProof/>
            </w:rPr>
          </w:pPr>
          <w:bookmarkStart w:name="KF_Mktg_RegInfo" w:colFirst="0" w:colLast="0" w:id="6"/>
          <w:r>
            <w:t>Knight Frank is the trading name of Knight Frank LLP. Knight Frank LLP is a limited liability partnership registered in England and Wales with registered number OC305934. Our registered office is at 55 Baker Street, London W1U 8AN where you may look at a list of members' names. If we use the term ‘partner’ when referring to one of our representatives, that person will either be a member, employee, worker or consultant of Knight Frank LLP and not a partner in a partnership.</w:t>
          </w:r>
        </w:p>
      </w:tc>
    </w:tr>
    <w:bookmarkEnd w:id="6"/>
  </w:tbl>
  <w:p w:rsidR="00584350" w:rsidP="004211F1" w:rsidRDefault="00584350" w14:paraId="0249A200" w14:textId="77777777">
    <w:pPr>
      <w:pStyle w:val="NormalNo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58B" w:rsidP="0004749B" w:rsidRDefault="00FF258B" w14:paraId="0E6121EF" w14:textId="77777777">
      <w:pPr>
        <w:spacing w:after="0"/>
      </w:pPr>
      <w:r>
        <w:separator/>
      </w:r>
    </w:p>
  </w:footnote>
  <w:footnote w:type="continuationSeparator" w:id="0">
    <w:p w:rsidR="00FF258B" w:rsidP="0004749B" w:rsidRDefault="00FF258B" w14:paraId="4EF00D2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1019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8"/>
      <w:gridCol w:w="20"/>
      <w:gridCol w:w="6639"/>
    </w:tblGrid>
    <w:tr w:rsidR="00584350" w:rsidTr="00566172" w14:paraId="7984142F" w14:textId="77777777">
      <w:trPr>
        <w:cantSplit/>
        <w:trHeight w:val="113" w:hRule="exact"/>
      </w:trPr>
      <w:tc>
        <w:tcPr>
          <w:tcW w:w="3538" w:type="dxa"/>
          <w:vAlign w:val="bottom"/>
        </w:tcPr>
        <w:p w:rsidR="00584350" w:rsidP="00584350" w:rsidRDefault="00584350" w14:paraId="5EB54B10" w14:textId="77777777">
          <w:pPr>
            <w:pStyle w:val="Header"/>
            <w:rPr>
              <w:noProof/>
              <w:lang w:eastAsia="en-GB"/>
            </w:rPr>
          </w:pPr>
        </w:p>
      </w:tc>
      <w:tc>
        <w:tcPr>
          <w:tcW w:w="20" w:type="dxa"/>
          <w:vAlign w:val="bottom"/>
        </w:tcPr>
        <w:p w:rsidRPr="00156DAC" w:rsidR="00584350" w:rsidP="00584350" w:rsidRDefault="00584350" w14:paraId="6C0D99E3" w14:textId="77777777">
          <w:pPr>
            <w:pStyle w:val="Header"/>
          </w:pPr>
        </w:p>
      </w:tc>
      <w:tc>
        <w:tcPr>
          <w:tcW w:w="6639" w:type="dxa"/>
        </w:tcPr>
        <w:p w:rsidR="00584350" w:rsidP="00584350" w:rsidRDefault="00584350" w14:paraId="60D57F5E" w14:textId="77777777">
          <w:pPr>
            <w:pStyle w:val="NormalNoSpace"/>
            <w:jc w:val="right"/>
            <w:rPr>
              <w:noProof/>
              <w:lang w:eastAsia="en-GB"/>
            </w:rPr>
          </w:pPr>
        </w:p>
      </w:tc>
    </w:tr>
    <w:tr w:rsidR="00584350" w:rsidTr="00566172" w14:paraId="5585E3EF" w14:textId="77777777">
      <w:trPr>
        <w:cantSplit/>
        <w:trHeight w:val="1077"/>
      </w:trPr>
      <w:tc>
        <w:tcPr>
          <w:tcW w:w="3538" w:type="dxa"/>
        </w:tcPr>
        <w:p w:rsidRPr="00156DAC" w:rsidR="00584350" w:rsidP="00584350" w:rsidRDefault="00584350" w14:paraId="5B074383" w14:textId="77777777">
          <w:pPr>
            <w:pStyle w:val="NormalNoSpace"/>
          </w:pPr>
        </w:p>
      </w:tc>
      <w:tc>
        <w:tcPr>
          <w:tcW w:w="20" w:type="dxa"/>
        </w:tcPr>
        <w:p w:rsidRPr="00156DAC" w:rsidR="00584350" w:rsidP="00584350" w:rsidRDefault="00584350" w14:paraId="40B5DCEB" w14:textId="77777777">
          <w:pPr>
            <w:pStyle w:val="NormalNoSpace"/>
          </w:pPr>
        </w:p>
      </w:tc>
      <w:tc>
        <w:tcPr>
          <w:tcW w:w="6639" w:type="dxa"/>
        </w:tcPr>
        <w:p w:rsidRPr="00FD266A" w:rsidR="00584350" w:rsidP="00584350" w:rsidRDefault="00CB26C5" w14:paraId="1BE90588" w14:textId="77777777">
          <w:pPr>
            <w:pStyle w:val="NormalNoSpace"/>
            <w:jc w:val="right"/>
          </w:pPr>
          <w:r w:rsidRPr="00FF7E28">
            <w:rPr>
              <w:noProof/>
              <w:lang w:eastAsia="en-GB"/>
            </w:rPr>
            <w:drawing>
              <wp:inline distT="0" distB="0" distL="0" distR="0" wp14:anchorId="226C43B9" wp14:editId="2E6EE7A6">
                <wp:extent cx="1800000" cy="672172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672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155740" w:rsidR="00584350" w:rsidP="00584350" w:rsidRDefault="00584350" w14:paraId="0C8624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hubLetters"/>
      <w:tblW w:w="10197" w:type="dxa"/>
      <w:tblLayout w:type="fixed"/>
      <w:tblLook w:val="04A0" w:firstRow="1" w:lastRow="0" w:firstColumn="1" w:lastColumn="0" w:noHBand="0" w:noVBand="1"/>
    </w:tblPr>
    <w:tblGrid>
      <w:gridCol w:w="3538"/>
      <w:gridCol w:w="20"/>
      <w:gridCol w:w="6639"/>
    </w:tblGrid>
    <w:tr w:rsidR="00B2341B" w:rsidTr="00624B2F" w14:paraId="710EC9C1" w14:textId="77777777">
      <w:trPr>
        <w:trHeight w:val="113" w:hRule="exact"/>
      </w:trPr>
      <w:tc>
        <w:tcPr>
          <w:tcW w:w="3538" w:type="dxa"/>
        </w:tcPr>
        <w:p w:rsidR="00B2341B" w:rsidP="00B2341B" w:rsidRDefault="00B2341B" w14:paraId="0F413EA0" w14:textId="77777777">
          <w:pPr>
            <w:pStyle w:val="Header"/>
            <w:rPr>
              <w:noProof/>
              <w:lang w:eastAsia="en-GB"/>
            </w:rPr>
          </w:pPr>
        </w:p>
      </w:tc>
      <w:tc>
        <w:tcPr>
          <w:tcW w:w="20" w:type="dxa"/>
        </w:tcPr>
        <w:p w:rsidRPr="00156DAC" w:rsidR="00B2341B" w:rsidP="00B2341B" w:rsidRDefault="00B2341B" w14:paraId="550C370C" w14:textId="77777777">
          <w:pPr>
            <w:pStyle w:val="Header"/>
          </w:pPr>
        </w:p>
      </w:tc>
      <w:tc>
        <w:tcPr>
          <w:tcW w:w="6639" w:type="dxa"/>
        </w:tcPr>
        <w:p w:rsidR="00B2341B" w:rsidP="00B2341B" w:rsidRDefault="00B2341B" w14:paraId="50A8A6AB" w14:textId="77777777">
          <w:pPr>
            <w:pStyle w:val="NormalNoSpace"/>
            <w:jc w:val="right"/>
            <w:rPr>
              <w:noProof/>
              <w:lang w:eastAsia="en-GB"/>
            </w:rPr>
          </w:pPr>
        </w:p>
      </w:tc>
    </w:tr>
    <w:tr w:rsidR="00B2341B" w:rsidTr="00624B2F" w14:paraId="653A8D2B" w14:textId="77777777">
      <w:trPr>
        <w:trHeight w:val="1077"/>
      </w:trPr>
      <w:tc>
        <w:tcPr>
          <w:tcW w:w="3538" w:type="dxa"/>
        </w:tcPr>
        <w:p w:rsidRPr="00156DAC" w:rsidR="00B2341B" w:rsidP="00B2341B" w:rsidRDefault="00B2341B" w14:paraId="5F5EF6EF" w14:textId="77777777">
          <w:pPr>
            <w:pStyle w:val="NormalNoSpace"/>
          </w:pPr>
        </w:p>
      </w:tc>
      <w:tc>
        <w:tcPr>
          <w:tcW w:w="20" w:type="dxa"/>
        </w:tcPr>
        <w:p w:rsidRPr="00156DAC" w:rsidR="00B2341B" w:rsidP="00B2341B" w:rsidRDefault="00B2341B" w14:paraId="5934188C" w14:textId="77777777">
          <w:pPr>
            <w:pStyle w:val="NormalNoSpace"/>
          </w:pPr>
        </w:p>
      </w:tc>
      <w:tc>
        <w:tcPr>
          <w:tcW w:w="6639" w:type="dxa"/>
        </w:tcPr>
        <w:p w:rsidRPr="00FD266A" w:rsidR="00B2341B" w:rsidP="00B2341B" w:rsidRDefault="00B2341B" w14:paraId="3E9E9803" w14:textId="77777777">
          <w:pPr>
            <w:pStyle w:val="NormalNoSpace"/>
            <w:jc w:val="right"/>
          </w:pPr>
          <w:r w:rsidRPr="00FF7E28">
            <w:rPr>
              <w:noProof/>
              <w:lang w:eastAsia="en-GB"/>
            </w:rPr>
            <w:drawing>
              <wp:inline distT="0" distB="0" distL="0" distR="0" wp14:anchorId="6FB9A42B" wp14:editId="3FDBEFCB">
                <wp:extent cx="1800000" cy="67217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672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155740" w:rsidR="00B2341B" w:rsidP="00B2341B" w:rsidRDefault="00B2341B" w14:paraId="1246A1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FAD"/>
    <w:multiLevelType w:val="multilevel"/>
    <w:tmpl w:val="A4B670CC"/>
    <w:styleLink w:val="KFBullet"/>
    <w:lvl w:ilvl="0">
      <w:start w:val="1"/>
      <w:numFmt w:val="bullet"/>
      <w:pStyle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hint="default" w:ascii="Symbol" w:hAnsi="Symbol"/>
        <w:color w:val="auto"/>
      </w:rPr>
    </w:lvl>
  </w:abstractNum>
  <w:abstractNum w:abstractNumId="1" w15:restartNumberingAfterBreak="0">
    <w:nsid w:val="09077CC1"/>
    <w:multiLevelType w:val="multilevel"/>
    <w:tmpl w:val="F88E0C08"/>
    <w:styleLink w:val="KFLegalHeadings"/>
    <w:lvl w:ilvl="0">
      <w:start w:val="1"/>
      <w:numFmt w:val="decimal"/>
      <w:pStyle w:val="KFLegal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FLegalHeading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22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2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22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22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2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22"/>
        </w:tabs>
        <w:ind w:left="680" w:hanging="680"/>
      </w:pPr>
      <w:rPr>
        <w:rFonts w:hint="default"/>
      </w:rPr>
    </w:lvl>
  </w:abstractNum>
  <w:abstractNum w:abstractNumId="2" w15:restartNumberingAfterBreak="0">
    <w:nsid w:val="0CCA4302"/>
    <w:multiLevelType w:val="multilevel"/>
    <w:tmpl w:val="C294576C"/>
    <w:styleLink w:val="KFLegalSubNumbers"/>
    <w:lvl w:ilvl="0">
      <w:start w:val="1"/>
      <w:numFmt w:val="lowerLetter"/>
      <w:pStyle w:val="KFLegalAlphanumeric1"/>
      <w:lvlText w:val="(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Roman"/>
      <w:pStyle w:val="KFLegalAlphanumeric2"/>
      <w:lvlText w:val="(%2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964" w:hanging="284"/>
      </w:pPr>
      <w:rPr>
        <w:rFonts w:hint="default"/>
      </w:rPr>
    </w:lvl>
  </w:abstractNum>
  <w:abstractNum w:abstractNumId="3" w15:restartNumberingAfterBreak="0">
    <w:nsid w:val="132940A9"/>
    <w:multiLevelType w:val="multilevel"/>
    <w:tmpl w:val="4B84838A"/>
    <w:styleLink w:val="KFLegalBullets"/>
    <w:lvl w:ilvl="0">
      <w:start w:val="1"/>
      <w:numFmt w:val="bullet"/>
      <w:pStyle w:val="KFLegalBullet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hint="default" w:ascii="Symbol" w:hAnsi="Symbol"/>
      </w:rPr>
    </w:lvl>
  </w:abstractNum>
  <w:abstractNum w:abstractNumId="4" w15:restartNumberingAfterBreak="0">
    <w:nsid w:val="1D394131"/>
    <w:multiLevelType w:val="multilevel"/>
    <w:tmpl w:val="24982CAA"/>
    <w:lvl w:ilvl="0">
      <w:start w:val="1"/>
      <w:numFmt w:val="decimal"/>
      <w:lvlText w:val="%1."/>
      <w:lvlJc w:val="left"/>
      <w:pPr>
        <w:ind w:left="851" w:hanging="851"/>
      </w:pPr>
      <w:rPr>
        <w:rFonts w:hint="default" w:ascii="Georgia" w:hAnsi="Georgia"/>
        <w:b/>
        <w:i w:val="0"/>
        <w:color w:val="064F50"/>
        <w:spacing w:val="0"/>
        <w:w w:val="100"/>
        <w:position w:val="0"/>
        <w:sz w:val="48"/>
      </w:rPr>
    </w:lvl>
    <w:lvl w:ilvl="1">
      <w:start w:val="1"/>
      <w:numFmt w:val="decimal"/>
      <w:pStyle w:val="KFNumberedBody"/>
      <w:lvlText w:val="%1.%2"/>
      <w:lvlJc w:val="left"/>
      <w:pPr>
        <w:ind w:left="851" w:hanging="851"/>
      </w:pPr>
      <w:rPr>
        <w:rFonts w:hint="default" w:ascii="Arial" w:hAnsi="Arial"/>
        <w:b w:val="0"/>
        <w:i w:val="0"/>
      </w:rPr>
    </w:lvl>
    <w:lvl w:ilvl="2">
      <w:start w:val="1"/>
      <w:numFmt w:val="lowerLetter"/>
      <w:lvlText w:val="%3"/>
      <w:lvlJc w:val="left"/>
      <w:pPr>
        <w:ind w:left="1276" w:hanging="425"/>
      </w:pPr>
      <w:rPr>
        <w:rFonts w:hint="default" w:ascii="Arial" w:hAnsi="Arial"/>
        <w:b w:val="0"/>
        <w:i w:val="0"/>
        <w:color w:val="064F50"/>
        <w:sz w:val="20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hint="default" w:ascii="Symbol" w:hAnsi="Symbol"/>
        <w:color w:val="064F50"/>
        <w:u w:color="FFFFFF" w:themeColor="background1"/>
      </w:rPr>
    </w:lvl>
    <w:lvl w:ilvl="4">
      <w:start w:val="1"/>
      <w:numFmt w:val="bullet"/>
      <w:lvlText w:val=""/>
      <w:lvlJc w:val="left"/>
      <w:pPr>
        <w:tabs>
          <w:tab w:val="num" w:pos="1701"/>
        </w:tabs>
        <w:ind w:left="1701" w:hanging="425"/>
      </w:pPr>
      <w:rPr>
        <w:rFonts w:hint="default" w:ascii="Wingdings 3" w:hAnsi="Wingdings 3"/>
        <w:b/>
        <w:i w:val="0"/>
        <w:color w:val="064F50"/>
        <w:sz w:val="20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2D75A68"/>
    <w:multiLevelType w:val="multilevel"/>
    <w:tmpl w:val="28B2921E"/>
    <w:lvl w:ilvl="0">
      <w:start w:val="1"/>
      <w:numFmt w:val="decimalZero"/>
      <w:pStyle w:val="KFLegalSection"/>
      <w:lvlText w:val="Section 1.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9001BB"/>
    <w:multiLevelType w:val="multilevel"/>
    <w:tmpl w:val="4BE86864"/>
    <w:styleLink w:val="KFBullets"/>
    <w:lvl w:ilvl="0">
      <w:start w:val="1"/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aps w:val="0"/>
        <w:strike w:val="0"/>
        <w:dstrike w:val="0"/>
        <w:vanish w:val="0"/>
        <w:color w:val="D50032"/>
        <w:sz w:val="2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  <w:color w:val="D50032" w:themeColor="accent1"/>
        <w:sz w:val="28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hint="default" w:ascii="Symbol" w:hAnsi="Symbol"/>
        <w:color w:val="D50032" w:themeColor="accent1"/>
        <w:sz w:val="28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hint="default" w:ascii="Symbol" w:hAnsi="Symbol"/>
        <w:color w:val="D50032" w:themeColor="accent1"/>
        <w:sz w:val="28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hint="default" w:ascii="Symbol" w:hAnsi="Symbol"/>
        <w:color w:val="D50032" w:themeColor="accent1"/>
        <w:sz w:val="28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hint="default" w:ascii="Symbol" w:hAnsi="Symbol"/>
        <w:color w:val="D50032" w:themeColor="accent1"/>
        <w:sz w:val="28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hint="default" w:ascii="Symbol" w:hAnsi="Symbol"/>
        <w:color w:val="D50032" w:themeColor="accent1"/>
        <w:sz w:val="28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hint="default" w:ascii="Symbol" w:hAnsi="Symbol"/>
        <w:color w:val="D50032" w:themeColor="accent1"/>
        <w:sz w:val="28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hint="default" w:ascii="Symbol" w:hAnsi="Symbol"/>
        <w:color w:val="D50032" w:themeColor="accent1"/>
        <w:sz w:val="28"/>
      </w:rPr>
    </w:lvl>
  </w:abstractNum>
  <w:abstractNum w:abstractNumId="7" w15:restartNumberingAfterBreak="0">
    <w:nsid w:val="26F964E2"/>
    <w:multiLevelType w:val="multilevel"/>
    <w:tmpl w:val="3FE462D4"/>
    <w:styleLink w:val="KFList"/>
    <w:lvl w:ilvl="0">
      <w:start w:val="1"/>
      <w:numFmt w:val="decimal"/>
      <w:lvlRestart w:val="0"/>
      <w:pStyle w:val="HeadingNumbered"/>
      <w:lvlText w:val="%1."/>
      <w:lvlJc w:val="left"/>
      <w:pPr>
        <w:tabs>
          <w:tab w:val="num" w:pos="340"/>
        </w:tabs>
        <w:ind w:left="340" w:hanging="340"/>
      </w:pPr>
      <w:rPr>
        <w:rFonts w:hint="default" w:ascii="Arial Bold" w:hAnsi="Arial Bold"/>
        <w:b/>
        <w:i w:val="0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 w:ascii="Arial Bold" w:hAnsi="Arial Bold"/>
        <w:b/>
        <w:i w:val="0"/>
        <w:color w:val="auto"/>
        <w:sz w:val="16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40"/>
        </w:tabs>
        <w:ind w:left="340" w:hanging="340"/>
      </w:pPr>
      <w:rPr>
        <w:rFonts w:hint="default" w:ascii="Arial Bold" w:hAnsi="Arial Bold"/>
        <w:b/>
        <w:i w:val="0"/>
        <w:color w:val="auto"/>
        <w:sz w:val="16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 w:ascii="Arial" w:hAnsi="Arial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294204CD"/>
    <w:multiLevelType w:val="multilevel"/>
    <w:tmpl w:val="2CD2C394"/>
    <w:styleLink w:val="KFListRoman"/>
    <w:lvl w:ilvl="0">
      <w:start w:val="1"/>
      <w:numFmt w:val="lowerRoman"/>
      <w:pStyle w:val="KFRomanNumberedBody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B26D84"/>
    <w:multiLevelType w:val="hybridMultilevel"/>
    <w:tmpl w:val="4AA072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992ECF"/>
    <w:multiLevelType w:val="multilevel"/>
    <w:tmpl w:val="E71EFE4A"/>
    <w:styleLink w:val="KFListExecutiveText"/>
    <w:lvl w:ilvl="0">
      <w:start w:val="1"/>
      <w:numFmt w:val="decimal"/>
      <w:pStyle w:val="KFExecSummary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1" w15:restartNumberingAfterBreak="0">
    <w:nsid w:val="47026B9F"/>
    <w:multiLevelType w:val="multilevel"/>
    <w:tmpl w:val="7E46B4A6"/>
    <w:styleLink w:val="KFLegalSectionsA"/>
    <w:lvl w:ilvl="0">
      <w:start w:val="1"/>
      <w:numFmt w:val="upperLetter"/>
      <w:pStyle w:val="KFLegalSectionA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KFLegalSectionA1"/>
      <w:lvlText w:val="%1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53214FEE"/>
    <w:multiLevelType w:val="multilevel"/>
    <w:tmpl w:val="A4666254"/>
    <w:styleLink w:val="ListNumberedList"/>
    <w:lvl w:ilvl="0">
      <w:start w:val="1"/>
      <w:numFmt w:val="decimal"/>
      <w:pStyle w:val="Numb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5C9E657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BA24DD"/>
    <w:multiLevelType w:val="hybridMultilevel"/>
    <w:tmpl w:val="00DC64EC"/>
    <w:lvl w:ilvl="0" w:tplc="AA1A4E2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F97A97"/>
    <w:multiLevelType w:val="multilevel"/>
    <w:tmpl w:val="EF065A4E"/>
    <w:styleLink w:val="KFListAppendix"/>
    <w:lvl w:ilvl="0">
      <w:start w:val="1"/>
      <w:numFmt w:val="decimal"/>
      <w:lvlText w:val="Appendix %1."/>
      <w:lvlJc w:val="left"/>
      <w:pPr>
        <w:tabs>
          <w:tab w:val="num" w:pos="1985"/>
        </w:tabs>
        <w:ind w:left="1985" w:hanging="1985"/>
      </w:pPr>
      <w:rPr>
        <w:rFonts w:hint="default" w:ascii="Arial" w:hAnsi="Arial"/>
        <w:b/>
        <w:i w:val="0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B42DC6"/>
    <w:multiLevelType w:val="multilevel"/>
    <w:tmpl w:val="782CBB0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80A6BC5"/>
    <w:multiLevelType w:val="multilevel"/>
    <w:tmpl w:val="C1AC7534"/>
    <w:styleLink w:val="KFLegalNumbers"/>
    <w:lvl w:ilvl="0">
      <w:start w:val="1"/>
      <w:numFmt w:val="decimal"/>
      <w:pStyle w:val="KFLegalNumber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pStyle w:val="KFLegalNumber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FLegalNumber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FLegalNumber4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8" w15:restartNumberingAfterBreak="0">
    <w:nsid w:val="7ABF48DF"/>
    <w:multiLevelType w:val="multilevel"/>
    <w:tmpl w:val="4BBA849E"/>
    <w:lvl w:ilvl="0">
      <w:start w:val="1"/>
      <w:numFmt w:val="decimal"/>
      <w:pStyle w:val="KFLegalText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7"/>
        </w:tabs>
        <w:ind w:left="13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7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97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77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757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37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17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97"/>
        </w:tabs>
        <w:ind w:left="6120" w:hanging="680"/>
      </w:pPr>
      <w:rPr>
        <w:rFonts w:hint="default"/>
      </w:rPr>
    </w:lvl>
  </w:abstractNum>
  <w:abstractNum w:abstractNumId="19" w15:restartNumberingAfterBreak="0">
    <w:nsid w:val="7FC20D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9374036">
    <w:abstractNumId w:val="19"/>
  </w:num>
  <w:num w:numId="2" w16cid:durableId="259485064">
    <w:abstractNumId w:val="13"/>
  </w:num>
  <w:num w:numId="3" w16cid:durableId="89745663">
    <w:abstractNumId w:val="16"/>
  </w:num>
  <w:num w:numId="4" w16cid:durableId="485627380">
    <w:abstractNumId w:val="16"/>
  </w:num>
  <w:num w:numId="5" w16cid:durableId="1554849278">
    <w:abstractNumId w:val="0"/>
  </w:num>
  <w:num w:numId="6" w16cid:durableId="1415517344">
    <w:abstractNumId w:val="6"/>
  </w:num>
  <w:num w:numId="7" w16cid:durableId="319121221">
    <w:abstractNumId w:val="3"/>
  </w:num>
  <w:num w:numId="8" w16cid:durableId="217206478">
    <w:abstractNumId w:val="1"/>
  </w:num>
  <w:num w:numId="9" w16cid:durableId="1874461925">
    <w:abstractNumId w:val="17"/>
  </w:num>
  <w:num w:numId="10" w16cid:durableId="1215895729">
    <w:abstractNumId w:val="5"/>
  </w:num>
  <w:num w:numId="11" w16cid:durableId="85662838">
    <w:abstractNumId w:val="11"/>
  </w:num>
  <w:num w:numId="12" w16cid:durableId="1460341719">
    <w:abstractNumId w:val="2"/>
  </w:num>
  <w:num w:numId="13" w16cid:durableId="687559422">
    <w:abstractNumId w:val="18"/>
  </w:num>
  <w:num w:numId="14" w16cid:durableId="1662349229">
    <w:abstractNumId w:val="7"/>
  </w:num>
  <w:num w:numId="15" w16cid:durableId="122625603">
    <w:abstractNumId w:val="15"/>
  </w:num>
  <w:num w:numId="16" w16cid:durableId="571279134">
    <w:abstractNumId w:val="10"/>
  </w:num>
  <w:num w:numId="17" w16cid:durableId="234052735">
    <w:abstractNumId w:val="8"/>
  </w:num>
  <w:num w:numId="18" w16cid:durableId="1627851740">
    <w:abstractNumId w:val="4"/>
  </w:num>
  <w:num w:numId="19" w16cid:durableId="830829200">
    <w:abstractNumId w:val="8"/>
  </w:num>
  <w:num w:numId="20" w16cid:durableId="72747657">
    <w:abstractNumId w:val="12"/>
  </w:num>
  <w:num w:numId="21" w16cid:durableId="1118909089">
    <w:abstractNumId w:val="9"/>
  </w:num>
  <w:num w:numId="22" w16cid:durableId="75061589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Public"/>
    <w:docVar w:name="CurrentEntity" w:val="Knight Frank LLP"/>
    <w:docVar w:name="CurrentEntityCode" w:val="KF_UK"/>
    <w:docVar w:name="CurrentIniFileVersion" w:val="3.2"/>
    <w:docVar w:name="CurrentOffice" w:val="55 Baker Street"/>
    <w:docVar w:name="CurrentOfficeDate" w:val="2021-02-16 15:29:01"/>
    <w:docVar w:name="CurrentOfficeVersion" w:val="21 May 2021"/>
    <w:docVar w:name="CurrentTemplateName" w:val="KF_CORE_News Release_v2.0.dotm"/>
    <w:docVar w:name="CurrentTemplateVersion" w:val="3.0"/>
    <w:docVar w:name="DocumentIsPublished" w:val="True"/>
    <w:docVar w:name="InitialIniFileVersion" w:val="3.2"/>
    <w:docVar w:name="InitialOffice" w:val="55 Baker Street"/>
    <w:docVar w:name="InitialOfficeDate" w:val="2021-02-16 15:29:01"/>
    <w:docVar w:name="InitialOfficeVersion" w:val="21 May 2021"/>
    <w:docVar w:name="InitialTemplateName" w:val="KF_CORE_News Release_v2.0.dotm"/>
    <w:docVar w:name="InitialTemplateVersion" w:val="3.0"/>
    <w:docVar w:name="KFOffice" w:val="55 Baker Street"/>
  </w:docVars>
  <w:rsids>
    <w:rsidRoot w:val="004828F5"/>
    <w:rsid w:val="0000194B"/>
    <w:rsid w:val="000049C6"/>
    <w:rsid w:val="000060BA"/>
    <w:rsid w:val="000109C8"/>
    <w:rsid w:val="00020781"/>
    <w:rsid w:val="000279B7"/>
    <w:rsid w:val="0003083D"/>
    <w:rsid w:val="00032340"/>
    <w:rsid w:val="00041EEA"/>
    <w:rsid w:val="00045295"/>
    <w:rsid w:val="0004749B"/>
    <w:rsid w:val="0005184B"/>
    <w:rsid w:val="00052305"/>
    <w:rsid w:val="00054EF0"/>
    <w:rsid w:val="0006020D"/>
    <w:rsid w:val="00060DFE"/>
    <w:rsid w:val="00061206"/>
    <w:rsid w:val="000713F9"/>
    <w:rsid w:val="00073C05"/>
    <w:rsid w:val="000864C1"/>
    <w:rsid w:val="0009652F"/>
    <w:rsid w:val="00097452"/>
    <w:rsid w:val="000B2129"/>
    <w:rsid w:val="000B3E35"/>
    <w:rsid w:val="000B4BCC"/>
    <w:rsid w:val="000B7F35"/>
    <w:rsid w:val="000C285B"/>
    <w:rsid w:val="000D04D8"/>
    <w:rsid w:val="000D3DB6"/>
    <w:rsid w:val="000D4F57"/>
    <w:rsid w:val="000F0367"/>
    <w:rsid w:val="000F18B0"/>
    <w:rsid w:val="0010560C"/>
    <w:rsid w:val="001102FC"/>
    <w:rsid w:val="00113995"/>
    <w:rsid w:val="00114547"/>
    <w:rsid w:val="00117070"/>
    <w:rsid w:val="00117AA7"/>
    <w:rsid w:val="00133939"/>
    <w:rsid w:val="00137AE4"/>
    <w:rsid w:val="00142ECC"/>
    <w:rsid w:val="00143514"/>
    <w:rsid w:val="00153BA1"/>
    <w:rsid w:val="00164B73"/>
    <w:rsid w:val="00166FD8"/>
    <w:rsid w:val="001739AF"/>
    <w:rsid w:val="0018444E"/>
    <w:rsid w:val="00186E3E"/>
    <w:rsid w:val="00191764"/>
    <w:rsid w:val="00194AB9"/>
    <w:rsid w:val="001A0CB0"/>
    <w:rsid w:val="001A0FDB"/>
    <w:rsid w:val="001B114A"/>
    <w:rsid w:val="001B5D36"/>
    <w:rsid w:val="001C32B4"/>
    <w:rsid w:val="001C3455"/>
    <w:rsid w:val="001F749C"/>
    <w:rsid w:val="00202124"/>
    <w:rsid w:val="00203443"/>
    <w:rsid w:val="002078F7"/>
    <w:rsid w:val="00212C5F"/>
    <w:rsid w:val="00215DA5"/>
    <w:rsid w:val="00221617"/>
    <w:rsid w:val="00224259"/>
    <w:rsid w:val="00242F92"/>
    <w:rsid w:val="00255071"/>
    <w:rsid w:val="0026079F"/>
    <w:rsid w:val="0026601A"/>
    <w:rsid w:val="002679BF"/>
    <w:rsid w:val="00272ACE"/>
    <w:rsid w:val="002864D3"/>
    <w:rsid w:val="00296A6D"/>
    <w:rsid w:val="002A1C22"/>
    <w:rsid w:val="002A6FEA"/>
    <w:rsid w:val="002B3E33"/>
    <w:rsid w:val="002C1D06"/>
    <w:rsid w:val="002C3C4B"/>
    <w:rsid w:val="002C7D72"/>
    <w:rsid w:val="002D0BBD"/>
    <w:rsid w:val="002D35F5"/>
    <w:rsid w:val="002E6E1B"/>
    <w:rsid w:val="002E6F83"/>
    <w:rsid w:val="002E71F1"/>
    <w:rsid w:val="002F153A"/>
    <w:rsid w:val="00300EA2"/>
    <w:rsid w:val="003015AD"/>
    <w:rsid w:val="003063AD"/>
    <w:rsid w:val="003217DD"/>
    <w:rsid w:val="003264AF"/>
    <w:rsid w:val="00327BDD"/>
    <w:rsid w:val="003305F2"/>
    <w:rsid w:val="00333C0F"/>
    <w:rsid w:val="0033622C"/>
    <w:rsid w:val="00346EE8"/>
    <w:rsid w:val="00351BA7"/>
    <w:rsid w:val="0035238F"/>
    <w:rsid w:val="00353619"/>
    <w:rsid w:val="00364F41"/>
    <w:rsid w:val="003668BB"/>
    <w:rsid w:val="00367F44"/>
    <w:rsid w:val="00370F4D"/>
    <w:rsid w:val="00370F60"/>
    <w:rsid w:val="003716DC"/>
    <w:rsid w:val="003771D7"/>
    <w:rsid w:val="00381C9A"/>
    <w:rsid w:val="00386D43"/>
    <w:rsid w:val="0039234C"/>
    <w:rsid w:val="003A2BB0"/>
    <w:rsid w:val="003B134F"/>
    <w:rsid w:val="003C1B37"/>
    <w:rsid w:val="003C5C60"/>
    <w:rsid w:val="003C5DED"/>
    <w:rsid w:val="003D1EAD"/>
    <w:rsid w:val="003D225F"/>
    <w:rsid w:val="003D4880"/>
    <w:rsid w:val="003E1D29"/>
    <w:rsid w:val="004030B3"/>
    <w:rsid w:val="00405951"/>
    <w:rsid w:val="004071F4"/>
    <w:rsid w:val="00410602"/>
    <w:rsid w:val="004211F1"/>
    <w:rsid w:val="00422B81"/>
    <w:rsid w:val="004241BA"/>
    <w:rsid w:val="00425726"/>
    <w:rsid w:val="00436576"/>
    <w:rsid w:val="0043680B"/>
    <w:rsid w:val="00442E3D"/>
    <w:rsid w:val="0044679D"/>
    <w:rsid w:val="00447A0B"/>
    <w:rsid w:val="00455967"/>
    <w:rsid w:val="004611F6"/>
    <w:rsid w:val="00461741"/>
    <w:rsid w:val="0046668E"/>
    <w:rsid w:val="004706D1"/>
    <w:rsid w:val="00474B8F"/>
    <w:rsid w:val="004828F5"/>
    <w:rsid w:val="00482E49"/>
    <w:rsid w:val="00483C35"/>
    <w:rsid w:val="00490DF1"/>
    <w:rsid w:val="004921B4"/>
    <w:rsid w:val="00492BD0"/>
    <w:rsid w:val="00494EAF"/>
    <w:rsid w:val="00497E85"/>
    <w:rsid w:val="004A4FAA"/>
    <w:rsid w:val="004B5EBA"/>
    <w:rsid w:val="004C1D65"/>
    <w:rsid w:val="004C5C44"/>
    <w:rsid w:val="004D71AB"/>
    <w:rsid w:val="00510AD4"/>
    <w:rsid w:val="00524E2D"/>
    <w:rsid w:val="00542AD0"/>
    <w:rsid w:val="00543ABD"/>
    <w:rsid w:val="005466C3"/>
    <w:rsid w:val="005510A8"/>
    <w:rsid w:val="0055487D"/>
    <w:rsid w:val="00563495"/>
    <w:rsid w:val="00567025"/>
    <w:rsid w:val="00580E4A"/>
    <w:rsid w:val="005831A0"/>
    <w:rsid w:val="005841F9"/>
    <w:rsid w:val="00584350"/>
    <w:rsid w:val="005864CD"/>
    <w:rsid w:val="00587D80"/>
    <w:rsid w:val="00593A27"/>
    <w:rsid w:val="005A1A25"/>
    <w:rsid w:val="005B09BA"/>
    <w:rsid w:val="005B6E20"/>
    <w:rsid w:val="005C6770"/>
    <w:rsid w:val="005D0A19"/>
    <w:rsid w:val="005D1FC6"/>
    <w:rsid w:val="005F175D"/>
    <w:rsid w:val="005F3556"/>
    <w:rsid w:val="005F4452"/>
    <w:rsid w:val="00607CBD"/>
    <w:rsid w:val="00613E2E"/>
    <w:rsid w:val="00620155"/>
    <w:rsid w:val="00621343"/>
    <w:rsid w:val="00632BBF"/>
    <w:rsid w:val="006522B7"/>
    <w:rsid w:val="0066040F"/>
    <w:rsid w:val="0066522D"/>
    <w:rsid w:val="00672142"/>
    <w:rsid w:val="0067628F"/>
    <w:rsid w:val="00697872"/>
    <w:rsid w:val="006A3FD4"/>
    <w:rsid w:val="006A6588"/>
    <w:rsid w:val="006B0AB6"/>
    <w:rsid w:val="006B108E"/>
    <w:rsid w:val="006D4B7D"/>
    <w:rsid w:val="006E7BF8"/>
    <w:rsid w:val="006F2808"/>
    <w:rsid w:val="007057D0"/>
    <w:rsid w:val="00712898"/>
    <w:rsid w:val="007200F6"/>
    <w:rsid w:val="00720711"/>
    <w:rsid w:val="00721D39"/>
    <w:rsid w:val="00722F86"/>
    <w:rsid w:val="0073266A"/>
    <w:rsid w:val="007360ED"/>
    <w:rsid w:val="007369EB"/>
    <w:rsid w:val="007444F5"/>
    <w:rsid w:val="00756DB6"/>
    <w:rsid w:val="00757AC1"/>
    <w:rsid w:val="00764367"/>
    <w:rsid w:val="00776699"/>
    <w:rsid w:val="00781E38"/>
    <w:rsid w:val="007877BC"/>
    <w:rsid w:val="007A032F"/>
    <w:rsid w:val="007A61B6"/>
    <w:rsid w:val="007A6C18"/>
    <w:rsid w:val="007B44A8"/>
    <w:rsid w:val="007D1452"/>
    <w:rsid w:val="007D5210"/>
    <w:rsid w:val="007E37FF"/>
    <w:rsid w:val="007F4FB9"/>
    <w:rsid w:val="0080325C"/>
    <w:rsid w:val="00805410"/>
    <w:rsid w:val="00810A85"/>
    <w:rsid w:val="0081707B"/>
    <w:rsid w:val="00826A70"/>
    <w:rsid w:val="008333F3"/>
    <w:rsid w:val="008354B6"/>
    <w:rsid w:val="00844069"/>
    <w:rsid w:val="00857EF6"/>
    <w:rsid w:val="00866E3D"/>
    <w:rsid w:val="0087144C"/>
    <w:rsid w:val="00873502"/>
    <w:rsid w:val="00873FB6"/>
    <w:rsid w:val="0087444A"/>
    <w:rsid w:val="00877693"/>
    <w:rsid w:val="00880AEE"/>
    <w:rsid w:val="00883A72"/>
    <w:rsid w:val="00886C62"/>
    <w:rsid w:val="00887DEF"/>
    <w:rsid w:val="008934AF"/>
    <w:rsid w:val="008A1750"/>
    <w:rsid w:val="008A3F75"/>
    <w:rsid w:val="008A438A"/>
    <w:rsid w:val="008A72FC"/>
    <w:rsid w:val="008C0292"/>
    <w:rsid w:val="008C1B08"/>
    <w:rsid w:val="008C6769"/>
    <w:rsid w:val="008D1BDD"/>
    <w:rsid w:val="008D26D6"/>
    <w:rsid w:val="008D394B"/>
    <w:rsid w:val="008D499D"/>
    <w:rsid w:val="008F36D6"/>
    <w:rsid w:val="008F7517"/>
    <w:rsid w:val="009150C7"/>
    <w:rsid w:val="00920CDF"/>
    <w:rsid w:val="00923A39"/>
    <w:rsid w:val="00933809"/>
    <w:rsid w:val="0093781A"/>
    <w:rsid w:val="009425E9"/>
    <w:rsid w:val="00946699"/>
    <w:rsid w:val="009512CF"/>
    <w:rsid w:val="00951643"/>
    <w:rsid w:val="009528B3"/>
    <w:rsid w:val="009542A2"/>
    <w:rsid w:val="00961777"/>
    <w:rsid w:val="009645E0"/>
    <w:rsid w:val="0097183E"/>
    <w:rsid w:val="00975204"/>
    <w:rsid w:val="00976597"/>
    <w:rsid w:val="009842B6"/>
    <w:rsid w:val="009871A2"/>
    <w:rsid w:val="009B0D07"/>
    <w:rsid w:val="009B53C1"/>
    <w:rsid w:val="009B5A29"/>
    <w:rsid w:val="009C3DCE"/>
    <w:rsid w:val="009C4C98"/>
    <w:rsid w:val="009C4E3D"/>
    <w:rsid w:val="009D1CAE"/>
    <w:rsid w:val="009D3486"/>
    <w:rsid w:val="009D5C44"/>
    <w:rsid w:val="009D62B0"/>
    <w:rsid w:val="009E1A0C"/>
    <w:rsid w:val="009E25F4"/>
    <w:rsid w:val="009F0A95"/>
    <w:rsid w:val="009F351C"/>
    <w:rsid w:val="009F3990"/>
    <w:rsid w:val="009F457E"/>
    <w:rsid w:val="009F674B"/>
    <w:rsid w:val="00A0234F"/>
    <w:rsid w:val="00A1133B"/>
    <w:rsid w:val="00A13904"/>
    <w:rsid w:val="00A14D37"/>
    <w:rsid w:val="00A235F6"/>
    <w:rsid w:val="00A30D50"/>
    <w:rsid w:val="00A378E7"/>
    <w:rsid w:val="00A4127B"/>
    <w:rsid w:val="00A64DDE"/>
    <w:rsid w:val="00A77C38"/>
    <w:rsid w:val="00A876A8"/>
    <w:rsid w:val="00A90844"/>
    <w:rsid w:val="00A90A90"/>
    <w:rsid w:val="00A97900"/>
    <w:rsid w:val="00AB2133"/>
    <w:rsid w:val="00AB5494"/>
    <w:rsid w:val="00AC2511"/>
    <w:rsid w:val="00AC4057"/>
    <w:rsid w:val="00AD04D1"/>
    <w:rsid w:val="00AD633F"/>
    <w:rsid w:val="00AE7A99"/>
    <w:rsid w:val="00AF078E"/>
    <w:rsid w:val="00AF2CE2"/>
    <w:rsid w:val="00B037B4"/>
    <w:rsid w:val="00B03D17"/>
    <w:rsid w:val="00B06B32"/>
    <w:rsid w:val="00B2341B"/>
    <w:rsid w:val="00B3168C"/>
    <w:rsid w:val="00B329AF"/>
    <w:rsid w:val="00B36F51"/>
    <w:rsid w:val="00B46C6B"/>
    <w:rsid w:val="00B507F9"/>
    <w:rsid w:val="00B52684"/>
    <w:rsid w:val="00B5649C"/>
    <w:rsid w:val="00B8220F"/>
    <w:rsid w:val="00B835B7"/>
    <w:rsid w:val="00B95586"/>
    <w:rsid w:val="00BA350D"/>
    <w:rsid w:val="00BB3D05"/>
    <w:rsid w:val="00BC3C41"/>
    <w:rsid w:val="00BD06D3"/>
    <w:rsid w:val="00BD36EB"/>
    <w:rsid w:val="00BE3487"/>
    <w:rsid w:val="00BE7A1B"/>
    <w:rsid w:val="00C03FC4"/>
    <w:rsid w:val="00C156B6"/>
    <w:rsid w:val="00C17E70"/>
    <w:rsid w:val="00C26DA9"/>
    <w:rsid w:val="00C27A36"/>
    <w:rsid w:val="00C3433B"/>
    <w:rsid w:val="00C41E83"/>
    <w:rsid w:val="00C47D11"/>
    <w:rsid w:val="00C55117"/>
    <w:rsid w:val="00C625F8"/>
    <w:rsid w:val="00C661E1"/>
    <w:rsid w:val="00C70523"/>
    <w:rsid w:val="00C74A33"/>
    <w:rsid w:val="00C7514F"/>
    <w:rsid w:val="00C832DC"/>
    <w:rsid w:val="00C84266"/>
    <w:rsid w:val="00C94ECD"/>
    <w:rsid w:val="00CA77D4"/>
    <w:rsid w:val="00CB26C5"/>
    <w:rsid w:val="00CD50CA"/>
    <w:rsid w:val="00CD6304"/>
    <w:rsid w:val="00CE261D"/>
    <w:rsid w:val="00CE508B"/>
    <w:rsid w:val="00CF0331"/>
    <w:rsid w:val="00CF4E4D"/>
    <w:rsid w:val="00CF6C9F"/>
    <w:rsid w:val="00D043B9"/>
    <w:rsid w:val="00D20CA8"/>
    <w:rsid w:val="00D26510"/>
    <w:rsid w:val="00D276F0"/>
    <w:rsid w:val="00D30D98"/>
    <w:rsid w:val="00D3240D"/>
    <w:rsid w:val="00D3632D"/>
    <w:rsid w:val="00D67FFD"/>
    <w:rsid w:val="00D72368"/>
    <w:rsid w:val="00D87688"/>
    <w:rsid w:val="00D94243"/>
    <w:rsid w:val="00D95336"/>
    <w:rsid w:val="00D97B3F"/>
    <w:rsid w:val="00DA2150"/>
    <w:rsid w:val="00DA389B"/>
    <w:rsid w:val="00DB3F51"/>
    <w:rsid w:val="00DB58E2"/>
    <w:rsid w:val="00DC14FE"/>
    <w:rsid w:val="00DD2248"/>
    <w:rsid w:val="00DD3368"/>
    <w:rsid w:val="00DD4C37"/>
    <w:rsid w:val="00DD5C76"/>
    <w:rsid w:val="00DE1555"/>
    <w:rsid w:val="00DE157A"/>
    <w:rsid w:val="00DE7ED8"/>
    <w:rsid w:val="00E00971"/>
    <w:rsid w:val="00E012D5"/>
    <w:rsid w:val="00E017F5"/>
    <w:rsid w:val="00E16704"/>
    <w:rsid w:val="00E20CDF"/>
    <w:rsid w:val="00E217EE"/>
    <w:rsid w:val="00E22FCE"/>
    <w:rsid w:val="00E25109"/>
    <w:rsid w:val="00E25DCD"/>
    <w:rsid w:val="00E30933"/>
    <w:rsid w:val="00E3238D"/>
    <w:rsid w:val="00E36164"/>
    <w:rsid w:val="00E36D98"/>
    <w:rsid w:val="00E46FE8"/>
    <w:rsid w:val="00E670C6"/>
    <w:rsid w:val="00E67925"/>
    <w:rsid w:val="00E71254"/>
    <w:rsid w:val="00E747CC"/>
    <w:rsid w:val="00E8448A"/>
    <w:rsid w:val="00E94C1E"/>
    <w:rsid w:val="00EA2097"/>
    <w:rsid w:val="00EA4219"/>
    <w:rsid w:val="00EA53CD"/>
    <w:rsid w:val="00EB5680"/>
    <w:rsid w:val="00ED3622"/>
    <w:rsid w:val="00ED679A"/>
    <w:rsid w:val="00EE1562"/>
    <w:rsid w:val="00EE583C"/>
    <w:rsid w:val="00EE72DF"/>
    <w:rsid w:val="00EF060A"/>
    <w:rsid w:val="00EF173A"/>
    <w:rsid w:val="00F011A3"/>
    <w:rsid w:val="00F01D66"/>
    <w:rsid w:val="00F0786B"/>
    <w:rsid w:val="00F137A8"/>
    <w:rsid w:val="00F15427"/>
    <w:rsid w:val="00F253AB"/>
    <w:rsid w:val="00F4057E"/>
    <w:rsid w:val="00F4220D"/>
    <w:rsid w:val="00F47CD1"/>
    <w:rsid w:val="00F52284"/>
    <w:rsid w:val="00F539C9"/>
    <w:rsid w:val="00F578A4"/>
    <w:rsid w:val="00F60158"/>
    <w:rsid w:val="00F6133B"/>
    <w:rsid w:val="00F72108"/>
    <w:rsid w:val="00F72259"/>
    <w:rsid w:val="00F736D3"/>
    <w:rsid w:val="00F77441"/>
    <w:rsid w:val="00F84350"/>
    <w:rsid w:val="00F923C3"/>
    <w:rsid w:val="00F94829"/>
    <w:rsid w:val="00FB602A"/>
    <w:rsid w:val="00FD0B12"/>
    <w:rsid w:val="00FE34CD"/>
    <w:rsid w:val="00FF258B"/>
    <w:rsid w:val="00FF5C43"/>
    <w:rsid w:val="016B47F0"/>
    <w:rsid w:val="0A7A6C31"/>
    <w:rsid w:val="0EEA6EF7"/>
    <w:rsid w:val="16D1C2FB"/>
    <w:rsid w:val="198A1B6E"/>
    <w:rsid w:val="1BF44EB0"/>
    <w:rsid w:val="22270DF5"/>
    <w:rsid w:val="3C1FE091"/>
    <w:rsid w:val="45C80723"/>
    <w:rsid w:val="52CBA44A"/>
    <w:rsid w:val="550AF84B"/>
    <w:rsid w:val="59323BFD"/>
    <w:rsid w:val="5AE7297B"/>
    <w:rsid w:val="68537F77"/>
    <w:rsid w:val="6DE03FE3"/>
    <w:rsid w:val="707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EEAE"/>
  <w15:docId w15:val="{3336A0D6-A56B-4323-BCF2-A9A85A90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1" w:semiHidden="1" w:qFormat="1"/>
    <w:lsdException w:name="heading 5" w:uiPriority="11" w:semiHidden="1" w:qFormat="1"/>
    <w:lsdException w:name="heading 6" w:uiPriority="11" w:semiHidden="1" w:qFormat="1"/>
    <w:lsdException w:name="heading 7" w:uiPriority="11" w:semiHidden="1" w:qFormat="1"/>
    <w:lsdException w:name="heading 8" w:uiPriority="11" w:semiHidden="1" w:qFormat="1"/>
    <w:lsdException w:name="heading 9" w:uiPriority="11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1" w:semiHidden="1" w:unhideWhenUsed="1"/>
    <w:lsdException w:name="toc 2" w:uiPriority="41" w:semiHidden="1" w:unhideWhenUsed="1"/>
    <w:lsdException w:name="toc 3" w:uiPriority="41" w:semiHidden="1" w:unhideWhenUsed="1"/>
    <w:lsdException w:name="toc 4" w:uiPriority="41" w:semiHidden="1" w:unhideWhenUsed="1"/>
    <w:lsdException w:name="toc 5" w:uiPriority="41" w:semiHidden="1" w:unhideWhenUsed="1"/>
    <w:lsdException w:name="toc 6" w:uiPriority="41" w:semiHidden="1" w:unhideWhenUsed="1"/>
    <w:lsdException w:name="toc 7" w:uiPriority="41" w:semiHidden="1" w:unhideWhenUsed="1"/>
    <w:lsdException w:name="toc 8" w:uiPriority="41" w:semiHidden="1" w:unhideWhenUsed="1"/>
    <w:lsdException w:name="toc 9" w:uiPriority="41" w:semiHidden="1" w:unhideWhenUsed="1"/>
    <w:lsdException w:name="Normal Indent" w:uiPriority="1" w:semiHidden="1" w:unhideWhenUsed="1"/>
    <w:lsdException w:name="footnote text" w:semiHidden="1" w:unhideWhenUsed="1"/>
    <w:lsdException w:name="annotation text" w:semiHidden="1" w:unhideWhenUsed="1"/>
    <w:lsdException w:name="header" w:uiPriority="11" w:semiHidden="1" w:unhideWhenUsed="1"/>
    <w:lsdException w:name="footer" w:uiPriority="11" w:semiHidden="1" w:unhideWhenUsed="1"/>
    <w:lsdException w:name="index heading" w:semiHidden="1" w:unhideWhenUsed="1"/>
    <w:lsdException w:name="caption" w:uiPriority="37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9" w:semiHidden="1" w:unhideWhenUsed="1"/>
    <w:lsdException w:name="TOC Heading" w:uiPriority="4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D04D1"/>
    <w:pPr>
      <w:spacing w:line="220" w:lineRule="atLeas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36F51"/>
    <w:pPr>
      <w:keepNext/>
      <w:keepLines/>
      <w:spacing w:after="240" w:line="300" w:lineRule="atLeast"/>
      <w:contextualSpacing/>
      <w:outlineLvl w:val="0"/>
    </w:pPr>
    <w:rPr>
      <w:rFonts w:ascii="Georgia" w:hAnsi="Georgia" w:cs="Arial" w:eastAsiaTheme="majorEastAsia"/>
      <w:bCs/>
      <w:color w:val="064F50"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AD04D1"/>
    <w:pPr>
      <w:keepNext/>
      <w:keepLines/>
      <w:spacing w:before="200" w:line="260" w:lineRule="atLeast"/>
      <w:contextualSpacing/>
      <w:outlineLvl w:val="1"/>
    </w:pPr>
    <w:rPr>
      <w:rFonts w:ascii="Georgia" w:hAnsi="Georgia" w:cs="Arial" w:eastAsiaTheme="majorEastAsia"/>
      <w:b/>
      <w:bCs/>
      <w:color w:val="064F50"/>
      <w:sz w:val="20"/>
      <w:szCs w:val="26"/>
    </w:rPr>
  </w:style>
  <w:style w:type="paragraph" w:styleId="Heading3">
    <w:name w:val="heading 3"/>
    <w:basedOn w:val="Normal"/>
    <w:next w:val="Normal"/>
    <w:link w:val="Heading3Char"/>
    <w:qFormat/>
    <w:rsid w:val="00AD04D1"/>
    <w:pPr>
      <w:keepNext/>
      <w:keepLines/>
      <w:spacing w:before="200"/>
      <w:contextualSpacing/>
      <w:outlineLvl w:val="2"/>
    </w:pPr>
    <w:rPr>
      <w:rFonts w:cs="Arial"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11"/>
    <w:semiHidden/>
    <w:qFormat/>
    <w:rsid w:val="00AD04D1"/>
    <w:pPr>
      <w:keepNext/>
      <w:keepLines/>
      <w:numPr>
        <w:ilvl w:val="3"/>
        <w:numId w:val="4"/>
      </w:numPr>
      <w:spacing w:before="200"/>
      <w:outlineLvl w:val="3"/>
    </w:pPr>
    <w:rPr>
      <w:rFonts w:cs="Arial"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11"/>
    <w:semiHidden/>
    <w:unhideWhenUsed/>
    <w:qFormat/>
    <w:rsid w:val="00AD04D1"/>
    <w:pPr>
      <w:keepNext/>
      <w:keepLines/>
      <w:numPr>
        <w:ilvl w:val="4"/>
        <w:numId w:val="4"/>
      </w:numPr>
      <w:spacing w:before="200"/>
      <w:outlineLvl w:val="4"/>
    </w:pPr>
    <w:rPr>
      <w:rFonts w:cs="Arial" w:eastAsiaTheme="majorEastAsia"/>
      <w:color w:val="6A0018" w:themeColor="accent1" w:themeShade="7F"/>
    </w:rPr>
  </w:style>
  <w:style w:type="paragraph" w:styleId="Heading6">
    <w:name w:val="heading 6"/>
    <w:basedOn w:val="Normal"/>
    <w:next w:val="Normal"/>
    <w:link w:val="Heading6Char"/>
    <w:uiPriority w:val="11"/>
    <w:semiHidden/>
    <w:unhideWhenUsed/>
    <w:qFormat/>
    <w:rsid w:val="00AD04D1"/>
    <w:pPr>
      <w:keepNext/>
      <w:keepLines/>
      <w:numPr>
        <w:ilvl w:val="5"/>
        <w:numId w:val="4"/>
      </w:numPr>
      <w:spacing w:before="200"/>
      <w:outlineLvl w:val="5"/>
    </w:pPr>
    <w:rPr>
      <w:rFonts w:cs="Arial" w:eastAsiaTheme="majorEastAsia"/>
      <w:i/>
      <w:iCs/>
      <w:color w:val="6A0018" w:themeColor="accent1" w:themeShade="7F"/>
    </w:rPr>
  </w:style>
  <w:style w:type="paragraph" w:styleId="Heading7">
    <w:name w:val="heading 7"/>
    <w:basedOn w:val="Normal"/>
    <w:next w:val="Normal"/>
    <w:link w:val="Heading7Char"/>
    <w:uiPriority w:val="11"/>
    <w:semiHidden/>
    <w:unhideWhenUsed/>
    <w:qFormat/>
    <w:rsid w:val="00AD04D1"/>
    <w:pPr>
      <w:keepNext/>
      <w:keepLines/>
      <w:numPr>
        <w:ilvl w:val="6"/>
        <w:numId w:val="4"/>
      </w:numPr>
      <w:spacing w:before="200"/>
      <w:outlineLvl w:val="6"/>
    </w:pPr>
    <w:rPr>
      <w:rFonts w:cs="Arial"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1"/>
    <w:semiHidden/>
    <w:unhideWhenUsed/>
    <w:qFormat/>
    <w:rsid w:val="00AD04D1"/>
    <w:pPr>
      <w:keepNext/>
      <w:keepLines/>
      <w:numPr>
        <w:ilvl w:val="7"/>
        <w:numId w:val="4"/>
      </w:numPr>
      <w:spacing w:before="200"/>
      <w:outlineLvl w:val="7"/>
    </w:pPr>
    <w:rPr>
      <w:rFonts w:cs="Arial"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11"/>
    <w:semiHidden/>
    <w:unhideWhenUsed/>
    <w:qFormat/>
    <w:rsid w:val="00AD04D1"/>
    <w:pPr>
      <w:keepNext/>
      <w:keepLines/>
      <w:spacing w:before="200"/>
      <w:outlineLvl w:val="8"/>
    </w:pPr>
    <w:rPr>
      <w:rFonts w:cs="Arial" w:eastAsiaTheme="majorEastAsia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1"/>
    <w:rsid w:val="00AD04D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styleId="HeaderChar" w:customStyle="1">
    <w:name w:val="Header Char"/>
    <w:basedOn w:val="DefaultParagraphFont"/>
    <w:link w:val="Header"/>
    <w:uiPriority w:val="11"/>
    <w:rsid w:val="00AD04D1"/>
    <w:rPr>
      <w:rFonts w:ascii="Arial" w:hAnsi="Arial"/>
      <w:noProof w:val="0"/>
      <w:color w:val="7F7F7F" w:themeColor="text1" w:themeTint="80"/>
      <w:sz w:val="18"/>
      <w:lang w:val="en-GB"/>
    </w:rPr>
  </w:style>
  <w:style w:type="paragraph" w:styleId="Footer">
    <w:name w:val="footer"/>
    <w:basedOn w:val="Normal"/>
    <w:link w:val="FooterChar"/>
    <w:uiPriority w:val="11"/>
    <w:rsid w:val="00AD04D1"/>
    <w:pPr>
      <w:tabs>
        <w:tab w:val="center" w:pos="4513"/>
        <w:tab w:val="right" w:pos="9026"/>
      </w:tabs>
      <w:spacing w:after="0" w:line="180" w:lineRule="atLeast"/>
    </w:pPr>
    <w:rPr>
      <w:sz w:val="17"/>
    </w:rPr>
  </w:style>
  <w:style w:type="character" w:styleId="FooterChar" w:customStyle="1">
    <w:name w:val="Footer Char"/>
    <w:basedOn w:val="DefaultParagraphFont"/>
    <w:link w:val="Footer"/>
    <w:uiPriority w:val="11"/>
    <w:rsid w:val="00AD04D1"/>
    <w:rPr>
      <w:rFonts w:ascii="Arial" w:hAnsi="Arial"/>
      <w:noProof w:val="0"/>
      <w:sz w:val="17"/>
      <w:lang w:val="en-GB"/>
    </w:rPr>
  </w:style>
  <w:style w:type="table" w:styleId="TableGrid">
    <w:name w:val="Table Grid"/>
    <w:basedOn w:val="TableNormal"/>
    <w:uiPriority w:val="59"/>
    <w:rsid w:val="00AD0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D04D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04D1"/>
    <w:rPr>
      <w:rFonts w:ascii="Tahoma" w:hAnsi="Tahoma" w:cs="Tahoma"/>
      <w:noProof w:val="0"/>
      <w:sz w:val="16"/>
      <w:szCs w:val="16"/>
      <w:lang w:val="en-GB"/>
    </w:rPr>
  </w:style>
  <w:style w:type="paragraph" w:styleId="NoSpacing">
    <w:name w:val="No Spacing"/>
    <w:uiPriority w:val="99"/>
    <w:rsid w:val="00AD04D1"/>
    <w:pPr>
      <w:spacing w:after="0" w:line="240" w:lineRule="auto"/>
    </w:pPr>
    <w:rPr>
      <w:rFonts w:ascii="Arial" w:hAnsi="Arial"/>
      <w:sz w:val="20"/>
    </w:rPr>
  </w:style>
  <w:style w:type="paragraph" w:styleId="KFAddress" w:customStyle="1">
    <w:name w:val="KF Address"/>
    <w:basedOn w:val="Footer"/>
    <w:link w:val="KFAddressChar"/>
    <w:uiPriority w:val="9"/>
    <w:qFormat/>
    <w:rsid w:val="00AD04D1"/>
    <w:pPr>
      <w:spacing w:before="240" w:after="80" w:line="200" w:lineRule="exact"/>
      <w:contextualSpacing/>
    </w:pPr>
  </w:style>
  <w:style w:type="paragraph" w:styleId="FKRegInfo" w:customStyle="1">
    <w:name w:val="FK RegInfo"/>
    <w:basedOn w:val="Footer"/>
    <w:uiPriority w:val="11"/>
    <w:semiHidden/>
    <w:qFormat/>
    <w:rsid w:val="00AD04D1"/>
    <w:pPr>
      <w:spacing w:before="60" w:line="240" w:lineRule="auto"/>
    </w:pPr>
  </w:style>
  <w:style w:type="paragraph" w:styleId="Heading" w:customStyle="1">
    <w:name w:val="Heading"/>
    <w:basedOn w:val="Normal"/>
    <w:next w:val="Normal"/>
    <w:uiPriority w:val="19"/>
    <w:semiHidden/>
    <w:qFormat/>
    <w:rsid w:val="00AD04D1"/>
    <w:pPr>
      <w:keepNext/>
    </w:pPr>
    <w:rPr>
      <w:rFonts w:ascii="Arial Bold" w:hAnsi="Arial Bold"/>
      <w:b/>
    </w:rPr>
  </w:style>
  <w:style w:type="paragraph" w:styleId="Yours" w:customStyle="1">
    <w:name w:val="Yours"/>
    <w:basedOn w:val="Normal"/>
    <w:next w:val="Normal"/>
    <w:uiPriority w:val="9"/>
    <w:qFormat/>
    <w:rsid w:val="00AD04D1"/>
    <w:pPr>
      <w:spacing w:after="800"/>
    </w:pPr>
  </w:style>
  <w:style w:type="paragraph" w:styleId="NormalNoSpace" w:customStyle="1">
    <w:name w:val="NormalNoSpace"/>
    <w:basedOn w:val="Normal"/>
    <w:uiPriority w:val="1"/>
    <w:qFormat/>
    <w:rsid w:val="00AD04D1"/>
    <w:pPr>
      <w:spacing w:after="0"/>
    </w:pPr>
  </w:style>
  <w:style w:type="paragraph" w:styleId="HeaderFirstPg" w:customStyle="1">
    <w:name w:val="HeaderFirstPg"/>
    <w:basedOn w:val="Header"/>
    <w:uiPriority w:val="11"/>
    <w:semiHidden/>
    <w:rsid w:val="00AD04D1"/>
    <w:pPr>
      <w:spacing w:after="1680"/>
    </w:pPr>
  </w:style>
  <w:style w:type="paragraph" w:styleId="Bullet1" w:customStyle="1">
    <w:name w:val="Bullet1"/>
    <w:basedOn w:val="Normal"/>
    <w:uiPriority w:val="1"/>
    <w:qFormat/>
    <w:rsid w:val="00AD04D1"/>
    <w:pPr>
      <w:numPr>
        <w:numId w:val="6"/>
      </w:numPr>
    </w:pPr>
  </w:style>
  <w:style w:type="paragraph" w:styleId="NumbList1" w:customStyle="1">
    <w:name w:val="NumbList1"/>
    <w:basedOn w:val="Normal"/>
    <w:uiPriority w:val="99"/>
    <w:qFormat/>
    <w:rsid w:val="00AD04D1"/>
    <w:pPr>
      <w:numPr>
        <w:numId w:val="20"/>
      </w:numPr>
    </w:pPr>
  </w:style>
  <w:style w:type="paragraph" w:styleId="NormalIndent" w:customStyle="1">
    <w:name w:val="NormalIndent"/>
    <w:basedOn w:val="Normal"/>
    <w:uiPriority w:val="1"/>
    <w:qFormat/>
    <w:rsid w:val="00AD04D1"/>
    <w:pPr>
      <w:ind w:left="340"/>
    </w:pPr>
  </w:style>
  <w:style w:type="character" w:styleId="Heading1Char" w:customStyle="1">
    <w:name w:val="Heading 1 Char"/>
    <w:basedOn w:val="DefaultParagraphFont"/>
    <w:link w:val="Heading1"/>
    <w:rsid w:val="00B36F51"/>
    <w:rPr>
      <w:rFonts w:ascii="Georgia" w:hAnsi="Georgia" w:cs="Arial" w:eastAsiaTheme="majorEastAsia"/>
      <w:bCs/>
      <w:color w:val="064F50"/>
      <w:sz w:val="26"/>
      <w:szCs w:val="28"/>
    </w:rPr>
  </w:style>
  <w:style w:type="character" w:styleId="Heading2Char" w:customStyle="1">
    <w:name w:val="Heading 2 Char"/>
    <w:basedOn w:val="DefaultParagraphFont"/>
    <w:link w:val="Heading2"/>
    <w:rsid w:val="00AD04D1"/>
    <w:rPr>
      <w:rFonts w:ascii="Georgia" w:hAnsi="Georgia" w:cs="Arial" w:eastAsiaTheme="majorEastAsia"/>
      <w:b/>
      <w:bCs/>
      <w:noProof w:val="0"/>
      <w:color w:val="064F50"/>
      <w:sz w:val="20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AD04D1"/>
    <w:rPr>
      <w:rFonts w:ascii="Arial" w:hAnsi="Arial" w:cs="Arial" w:eastAsiaTheme="majorEastAsia"/>
      <w:b/>
      <w:bCs/>
      <w:noProof w:val="0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AD04D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99"/>
    <w:rsid w:val="00AD04D1"/>
    <w:rPr>
      <w:rFonts w:ascii="Arial" w:hAnsi="Arial"/>
      <w:i/>
      <w:iCs/>
      <w:noProof w:val="0"/>
      <w:color w:val="000000" w:themeColor="text1"/>
      <w:sz w:val="18"/>
      <w:lang w:val="en-GB"/>
    </w:rPr>
  </w:style>
  <w:style w:type="paragraph" w:styleId="DocTitle" w:customStyle="1">
    <w:name w:val="DocTitle"/>
    <w:basedOn w:val="Normal"/>
    <w:uiPriority w:val="10"/>
    <w:qFormat/>
    <w:rsid w:val="00AD04D1"/>
    <w:pPr>
      <w:spacing w:after="0"/>
    </w:pPr>
    <w:rPr>
      <w:sz w:val="32"/>
    </w:rPr>
  </w:style>
  <w:style w:type="paragraph" w:styleId="Subject" w:customStyle="1">
    <w:name w:val="Subject"/>
    <w:basedOn w:val="Normal"/>
    <w:next w:val="Normal"/>
    <w:uiPriority w:val="99"/>
    <w:rsid w:val="00AD04D1"/>
    <w:pPr>
      <w:spacing w:before="200"/>
      <w:outlineLvl w:val="0"/>
    </w:pPr>
    <w:rPr>
      <w:b/>
    </w:rPr>
  </w:style>
  <w:style w:type="character" w:styleId="Heading4Char" w:customStyle="1">
    <w:name w:val="Heading 4 Char"/>
    <w:basedOn w:val="DefaultParagraphFont"/>
    <w:link w:val="Heading4"/>
    <w:uiPriority w:val="11"/>
    <w:semiHidden/>
    <w:rsid w:val="00AD04D1"/>
    <w:rPr>
      <w:rFonts w:ascii="Arial" w:hAnsi="Arial" w:cs="Arial" w:eastAsiaTheme="majorEastAsia"/>
      <w:b/>
      <w:bCs/>
      <w:i/>
      <w:iCs/>
      <w:noProof w:val="0"/>
      <w:sz w:val="18"/>
      <w:lang w:val="en-GB"/>
    </w:rPr>
  </w:style>
  <w:style w:type="character" w:styleId="Heading5Char" w:customStyle="1">
    <w:name w:val="Heading 5 Char"/>
    <w:basedOn w:val="DefaultParagraphFont"/>
    <w:link w:val="Heading5"/>
    <w:uiPriority w:val="11"/>
    <w:semiHidden/>
    <w:rsid w:val="00AD04D1"/>
    <w:rPr>
      <w:rFonts w:ascii="Arial" w:hAnsi="Arial" w:cs="Arial" w:eastAsiaTheme="majorEastAsia"/>
      <w:noProof w:val="0"/>
      <w:color w:val="6A0018" w:themeColor="accent1" w:themeShade="7F"/>
      <w:sz w:val="18"/>
      <w:lang w:val="en-GB"/>
    </w:rPr>
  </w:style>
  <w:style w:type="character" w:styleId="Heading6Char" w:customStyle="1">
    <w:name w:val="Heading 6 Char"/>
    <w:basedOn w:val="DefaultParagraphFont"/>
    <w:link w:val="Heading6"/>
    <w:uiPriority w:val="11"/>
    <w:semiHidden/>
    <w:rsid w:val="00AD04D1"/>
    <w:rPr>
      <w:rFonts w:ascii="Arial" w:hAnsi="Arial" w:cs="Arial" w:eastAsiaTheme="majorEastAsia"/>
      <w:i/>
      <w:iCs/>
      <w:noProof w:val="0"/>
      <w:color w:val="6A0018" w:themeColor="accent1" w:themeShade="7F"/>
      <w:sz w:val="18"/>
      <w:lang w:val="en-GB"/>
    </w:rPr>
  </w:style>
  <w:style w:type="character" w:styleId="Heading7Char" w:customStyle="1">
    <w:name w:val="Heading 7 Char"/>
    <w:basedOn w:val="DefaultParagraphFont"/>
    <w:link w:val="Heading7"/>
    <w:uiPriority w:val="11"/>
    <w:semiHidden/>
    <w:rsid w:val="00AD04D1"/>
    <w:rPr>
      <w:rFonts w:ascii="Arial" w:hAnsi="Arial" w:cs="Arial" w:eastAsiaTheme="majorEastAsia"/>
      <w:i/>
      <w:iCs/>
      <w:noProof w:val="0"/>
      <w:color w:val="404040" w:themeColor="text1" w:themeTint="BF"/>
      <w:sz w:val="18"/>
      <w:lang w:val="en-GB"/>
    </w:rPr>
  </w:style>
  <w:style w:type="character" w:styleId="Heading8Char" w:customStyle="1">
    <w:name w:val="Heading 8 Char"/>
    <w:basedOn w:val="DefaultParagraphFont"/>
    <w:link w:val="Heading8"/>
    <w:uiPriority w:val="11"/>
    <w:semiHidden/>
    <w:rsid w:val="00AD04D1"/>
    <w:rPr>
      <w:rFonts w:ascii="Arial" w:hAnsi="Arial" w:cs="Arial" w:eastAsiaTheme="majorEastAsia"/>
      <w:noProof w:val="0"/>
      <w:color w:val="404040" w:themeColor="text1" w:themeTint="BF"/>
      <w:sz w:val="18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11"/>
    <w:semiHidden/>
    <w:rsid w:val="00AD04D1"/>
    <w:rPr>
      <w:rFonts w:ascii="Arial" w:hAnsi="Arial" w:cs="Arial" w:eastAsiaTheme="majorEastAsia"/>
      <w:i/>
      <w:iCs/>
      <w:noProof w:val="0"/>
      <w:color w:val="404040" w:themeColor="text1" w:themeTint="BF"/>
      <w:sz w:val="18"/>
      <w:szCs w:val="20"/>
      <w:lang w:val="en-GB"/>
    </w:rPr>
  </w:style>
  <w:style w:type="paragraph" w:styleId="TOCHeading">
    <w:name w:val="TOC Heading"/>
    <w:basedOn w:val="Heading1"/>
    <w:next w:val="Normal"/>
    <w:uiPriority w:val="41"/>
    <w:unhideWhenUsed/>
    <w:rsid w:val="00AD04D1"/>
    <w:pPr>
      <w:spacing w:before="480" w:after="0" w:line="280" w:lineRule="exact"/>
      <w:outlineLvl w:val="9"/>
    </w:pPr>
  </w:style>
  <w:style w:type="paragraph" w:styleId="TOAHeading">
    <w:name w:val="toa heading"/>
    <w:basedOn w:val="Normal"/>
    <w:next w:val="Normal"/>
    <w:uiPriority w:val="99"/>
    <w:semiHidden/>
    <w:rsid w:val="00AD04D1"/>
    <w:pPr>
      <w:spacing w:before="120"/>
    </w:pPr>
    <w:rPr>
      <w:rFonts w:cs="Arial" w:eastAsiaTheme="majorEastAsia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36F51"/>
    <w:pPr>
      <w:spacing w:after="400" w:line="640" w:lineRule="atLeast"/>
      <w:contextualSpacing/>
    </w:pPr>
    <w:rPr>
      <w:rFonts w:ascii="Georgia" w:hAnsi="Georgia" w:cs="Arial" w:eastAsiaTheme="majorEastAsia"/>
      <w:color w:val="064F50"/>
      <w:spacing w:val="5"/>
      <w:kern w:val="28"/>
      <w:sz w:val="56"/>
      <w:szCs w:val="52"/>
    </w:rPr>
  </w:style>
  <w:style w:type="character" w:styleId="TitleChar" w:customStyle="1">
    <w:name w:val="Title Char"/>
    <w:basedOn w:val="DefaultParagraphFont"/>
    <w:link w:val="Title"/>
    <w:rsid w:val="00B36F51"/>
    <w:rPr>
      <w:rFonts w:ascii="Georgia" w:hAnsi="Georgia" w:cs="Arial" w:eastAsiaTheme="majorEastAsia"/>
      <w:color w:val="064F50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D04D1"/>
    <w:pPr>
      <w:numPr>
        <w:ilvl w:val="1"/>
      </w:numPr>
    </w:pPr>
    <w:rPr>
      <w:rFonts w:cs="Arial" w:eastAsiaTheme="majorEastAsia"/>
      <w:i/>
      <w:iCs/>
      <w:color w:val="D50032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semiHidden/>
    <w:rsid w:val="00AD04D1"/>
    <w:rPr>
      <w:rFonts w:ascii="Arial" w:hAnsi="Arial" w:cs="Arial" w:eastAsiaTheme="majorEastAsia"/>
      <w:i/>
      <w:iCs/>
      <w:noProof w:val="0"/>
      <w:color w:val="D50032" w:themeColor="accent1"/>
      <w:spacing w:val="15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AD04D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cs="Arial" w:eastAsiaTheme="majorEastAsia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AD04D1"/>
    <w:rPr>
      <w:rFonts w:ascii="Arial" w:hAnsi="Arial" w:cs="Arial" w:eastAsiaTheme="majorEastAsia"/>
      <w:noProof w:val="0"/>
      <w:sz w:val="24"/>
      <w:szCs w:val="24"/>
      <w:shd w:val="pct20" w:color="auto" w:fill="auto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D04D1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AD04D1"/>
    <w:rPr>
      <w:rFonts w:cs="Arial" w:eastAsiaTheme="majorEastAsia"/>
      <w:b/>
      <w:bCs/>
    </w:rPr>
  </w:style>
  <w:style w:type="paragraph" w:styleId="EnvelopeReturn">
    <w:name w:val="envelope return"/>
    <w:basedOn w:val="Normal"/>
    <w:uiPriority w:val="99"/>
    <w:semiHidden/>
    <w:rsid w:val="00AD04D1"/>
    <w:pPr>
      <w:spacing w:line="240" w:lineRule="auto"/>
    </w:pPr>
    <w:rPr>
      <w:rFonts w:cs="Arial" w:eastAsiaTheme="majorEastAsia"/>
      <w:szCs w:val="20"/>
    </w:rPr>
  </w:style>
  <w:style w:type="paragraph" w:styleId="EnvelopeAddress">
    <w:name w:val="envelope address"/>
    <w:basedOn w:val="Normal"/>
    <w:uiPriority w:val="99"/>
    <w:semiHidden/>
    <w:rsid w:val="00AD04D1"/>
    <w:pPr>
      <w:framePr w:w="7920" w:h="1980" w:hSpace="180" w:wrap="auto" w:hAnchor="page" w:xAlign="center" w:yAlign="bottom" w:hRule="exact"/>
      <w:spacing w:line="240" w:lineRule="auto"/>
      <w:ind w:left="2880"/>
    </w:pPr>
    <w:rPr>
      <w:rFonts w:cs="Arial" w:eastAsiaTheme="majorEastAsia"/>
      <w:sz w:val="24"/>
      <w:szCs w:val="24"/>
    </w:rPr>
  </w:style>
  <w:style w:type="paragraph" w:styleId="BlockText">
    <w:name w:val="Block Text"/>
    <w:basedOn w:val="Normal"/>
    <w:uiPriority w:val="99"/>
    <w:semiHidden/>
    <w:rsid w:val="00AD04D1"/>
    <w:pPr>
      <w:pBdr>
        <w:top w:val="single" w:color="D50032" w:themeColor="accent1" w:sz="2" w:space="10"/>
        <w:left w:val="single" w:color="D50032" w:themeColor="accent1" w:sz="2" w:space="10"/>
        <w:bottom w:val="single" w:color="D50032" w:themeColor="accent1" w:sz="2" w:space="10"/>
        <w:right w:val="single" w:color="D50032" w:themeColor="accent1" w:sz="2" w:space="10"/>
      </w:pBdr>
      <w:ind w:left="1152" w:right="1152"/>
    </w:pPr>
    <w:rPr>
      <w:rFonts w:cs="Arial" w:eastAsiaTheme="minorEastAsia"/>
      <w:i/>
      <w:iCs/>
      <w:color w:val="D50032" w:themeColor="accent1"/>
    </w:rPr>
  </w:style>
  <w:style w:type="paragraph" w:styleId="KFRegInfo" w:customStyle="1">
    <w:name w:val="KF RegInfo"/>
    <w:basedOn w:val="Footer"/>
    <w:uiPriority w:val="9"/>
    <w:rsid w:val="00AD04D1"/>
    <w:pPr>
      <w:spacing w:line="170" w:lineRule="atLeast"/>
    </w:pPr>
  </w:style>
  <w:style w:type="paragraph" w:styleId="Bullet" w:customStyle="1">
    <w:name w:val="Bullet"/>
    <w:basedOn w:val="Normal"/>
    <w:uiPriority w:val="1"/>
    <w:qFormat/>
    <w:rsid w:val="00AD04D1"/>
    <w:pPr>
      <w:numPr>
        <w:numId w:val="5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AD04D1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04D1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AD04D1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9"/>
    <w:semiHidden/>
    <w:unhideWhenUsed/>
    <w:rsid w:val="00AD04D1"/>
  </w:style>
  <w:style w:type="paragraph" w:styleId="BodyText">
    <w:name w:val="Body Text"/>
    <w:basedOn w:val="Normal"/>
    <w:link w:val="BodyTextChar"/>
    <w:uiPriority w:val="99"/>
    <w:semiHidden/>
    <w:rsid w:val="00AD04D1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AD04D1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AD04D1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AD04D1"/>
    <w:rPr>
      <w:rFonts w:ascii="Arial" w:hAnsi="Arial"/>
      <w:noProof w:val="0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D04D1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D04D1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D04D1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AD04D1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AD04D1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AD04D1"/>
    <w:rPr>
      <w:rFonts w:ascii="Arial" w:hAnsi="Arial"/>
      <w:noProof w:val="0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rsid w:val="00AD04D1"/>
    <w:rPr>
      <w:b/>
      <w:bCs/>
      <w:smallCaps/>
      <w:noProof w:val="0"/>
      <w:spacing w:val="5"/>
      <w:lang w:val="en-GB"/>
    </w:rPr>
  </w:style>
  <w:style w:type="paragraph" w:styleId="Caption">
    <w:name w:val="caption"/>
    <w:basedOn w:val="Normal"/>
    <w:next w:val="Normal"/>
    <w:uiPriority w:val="37"/>
    <w:semiHidden/>
    <w:unhideWhenUsed/>
    <w:qFormat/>
    <w:rsid w:val="00AD04D1"/>
    <w:pPr>
      <w:spacing w:line="240" w:lineRule="auto"/>
    </w:pPr>
    <w:rPr>
      <w:b/>
      <w:bCs/>
      <w:color w:val="064F50"/>
      <w:szCs w:val="18"/>
    </w:rPr>
  </w:style>
  <w:style w:type="paragraph" w:styleId="Closing">
    <w:name w:val="Closing"/>
    <w:basedOn w:val="Normal"/>
    <w:link w:val="ClosingChar"/>
    <w:uiPriority w:val="99"/>
    <w:semiHidden/>
    <w:rsid w:val="00AD04D1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AD04D1"/>
    <w:rPr>
      <w:rFonts w:ascii="Arial" w:hAnsi="Arial"/>
      <w:noProof w:val="0"/>
      <w:sz w:val="18"/>
      <w:lang w:val="en-GB"/>
    </w:rPr>
  </w:style>
  <w:style w:type="table" w:styleId="ColorfulGrid">
    <w:name w:val="Colorful Grid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C3D1" w:themeFill="accent1" w:themeFillTint="33"/>
    </w:tcPr>
    <w:tblStylePr w:type="firstRow">
      <w:rPr>
        <w:b/>
        <w:bCs/>
      </w:rPr>
      <w:tblPr/>
      <w:tcPr>
        <w:shd w:val="clear" w:color="auto" w:fill="FF88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8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F00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F0024" w:themeFill="accent1" w:themeFillShade="BF"/>
      </w:tcPr>
    </w:tblStylePr>
    <w:tblStylePr w:type="band1Vert">
      <w:tblPr/>
      <w:tcPr>
        <w:shd w:val="clear" w:color="auto" w:fill="FF6B8D" w:themeFill="accent1" w:themeFillTint="7F"/>
      </w:tcPr>
    </w:tblStylePr>
    <w:tblStylePr w:type="band1Horz">
      <w:tblPr/>
      <w:tcPr>
        <w:shd w:val="clear" w:color="auto" w:fill="FF6B8D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EBE" w:themeFill="accent2" w:themeFillTint="33"/>
    </w:tcPr>
    <w:tblStylePr w:type="firstRow">
      <w:rPr>
        <w:b/>
        <w:bCs/>
      </w:rPr>
      <w:tblPr/>
      <w:tcPr>
        <w:shd w:val="clear" w:color="auto" w:fill="FFBD7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D7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B4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B4500" w:themeFill="accent2" w:themeFillShade="BF"/>
      </w:tcPr>
    </w:tblStylePr>
    <w:tblStylePr w:type="band1Vert">
      <w:tblPr/>
      <w:tcPr>
        <w:shd w:val="clear" w:color="auto" w:fill="FFAD5D" w:themeFill="accent2" w:themeFillTint="7F"/>
      </w:tcPr>
    </w:tblStylePr>
    <w:tblStylePr w:type="band1Horz">
      <w:tblPr/>
      <w:tcPr>
        <w:shd w:val="clear" w:color="auto" w:fill="FFAD5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7E5FF" w:themeFill="accent3" w:themeFillTint="33"/>
    </w:tcPr>
    <w:tblStylePr w:type="firstRow">
      <w:rPr>
        <w:b/>
        <w:bCs/>
      </w:rPr>
      <w:tblPr/>
      <w:tcPr>
        <w:shd w:val="clear" w:color="auto" w:fill="6F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9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971" w:themeFill="accent3" w:themeFillShade="BF"/>
      </w:tcPr>
    </w:tblStylePr>
    <w:tblStylePr w:type="band1Vert">
      <w:tblPr/>
      <w:tcPr>
        <w:shd w:val="clear" w:color="auto" w:fill="4CC0FF" w:themeFill="accent3" w:themeFillTint="7F"/>
      </w:tcPr>
    </w:tblStylePr>
    <w:tblStylePr w:type="band1Horz">
      <w:tblPr/>
      <w:tcPr>
        <w:shd w:val="clear" w:color="auto" w:fill="4CC0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7F4C6" w:themeFill="accent4" w:themeFillTint="33"/>
    </w:tcPr>
    <w:tblStylePr w:type="firstRow">
      <w:rPr>
        <w:b/>
        <w:bCs/>
      </w:rPr>
      <w:tblPr/>
      <w:tcPr>
        <w:shd w:val="clear" w:color="auto" w:fill="AFE98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E98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6E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6E15" w:themeFill="accent4" w:themeFillShade="BF"/>
      </w:tcPr>
    </w:tblStylePr>
    <w:tblStylePr w:type="band1Vert">
      <w:tblPr/>
      <w:tcPr>
        <w:shd w:val="clear" w:color="auto" w:fill="9CE472" w:themeFill="accent4" w:themeFillTint="7F"/>
      </w:tcPr>
    </w:tblStylePr>
    <w:tblStylePr w:type="band1Horz">
      <w:tblPr/>
      <w:tcPr>
        <w:shd w:val="clear" w:color="auto" w:fill="9CE47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7D4EA" w:themeFill="accent5" w:themeFillTint="33"/>
    </w:tcPr>
    <w:tblStylePr w:type="firstRow">
      <w:rPr>
        <w:b/>
        <w:bCs/>
      </w:rPr>
      <w:tblPr/>
      <w:tcPr>
        <w:shd w:val="clear" w:color="auto" w:fill="D0AB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B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062" w:themeFill="accent5" w:themeFillShade="BF"/>
      </w:tcPr>
    </w:tblStylePr>
    <w:tblStylePr w:type="band1Vert">
      <w:tblPr/>
      <w:tcPr>
        <w:shd w:val="clear" w:color="auto" w:fill="C596CB" w:themeFill="accent5" w:themeFillTint="7F"/>
      </w:tcPr>
    </w:tblStylePr>
    <w:tblStylePr w:type="band1Horz">
      <w:tblPr/>
      <w:tcPr>
        <w:shd w:val="clear" w:color="auto" w:fill="C596C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C6D4" w:themeFill="accent6" w:themeFillTint="33"/>
    </w:tcPr>
    <w:tblStylePr w:type="firstRow">
      <w:rPr>
        <w:b/>
        <w:bCs/>
      </w:rPr>
      <w:tblPr/>
      <w:tcPr>
        <w:shd w:val="clear" w:color="auto" w:fill="E78D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8D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5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530" w:themeFill="accent6" w:themeFillShade="BF"/>
      </w:tcPr>
    </w:tblStylePr>
    <w:tblStylePr w:type="band1Vert">
      <w:tblPr/>
      <w:tcPr>
        <w:shd w:val="clear" w:color="auto" w:fill="E17196" w:themeFill="accent6" w:themeFillTint="7F"/>
      </w:tcPr>
    </w:tblStylePr>
    <w:tblStylePr w:type="band1Horz">
      <w:tblPr/>
      <w:tcPr>
        <w:shd w:val="clear" w:color="auto" w:fill="E17196" w:themeFill="accent6" w:themeFillTint="7F"/>
      </w:tcPr>
    </w:tblStylePr>
  </w:style>
  <w:style w:type="table" w:styleId="ColorfulList">
    <w:name w:val="Colorful List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44A00" w:themeFill="accent2" w:themeFillShade="CC"/>
      </w:tcPr>
    </w:tblStylePr>
    <w:tblStylePr w:type="lastRow">
      <w:rPr>
        <w:b/>
        <w:bCs/>
        <w:color w:val="944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44A00" w:themeFill="accent2" w:themeFillShade="CC"/>
      </w:tcPr>
    </w:tblStylePr>
    <w:tblStylePr w:type="lastRow">
      <w:rPr>
        <w:b/>
        <w:bCs/>
        <w:color w:val="944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C6" w:themeFill="accent1" w:themeFillTint="3F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44A00" w:themeFill="accent2" w:themeFillShade="CC"/>
      </w:tcPr>
    </w:tblStylePr>
    <w:tblStylePr w:type="lastRow">
      <w:rPr>
        <w:b/>
        <w:bCs/>
        <w:color w:val="944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AE" w:themeFill="accent2" w:themeFillTint="3F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97616" w:themeFill="accent4" w:themeFillShade="CC"/>
      </w:tcPr>
    </w:tblStylePr>
    <w:tblStylePr w:type="lastRow">
      <w:rPr>
        <w:b/>
        <w:bCs/>
        <w:color w:val="39761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E0FF" w:themeFill="accent3" w:themeFillTint="3F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9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E79" w:themeFill="accent3" w:themeFillShade="CC"/>
      </w:tcPr>
    </w:tblStylePr>
    <w:tblStylePr w:type="lastRow">
      <w:rPr>
        <w:b/>
        <w:bCs/>
        <w:color w:val="004E79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2B9" w:themeFill="accent4" w:themeFillTint="3F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A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1733" w:themeFill="accent6" w:themeFillShade="CC"/>
      </w:tcPr>
    </w:tblStylePr>
    <w:tblStylePr w:type="lastRow">
      <w:rPr>
        <w:b/>
        <w:bCs/>
        <w:color w:val="6E17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BE5" w:themeFill="accent5" w:themeFillTint="3F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3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23468" w:themeFill="accent5" w:themeFillShade="CC"/>
      </w:tcPr>
    </w:tblStylePr>
    <w:tblStylePr w:type="lastRow">
      <w:rPr>
        <w:b/>
        <w:bCs/>
        <w:color w:val="623468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8CB" w:themeFill="accent6" w:themeFillTint="3F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A5D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A5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A5D00" w:themeColor="accent2" w:sz="24" w:space="0"/>
        <w:left w:val="single" w:color="D50032" w:themeColor="accent1" w:sz="4" w:space="0"/>
        <w:bottom w:val="single" w:color="D50032" w:themeColor="accent1" w:sz="4" w:space="0"/>
        <w:right w:val="single" w:color="D5003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A5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F00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F001D" w:themeColor="accent1" w:themeShade="99" w:sz="4" w:space="0"/>
          <w:insideV w:val="nil"/>
        </w:tcBorders>
        <w:shd w:val="clear" w:color="auto" w:fill="7F00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1D" w:themeFill="accent1" w:themeFillShade="99"/>
      </w:tcPr>
    </w:tblStylePr>
    <w:tblStylePr w:type="band1Vert">
      <w:tblPr/>
      <w:tcPr>
        <w:shd w:val="clear" w:color="auto" w:fill="FF88A3" w:themeFill="accent1" w:themeFillTint="66"/>
      </w:tcPr>
    </w:tblStylePr>
    <w:tblStylePr w:type="band1Horz">
      <w:tblPr/>
      <w:tcPr>
        <w:shd w:val="clear" w:color="auto" w:fill="FF6B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A5D00" w:themeColor="accent2" w:sz="24" w:space="0"/>
        <w:left w:val="single" w:color="BA5D00" w:themeColor="accent2" w:sz="4" w:space="0"/>
        <w:bottom w:val="single" w:color="BA5D00" w:themeColor="accent2" w:sz="4" w:space="0"/>
        <w:right w:val="single" w:color="BA5D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E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A5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F3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F3700" w:themeColor="accent2" w:themeShade="99" w:sz="4" w:space="0"/>
          <w:insideV w:val="nil"/>
        </w:tcBorders>
        <w:shd w:val="clear" w:color="auto" w:fill="6F3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3700" w:themeFill="accent2" w:themeFillShade="99"/>
      </w:tcPr>
    </w:tblStylePr>
    <w:tblStylePr w:type="band1Vert">
      <w:tblPr/>
      <w:tcPr>
        <w:shd w:val="clear" w:color="auto" w:fill="FFBD7D" w:themeFill="accent2" w:themeFillTint="66"/>
      </w:tcPr>
    </w:tblStylePr>
    <w:tblStylePr w:type="band1Horz">
      <w:tblPr/>
      <w:tcPr>
        <w:shd w:val="clear" w:color="auto" w:fill="FFAD5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8941C" w:themeColor="accent4" w:sz="24" w:space="0"/>
        <w:left w:val="single" w:color="006398" w:themeColor="accent3" w:sz="4" w:space="0"/>
        <w:bottom w:val="single" w:color="006398" w:themeColor="accent3" w:sz="4" w:space="0"/>
        <w:right w:val="single" w:color="006398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8941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B5B" w:themeColor="accent3" w:themeShade="99" w:sz="4" w:space="0"/>
          <w:insideV w:val="nil"/>
        </w:tcBorders>
        <w:shd w:val="clear" w:color="auto" w:fill="003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3" w:themeFillShade="99"/>
      </w:tcPr>
    </w:tblStylePr>
    <w:tblStylePr w:type="band1Vert">
      <w:tblPr/>
      <w:tcPr>
        <w:shd w:val="clear" w:color="auto" w:fill="6FCCFF" w:themeFill="accent3" w:themeFillTint="66"/>
      </w:tcPr>
    </w:tblStylePr>
    <w:tblStylePr w:type="band1Horz">
      <w:tblPr/>
      <w:tcPr>
        <w:shd w:val="clear" w:color="auto" w:fill="4CC0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6398" w:themeColor="accent3" w:sz="24" w:space="0"/>
        <w:left w:val="single" w:color="48941C" w:themeColor="accent4" w:sz="4" w:space="0"/>
        <w:bottom w:val="single" w:color="48941C" w:themeColor="accent4" w:sz="4" w:space="0"/>
        <w:right w:val="single" w:color="48941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9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6398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A58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A5810" w:themeColor="accent4" w:themeShade="99" w:sz="4" w:space="0"/>
          <w:insideV w:val="nil"/>
        </w:tcBorders>
        <w:shd w:val="clear" w:color="auto" w:fill="2A58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5810" w:themeFill="accent4" w:themeFillShade="99"/>
      </w:tcPr>
    </w:tblStylePr>
    <w:tblStylePr w:type="band1Vert">
      <w:tblPr/>
      <w:tcPr>
        <w:shd w:val="clear" w:color="auto" w:fill="AFE98E" w:themeFill="accent4" w:themeFillTint="66"/>
      </w:tcPr>
    </w:tblStylePr>
    <w:tblStylePr w:type="band1Horz">
      <w:tblPr/>
      <w:tcPr>
        <w:shd w:val="clear" w:color="auto" w:fill="9CE47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1D41" w:themeColor="accent6" w:sz="24" w:space="0"/>
        <w:left w:val="single" w:color="7C4183" w:themeColor="accent5" w:sz="4" w:space="0"/>
        <w:bottom w:val="single" w:color="7C4183" w:themeColor="accent5" w:sz="4" w:space="0"/>
        <w:right w:val="single" w:color="7C418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A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1D4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27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274E" w:themeColor="accent5" w:themeShade="99" w:sz="4" w:space="0"/>
          <w:insideV w:val="nil"/>
        </w:tcBorders>
        <w:shd w:val="clear" w:color="auto" w:fill="4A27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4E" w:themeFill="accent5" w:themeFillShade="99"/>
      </w:tcPr>
    </w:tblStylePr>
    <w:tblStylePr w:type="band1Vert">
      <w:tblPr/>
      <w:tcPr>
        <w:shd w:val="clear" w:color="auto" w:fill="D0ABD5" w:themeFill="accent5" w:themeFillTint="66"/>
      </w:tcPr>
    </w:tblStylePr>
    <w:tblStylePr w:type="band1Horz">
      <w:tblPr/>
      <w:tcPr>
        <w:shd w:val="clear" w:color="auto" w:fill="C596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C4183" w:themeColor="accent5" w:sz="24" w:space="0"/>
        <w:left w:val="single" w:color="8A1D41" w:themeColor="accent6" w:sz="4" w:space="0"/>
        <w:bottom w:val="single" w:color="8A1D41" w:themeColor="accent6" w:sz="4" w:space="0"/>
        <w:right w:val="single" w:color="8A1D4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E3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C418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11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1126" w:themeColor="accent6" w:themeShade="99" w:sz="4" w:space="0"/>
          <w:insideV w:val="nil"/>
        </w:tcBorders>
        <w:shd w:val="clear" w:color="auto" w:fill="5211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126" w:themeFill="accent6" w:themeFillShade="99"/>
      </w:tcPr>
    </w:tblStylePr>
    <w:tblStylePr w:type="band1Vert">
      <w:tblPr/>
      <w:tcPr>
        <w:shd w:val="clear" w:color="auto" w:fill="E78DAB" w:themeFill="accent6" w:themeFillTint="66"/>
      </w:tcPr>
    </w:tblStylePr>
    <w:tblStylePr w:type="band1Horz">
      <w:tblPr/>
      <w:tcPr>
        <w:shd w:val="clear" w:color="auto" w:fill="E171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D04D1"/>
    <w:rPr>
      <w:noProof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AD04D1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04D1"/>
    <w:rPr>
      <w:rFonts w:ascii="Arial" w:hAnsi="Arial"/>
      <w:noProof w:val="0"/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4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04D1"/>
    <w:rPr>
      <w:rFonts w:ascii="Arial" w:hAnsi="Arial"/>
      <w:b/>
      <w:bCs/>
      <w:noProof w:val="0"/>
      <w:sz w:val="18"/>
      <w:szCs w:val="20"/>
      <w:lang w:val="en-GB"/>
    </w:rPr>
  </w:style>
  <w:style w:type="character" w:styleId="CoverAddressLocation" w:customStyle="1">
    <w:name w:val="Cover Address Location"/>
    <w:basedOn w:val="DefaultParagraphFont"/>
    <w:uiPriority w:val="99"/>
    <w:semiHidden/>
    <w:rsid w:val="00AD04D1"/>
    <w:rPr>
      <w:b/>
      <w:noProof w:val="0"/>
      <w:color w:val="FFFFFF"/>
      <w:sz w:val="19"/>
      <w:lang w:val="en-GB"/>
    </w:rPr>
  </w:style>
  <w:style w:type="character" w:styleId="CoverClassification" w:customStyle="1">
    <w:name w:val="Cover Classification"/>
    <w:basedOn w:val="DefaultParagraphFont"/>
    <w:uiPriority w:val="6"/>
    <w:rsid w:val="00AD04D1"/>
    <w:rPr>
      <w:b/>
      <w:noProof w:val="0"/>
      <w:color w:val="auto"/>
      <w:lang w:val="en-GB"/>
    </w:rPr>
  </w:style>
  <w:style w:type="character" w:styleId="CoverClientName" w:customStyle="1">
    <w:name w:val="Cover Client Name"/>
    <w:basedOn w:val="DefaultParagraphFont"/>
    <w:uiPriority w:val="99"/>
    <w:semiHidden/>
    <w:rsid w:val="00AD04D1"/>
    <w:rPr>
      <w:noProof w:val="0"/>
      <w:color w:val="FFFFFF"/>
      <w:lang w:val="en-GB"/>
    </w:rPr>
  </w:style>
  <w:style w:type="character" w:styleId="CoverDate" w:customStyle="1">
    <w:name w:val="Cover Date"/>
    <w:basedOn w:val="DefaultParagraphFont"/>
    <w:uiPriority w:val="99"/>
    <w:semiHidden/>
    <w:rsid w:val="00AD04D1"/>
    <w:rPr>
      <w:noProof w:val="0"/>
      <w:color w:val="FFFFFF" w:themeColor="background1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AD04D1"/>
    <w:pPr>
      <w:ind w:left="720"/>
      <w:contextualSpacing/>
    </w:pPr>
  </w:style>
  <w:style w:type="paragraph" w:styleId="CoverStrapline" w:customStyle="1">
    <w:name w:val="Cover Strapline"/>
    <w:basedOn w:val="ListParagraph"/>
    <w:uiPriority w:val="9"/>
    <w:rsid w:val="00AD04D1"/>
    <w:pPr>
      <w:spacing w:after="0"/>
      <w:ind w:left="0"/>
      <w:jc w:val="right"/>
    </w:pPr>
    <w:rPr>
      <w:b/>
      <w:sz w:val="20"/>
    </w:rPr>
  </w:style>
  <w:style w:type="paragraph" w:styleId="CoverOpeningParagraph" w:customStyle="1">
    <w:name w:val="Cover Opening Paragraph"/>
    <w:basedOn w:val="CoverStrapline"/>
    <w:uiPriority w:val="99"/>
    <w:semiHidden/>
    <w:qFormat/>
    <w:rsid w:val="00AD04D1"/>
    <w:pPr>
      <w:spacing w:line="240" w:lineRule="exact"/>
      <w:ind w:left="1985"/>
    </w:pPr>
    <w:rPr>
      <w:rFonts w:ascii="Georgia" w:hAnsi="Georgia"/>
    </w:rPr>
  </w:style>
  <w:style w:type="character" w:styleId="CoverProperty" w:customStyle="1">
    <w:name w:val="Cover Property"/>
    <w:basedOn w:val="CoverDate"/>
    <w:uiPriority w:val="99"/>
    <w:semiHidden/>
    <w:rsid w:val="00AD04D1"/>
    <w:rPr>
      <w:noProof w:val="0"/>
      <w:color w:val="FFFFFF" w:themeColor="background1"/>
      <w:sz w:val="20"/>
      <w:lang w:val="en-GB"/>
    </w:rPr>
  </w:style>
  <w:style w:type="character" w:styleId="CoverStraplineText" w:customStyle="1">
    <w:name w:val="Cover Strapline Text"/>
    <w:basedOn w:val="DefaultParagraphFont"/>
    <w:uiPriority w:val="99"/>
    <w:semiHidden/>
    <w:rsid w:val="00AD04D1"/>
    <w:rPr>
      <w:noProof w:val="0"/>
      <w:lang w:val="en-GB"/>
    </w:rPr>
  </w:style>
  <w:style w:type="paragraph" w:styleId="CoverText" w:customStyle="1">
    <w:name w:val="Cover Text"/>
    <w:basedOn w:val="Normal"/>
    <w:link w:val="CoverTextChar"/>
    <w:uiPriority w:val="6"/>
    <w:rsid w:val="00AD04D1"/>
    <w:pPr>
      <w:spacing w:line="240" w:lineRule="auto"/>
    </w:pPr>
    <w:rPr>
      <w:b/>
      <w:color w:val="FFFFFF" w:themeColor="background1"/>
    </w:rPr>
  </w:style>
  <w:style w:type="character" w:styleId="CoverTextChar" w:customStyle="1">
    <w:name w:val="Cover Text Char"/>
    <w:basedOn w:val="DefaultParagraphFont"/>
    <w:link w:val="CoverText"/>
    <w:uiPriority w:val="6"/>
    <w:rsid w:val="00AD04D1"/>
    <w:rPr>
      <w:rFonts w:ascii="Arial" w:hAnsi="Arial"/>
      <w:b/>
      <w:noProof w:val="0"/>
      <w:color w:val="FFFFFF" w:themeColor="background1"/>
      <w:sz w:val="18"/>
      <w:lang w:val="en-GB"/>
    </w:rPr>
  </w:style>
  <w:style w:type="paragraph" w:styleId="CoverWebsite" w:customStyle="1">
    <w:name w:val="Cover Website"/>
    <w:basedOn w:val="Normal"/>
    <w:uiPriority w:val="9"/>
    <w:rsid w:val="00AD04D1"/>
    <w:pPr>
      <w:spacing w:after="40"/>
    </w:pPr>
    <w:rPr>
      <w:b/>
      <w:color w:val="D50032"/>
      <w:sz w:val="20"/>
    </w:rPr>
  </w:style>
  <w:style w:type="table" w:styleId="DarkList">
    <w:name w:val="Dark List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0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A0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F0024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F00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0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024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5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C2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B45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B4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50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1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97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9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94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3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56E15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56E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E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E1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41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D20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C3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C3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06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D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715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715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5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5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AD04D1"/>
  </w:style>
  <w:style w:type="character" w:styleId="DateChar" w:customStyle="1">
    <w:name w:val="Date Char"/>
    <w:basedOn w:val="DefaultParagraphFont"/>
    <w:link w:val="Date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DisclaimerText" w:customStyle="1">
    <w:name w:val="Disclaimer Text"/>
    <w:basedOn w:val="Normal"/>
    <w:uiPriority w:val="99"/>
    <w:semiHidden/>
    <w:rsid w:val="00AD04D1"/>
    <w:rPr>
      <w:sz w:val="17"/>
    </w:rPr>
  </w:style>
  <w:style w:type="paragraph" w:styleId="DocumentMap">
    <w:name w:val="Document Map"/>
    <w:basedOn w:val="Normal"/>
    <w:link w:val="DocumentMapChar"/>
    <w:uiPriority w:val="99"/>
    <w:semiHidden/>
    <w:rsid w:val="00AD04D1"/>
    <w:pPr>
      <w:spacing w:line="240" w:lineRule="auto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AD04D1"/>
    <w:rPr>
      <w:rFonts w:ascii="Tahoma" w:hAnsi="Tahoma" w:cs="Tahoma"/>
      <w:noProof w:val="0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AD04D1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AD04D1"/>
    <w:rPr>
      <w:rFonts w:ascii="Arial" w:hAnsi="Arial"/>
      <w:noProof w:val="0"/>
      <w:sz w:val="18"/>
      <w:lang w:val="en-GB"/>
    </w:rPr>
  </w:style>
  <w:style w:type="character" w:styleId="Emphasis">
    <w:name w:val="Emphasis"/>
    <w:basedOn w:val="DefaultParagraphFont"/>
    <w:uiPriority w:val="99"/>
    <w:rsid w:val="00AD04D1"/>
    <w:rPr>
      <w:i/>
      <w:iCs/>
      <w:noProof w:val="0"/>
      <w:lang w:val="en-GB"/>
    </w:rPr>
  </w:style>
  <w:style w:type="character" w:styleId="EndnoteReference">
    <w:name w:val="endnote reference"/>
    <w:basedOn w:val="DefaultParagraphFont"/>
    <w:uiPriority w:val="99"/>
    <w:semiHidden/>
    <w:rsid w:val="00AD04D1"/>
    <w:rPr>
      <w:noProof w:val="0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AD04D1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D04D1"/>
    <w:rPr>
      <w:rFonts w:ascii="Arial" w:hAnsi="Arial"/>
      <w:noProof w:val="0"/>
      <w:sz w:val="18"/>
      <w:szCs w:val="20"/>
      <w:lang w:val="en-GB"/>
    </w:rPr>
  </w:style>
  <w:style w:type="character" w:styleId="FigureRef" w:customStyle="1">
    <w:name w:val="Figure Ref"/>
    <w:basedOn w:val="DefaultParagraphFont"/>
    <w:uiPriority w:val="9"/>
    <w:qFormat/>
    <w:rsid w:val="00AD04D1"/>
    <w:rPr>
      <w:noProof w:val="0"/>
      <w:color w:val="7F7F7F" w:themeColor="text1" w:themeTint="80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rsid w:val="00AD04D1"/>
    <w:rPr>
      <w:noProof w:val="0"/>
      <w:color w:val="D50032" w:themeColor="accent1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D04D1"/>
    <w:rPr>
      <w:noProof w:val="0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AD04D1"/>
    <w:pPr>
      <w:spacing w:line="240" w:lineRule="auto"/>
    </w:pPr>
    <w:rPr>
      <w:sz w:val="15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D04D1"/>
    <w:rPr>
      <w:rFonts w:ascii="Arial" w:hAnsi="Arial"/>
      <w:noProof w:val="0"/>
      <w:sz w:val="15"/>
      <w:szCs w:val="20"/>
      <w:lang w:val="en-GB"/>
    </w:rPr>
  </w:style>
  <w:style w:type="table" w:styleId="GridTable1Light">
    <w:name w:val="Grid Table 1 Light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88A3" w:themeColor="accent1" w:themeTint="66" w:sz="4" w:space="0"/>
        <w:left w:val="single" w:color="FF88A3" w:themeColor="accent1" w:themeTint="66" w:sz="4" w:space="0"/>
        <w:bottom w:val="single" w:color="FF88A3" w:themeColor="accent1" w:themeTint="66" w:sz="4" w:space="0"/>
        <w:right w:val="single" w:color="FF88A3" w:themeColor="accent1" w:themeTint="66" w:sz="4" w:space="0"/>
        <w:insideH w:val="single" w:color="FF88A3" w:themeColor="accent1" w:themeTint="66" w:sz="4" w:space="0"/>
        <w:insideV w:val="single" w:color="FF88A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F4C7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4C7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BD7D" w:themeColor="accent2" w:themeTint="66" w:sz="4" w:space="0"/>
        <w:left w:val="single" w:color="FFBD7D" w:themeColor="accent2" w:themeTint="66" w:sz="4" w:space="0"/>
        <w:bottom w:val="single" w:color="FFBD7D" w:themeColor="accent2" w:themeTint="66" w:sz="4" w:space="0"/>
        <w:right w:val="single" w:color="FFBD7D" w:themeColor="accent2" w:themeTint="66" w:sz="4" w:space="0"/>
        <w:insideH w:val="single" w:color="FFBD7D" w:themeColor="accent2" w:themeTint="66" w:sz="4" w:space="0"/>
        <w:insideV w:val="single" w:color="FFBD7D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F9D3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9D3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6FCCFF" w:themeColor="accent3" w:themeTint="66" w:sz="4" w:space="0"/>
        <w:left w:val="single" w:color="6FCCFF" w:themeColor="accent3" w:themeTint="66" w:sz="4" w:space="0"/>
        <w:bottom w:val="single" w:color="6FCCFF" w:themeColor="accent3" w:themeTint="66" w:sz="4" w:space="0"/>
        <w:right w:val="single" w:color="6FCCFF" w:themeColor="accent3" w:themeTint="66" w:sz="4" w:space="0"/>
        <w:insideH w:val="single" w:color="6FCCFF" w:themeColor="accent3" w:themeTint="66" w:sz="4" w:space="0"/>
        <w:insideV w:val="single" w:color="6FCCF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28B3F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8B3FF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AFE98E" w:themeColor="accent4" w:themeTint="66" w:sz="4" w:space="0"/>
        <w:left w:val="single" w:color="AFE98E" w:themeColor="accent4" w:themeTint="66" w:sz="4" w:space="0"/>
        <w:bottom w:val="single" w:color="AFE98E" w:themeColor="accent4" w:themeTint="66" w:sz="4" w:space="0"/>
        <w:right w:val="single" w:color="AFE98E" w:themeColor="accent4" w:themeTint="66" w:sz="4" w:space="0"/>
        <w:insideH w:val="single" w:color="AFE98E" w:themeColor="accent4" w:themeTint="66" w:sz="4" w:space="0"/>
        <w:insideV w:val="single" w:color="AFE98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8DF5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DF5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D0ABD5" w:themeColor="accent5" w:themeTint="66" w:sz="4" w:space="0"/>
        <w:left w:val="single" w:color="D0ABD5" w:themeColor="accent5" w:themeTint="66" w:sz="4" w:space="0"/>
        <w:bottom w:val="single" w:color="D0ABD5" w:themeColor="accent5" w:themeTint="66" w:sz="4" w:space="0"/>
        <w:right w:val="single" w:color="D0ABD5" w:themeColor="accent5" w:themeTint="66" w:sz="4" w:space="0"/>
        <w:insideH w:val="single" w:color="D0ABD5" w:themeColor="accent5" w:themeTint="66" w:sz="4" w:space="0"/>
        <w:insideV w:val="single" w:color="D0ABD5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980C0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980C0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  <w:tblBorders>
        <w:top w:val="single" w:color="E78DAB" w:themeColor="accent6" w:themeTint="66" w:sz="4" w:space="0"/>
        <w:left w:val="single" w:color="E78DAB" w:themeColor="accent6" w:themeTint="66" w:sz="4" w:space="0"/>
        <w:bottom w:val="single" w:color="E78DAB" w:themeColor="accent6" w:themeTint="66" w:sz="4" w:space="0"/>
        <w:right w:val="single" w:color="E78DAB" w:themeColor="accent6" w:themeTint="66" w:sz="4" w:space="0"/>
        <w:insideH w:val="single" w:color="E78DAB" w:themeColor="accent6" w:themeTint="66" w:sz="4" w:space="0"/>
        <w:insideV w:val="single" w:color="E78DA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B548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B548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4C75" w:themeColor="accent1" w:themeTint="99" w:sz="2" w:space="0"/>
        <w:bottom w:val="single" w:color="FF4C75" w:themeColor="accent1" w:themeTint="99" w:sz="2" w:space="0"/>
        <w:insideH w:val="single" w:color="FF4C75" w:themeColor="accent1" w:themeTint="99" w:sz="2" w:space="0"/>
        <w:insideV w:val="single" w:color="FF4C7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4C7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4C7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9D3C" w:themeColor="accent2" w:themeTint="99" w:sz="2" w:space="0"/>
        <w:bottom w:val="single" w:color="FF9D3C" w:themeColor="accent2" w:themeTint="99" w:sz="2" w:space="0"/>
        <w:insideH w:val="single" w:color="FF9D3C" w:themeColor="accent2" w:themeTint="99" w:sz="2" w:space="0"/>
        <w:insideV w:val="single" w:color="FF9D3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9D3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9D3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28B3FF" w:themeColor="accent3" w:themeTint="99" w:sz="2" w:space="0"/>
        <w:bottom w:val="single" w:color="28B3FF" w:themeColor="accent3" w:themeTint="99" w:sz="2" w:space="0"/>
        <w:insideH w:val="single" w:color="28B3FF" w:themeColor="accent3" w:themeTint="99" w:sz="2" w:space="0"/>
        <w:insideV w:val="single" w:color="28B3FF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8B3FF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8B3FF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88DF56" w:themeColor="accent4" w:themeTint="99" w:sz="2" w:space="0"/>
        <w:bottom w:val="single" w:color="88DF56" w:themeColor="accent4" w:themeTint="99" w:sz="2" w:space="0"/>
        <w:insideH w:val="single" w:color="88DF56" w:themeColor="accent4" w:themeTint="99" w:sz="2" w:space="0"/>
        <w:insideV w:val="single" w:color="88DF5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8DF5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8DF5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B980C0" w:themeColor="accent5" w:themeTint="99" w:sz="2" w:space="0"/>
        <w:bottom w:val="single" w:color="B980C0" w:themeColor="accent5" w:themeTint="99" w:sz="2" w:space="0"/>
        <w:insideH w:val="single" w:color="B980C0" w:themeColor="accent5" w:themeTint="99" w:sz="2" w:space="0"/>
        <w:insideV w:val="single" w:color="B980C0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980C0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980C0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DB5481" w:themeColor="accent6" w:themeTint="99" w:sz="2" w:space="0"/>
        <w:bottom w:val="single" w:color="DB5481" w:themeColor="accent6" w:themeTint="99" w:sz="2" w:space="0"/>
        <w:insideH w:val="single" w:color="DB5481" w:themeColor="accent6" w:themeTint="99" w:sz="2" w:space="0"/>
        <w:insideV w:val="single" w:color="DB548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B548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B548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GridTable3">
    <w:name w:val="Grid Table 3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4C75" w:themeColor="accent1" w:themeTint="99" w:sz="4" w:space="0"/>
        <w:left w:val="single" w:color="FF4C75" w:themeColor="accent1" w:themeTint="99" w:sz="4" w:space="0"/>
        <w:bottom w:val="single" w:color="FF4C75" w:themeColor="accent1" w:themeTint="99" w:sz="4" w:space="0"/>
        <w:right w:val="single" w:color="FF4C75" w:themeColor="accent1" w:themeTint="99" w:sz="4" w:space="0"/>
        <w:insideH w:val="single" w:color="FF4C75" w:themeColor="accent1" w:themeTint="99" w:sz="4" w:space="0"/>
        <w:insideV w:val="single" w:color="FF4C7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  <w:tblStylePr w:type="neCell">
      <w:tblPr/>
      <w:tcPr>
        <w:tcBorders>
          <w:bottom w:val="single" w:color="FF4C75" w:themeColor="accent1" w:themeTint="99" w:sz="4" w:space="0"/>
        </w:tcBorders>
      </w:tcPr>
    </w:tblStylePr>
    <w:tblStylePr w:type="nwCell">
      <w:tblPr/>
      <w:tcPr>
        <w:tcBorders>
          <w:bottom w:val="single" w:color="FF4C75" w:themeColor="accent1" w:themeTint="99" w:sz="4" w:space="0"/>
        </w:tcBorders>
      </w:tcPr>
    </w:tblStylePr>
    <w:tblStylePr w:type="seCell">
      <w:tblPr/>
      <w:tcPr>
        <w:tcBorders>
          <w:top w:val="single" w:color="FF4C75" w:themeColor="accent1" w:themeTint="99" w:sz="4" w:space="0"/>
        </w:tcBorders>
      </w:tcPr>
    </w:tblStylePr>
    <w:tblStylePr w:type="swCell">
      <w:tblPr/>
      <w:tcPr>
        <w:tcBorders>
          <w:top w:val="single" w:color="FF4C75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9D3C" w:themeColor="accent2" w:themeTint="99" w:sz="4" w:space="0"/>
        <w:left w:val="single" w:color="FF9D3C" w:themeColor="accent2" w:themeTint="99" w:sz="4" w:space="0"/>
        <w:bottom w:val="single" w:color="FF9D3C" w:themeColor="accent2" w:themeTint="99" w:sz="4" w:space="0"/>
        <w:right w:val="single" w:color="FF9D3C" w:themeColor="accent2" w:themeTint="99" w:sz="4" w:space="0"/>
        <w:insideH w:val="single" w:color="FF9D3C" w:themeColor="accent2" w:themeTint="99" w:sz="4" w:space="0"/>
        <w:insideV w:val="single" w:color="FF9D3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  <w:tblStylePr w:type="neCell">
      <w:tblPr/>
      <w:tcPr>
        <w:tcBorders>
          <w:bottom w:val="single" w:color="FF9D3C" w:themeColor="accent2" w:themeTint="99" w:sz="4" w:space="0"/>
        </w:tcBorders>
      </w:tcPr>
    </w:tblStylePr>
    <w:tblStylePr w:type="nwCell">
      <w:tblPr/>
      <w:tcPr>
        <w:tcBorders>
          <w:bottom w:val="single" w:color="FF9D3C" w:themeColor="accent2" w:themeTint="99" w:sz="4" w:space="0"/>
        </w:tcBorders>
      </w:tcPr>
    </w:tblStylePr>
    <w:tblStylePr w:type="seCell">
      <w:tblPr/>
      <w:tcPr>
        <w:tcBorders>
          <w:top w:val="single" w:color="FF9D3C" w:themeColor="accent2" w:themeTint="99" w:sz="4" w:space="0"/>
        </w:tcBorders>
      </w:tcPr>
    </w:tblStylePr>
    <w:tblStylePr w:type="swCell">
      <w:tblPr/>
      <w:tcPr>
        <w:tcBorders>
          <w:top w:val="single" w:color="FF9D3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28B3FF" w:themeColor="accent3" w:themeTint="99" w:sz="4" w:space="0"/>
        <w:left w:val="single" w:color="28B3FF" w:themeColor="accent3" w:themeTint="99" w:sz="4" w:space="0"/>
        <w:bottom w:val="single" w:color="28B3FF" w:themeColor="accent3" w:themeTint="99" w:sz="4" w:space="0"/>
        <w:right w:val="single" w:color="28B3FF" w:themeColor="accent3" w:themeTint="99" w:sz="4" w:space="0"/>
        <w:insideH w:val="single" w:color="28B3FF" w:themeColor="accent3" w:themeTint="99" w:sz="4" w:space="0"/>
        <w:insideV w:val="single" w:color="28B3F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  <w:tblStylePr w:type="neCell">
      <w:tblPr/>
      <w:tcPr>
        <w:tcBorders>
          <w:bottom w:val="single" w:color="28B3FF" w:themeColor="accent3" w:themeTint="99" w:sz="4" w:space="0"/>
        </w:tcBorders>
      </w:tcPr>
    </w:tblStylePr>
    <w:tblStylePr w:type="nwCell">
      <w:tblPr/>
      <w:tcPr>
        <w:tcBorders>
          <w:bottom w:val="single" w:color="28B3FF" w:themeColor="accent3" w:themeTint="99" w:sz="4" w:space="0"/>
        </w:tcBorders>
      </w:tcPr>
    </w:tblStylePr>
    <w:tblStylePr w:type="seCell">
      <w:tblPr/>
      <w:tcPr>
        <w:tcBorders>
          <w:top w:val="single" w:color="28B3FF" w:themeColor="accent3" w:themeTint="99" w:sz="4" w:space="0"/>
        </w:tcBorders>
      </w:tcPr>
    </w:tblStylePr>
    <w:tblStylePr w:type="swCell">
      <w:tblPr/>
      <w:tcPr>
        <w:tcBorders>
          <w:top w:val="single" w:color="28B3FF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88DF56" w:themeColor="accent4" w:themeTint="99" w:sz="4" w:space="0"/>
        <w:left w:val="single" w:color="88DF56" w:themeColor="accent4" w:themeTint="99" w:sz="4" w:space="0"/>
        <w:bottom w:val="single" w:color="88DF56" w:themeColor="accent4" w:themeTint="99" w:sz="4" w:space="0"/>
        <w:right w:val="single" w:color="88DF56" w:themeColor="accent4" w:themeTint="99" w:sz="4" w:space="0"/>
        <w:insideH w:val="single" w:color="88DF56" w:themeColor="accent4" w:themeTint="99" w:sz="4" w:space="0"/>
        <w:insideV w:val="single" w:color="88DF5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  <w:tblStylePr w:type="neCell">
      <w:tblPr/>
      <w:tcPr>
        <w:tcBorders>
          <w:bottom w:val="single" w:color="88DF56" w:themeColor="accent4" w:themeTint="99" w:sz="4" w:space="0"/>
        </w:tcBorders>
      </w:tcPr>
    </w:tblStylePr>
    <w:tblStylePr w:type="nwCell">
      <w:tblPr/>
      <w:tcPr>
        <w:tcBorders>
          <w:bottom w:val="single" w:color="88DF56" w:themeColor="accent4" w:themeTint="99" w:sz="4" w:space="0"/>
        </w:tcBorders>
      </w:tcPr>
    </w:tblStylePr>
    <w:tblStylePr w:type="seCell">
      <w:tblPr/>
      <w:tcPr>
        <w:tcBorders>
          <w:top w:val="single" w:color="88DF56" w:themeColor="accent4" w:themeTint="99" w:sz="4" w:space="0"/>
        </w:tcBorders>
      </w:tcPr>
    </w:tblStylePr>
    <w:tblStylePr w:type="swCell">
      <w:tblPr/>
      <w:tcPr>
        <w:tcBorders>
          <w:top w:val="single" w:color="88DF56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B980C0" w:themeColor="accent5" w:themeTint="99" w:sz="4" w:space="0"/>
        <w:left w:val="single" w:color="B980C0" w:themeColor="accent5" w:themeTint="99" w:sz="4" w:space="0"/>
        <w:bottom w:val="single" w:color="B980C0" w:themeColor="accent5" w:themeTint="99" w:sz="4" w:space="0"/>
        <w:right w:val="single" w:color="B980C0" w:themeColor="accent5" w:themeTint="99" w:sz="4" w:space="0"/>
        <w:insideH w:val="single" w:color="B980C0" w:themeColor="accent5" w:themeTint="99" w:sz="4" w:space="0"/>
        <w:insideV w:val="single" w:color="B980C0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  <w:tblStylePr w:type="neCell">
      <w:tblPr/>
      <w:tcPr>
        <w:tcBorders>
          <w:bottom w:val="single" w:color="B980C0" w:themeColor="accent5" w:themeTint="99" w:sz="4" w:space="0"/>
        </w:tcBorders>
      </w:tcPr>
    </w:tblStylePr>
    <w:tblStylePr w:type="nwCell">
      <w:tblPr/>
      <w:tcPr>
        <w:tcBorders>
          <w:bottom w:val="single" w:color="B980C0" w:themeColor="accent5" w:themeTint="99" w:sz="4" w:space="0"/>
        </w:tcBorders>
      </w:tcPr>
    </w:tblStylePr>
    <w:tblStylePr w:type="seCell">
      <w:tblPr/>
      <w:tcPr>
        <w:tcBorders>
          <w:top w:val="single" w:color="B980C0" w:themeColor="accent5" w:themeTint="99" w:sz="4" w:space="0"/>
        </w:tcBorders>
      </w:tcPr>
    </w:tblStylePr>
    <w:tblStylePr w:type="swCell">
      <w:tblPr/>
      <w:tcPr>
        <w:tcBorders>
          <w:top w:val="single" w:color="B980C0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DB5481" w:themeColor="accent6" w:themeTint="99" w:sz="4" w:space="0"/>
        <w:left w:val="single" w:color="DB5481" w:themeColor="accent6" w:themeTint="99" w:sz="4" w:space="0"/>
        <w:bottom w:val="single" w:color="DB5481" w:themeColor="accent6" w:themeTint="99" w:sz="4" w:space="0"/>
        <w:right w:val="single" w:color="DB5481" w:themeColor="accent6" w:themeTint="99" w:sz="4" w:space="0"/>
        <w:insideH w:val="single" w:color="DB5481" w:themeColor="accent6" w:themeTint="99" w:sz="4" w:space="0"/>
        <w:insideV w:val="single" w:color="DB548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  <w:tblStylePr w:type="neCell">
      <w:tblPr/>
      <w:tcPr>
        <w:tcBorders>
          <w:bottom w:val="single" w:color="DB5481" w:themeColor="accent6" w:themeTint="99" w:sz="4" w:space="0"/>
        </w:tcBorders>
      </w:tcPr>
    </w:tblStylePr>
    <w:tblStylePr w:type="nwCell">
      <w:tblPr/>
      <w:tcPr>
        <w:tcBorders>
          <w:bottom w:val="single" w:color="DB5481" w:themeColor="accent6" w:themeTint="99" w:sz="4" w:space="0"/>
        </w:tcBorders>
      </w:tcPr>
    </w:tblStylePr>
    <w:tblStylePr w:type="seCell">
      <w:tblPr/>
      <w:tcPr>
        <w:tcBorders>
          <w:top w:val="single" w:color="DB5481" w:themeColor="accent6" w:themeTint="99" w:sz="4" w:space="0"/>
        </w:tcBorders>
      </w:tcPr>
    </w:tblStylePr>
    <w:tblStylePr w:type="swCell">
      <w:tblPr/>
      <w:tcPr>
        <w:tcBorders>
          <w:top w:val="single" w:color="DB548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4C75" w:themeColor="accent1" w:themeTint="99" w:sz="4" w:space="0"/>
        <w:left w:val="single" w:color="FF4C75" w:themeColor="accent1" w:themeTint="99" w:sz="4" w:space="0"/>
        <w:bottom w:val="single" w:color="FF4C75" w:themeColor="accent1" w:themeTint="99" w:sz="4" w:space="0"/>
        <w:right w:val="single" w:color="FF4C75" w:themeColor="accent1" w:themeTint="99" w:sz="4" w:space="0"/>
        <w:insideH w:val="single" w:color="FF4C75" w:themeColor="accent1" w:themeTint="99" w:sz="4" w:space="0"/>
        <w:insideV w:val="single" w:color="FF4C7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50032" w:themeColor="accent1" w:sz="4" w:space="0"/>
          <w:left w:val="single" w:color="D50032" w:themeColor="accent1" w:sz="4" w:space="0"/>
          <w:bottom w:val="single" w:color="D50032" w:themeColor="accent1" w:sz="4" w:space="0"/>
          <w:right w:val="single" w:color="D50032" w:themeColor="accent1" w:sz="4" w:space="0"/>
          <w:insideH w:val="nil"/>
          <w:insideV w:val="nil"/>
        </w:tcBorders>
        <w:shd w:val="clear" w:color="auto" w:fill="D50032" w:themeFill="accent1"/>
      </w:tcPr>
    </w:tblStylePr>
    <w:tblStylePr w:type="lastRow">
      <w:rPr>
        <w:b/>
        <w:bCs/>
      </w:rPr>
      <w:tblPr/>
      <w:tcPr>
        <w:tcBorders>
          <w:top w:val="double" w:color="D5003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9D3C" w:themeColor="accent2" w:themeTint="99" w:sz="4" w:space="0"/>
        <w:left w:val="single" w:color="FF9D3C" w:themeColor="accent2" w:themeTint="99" w:sz="4" w:space="0"/>
        <w:bottom w:val="single" w:color="FF9D3C" w:themeColor="accent2" w:themeTint="99" w:sz="4" w:space="0"/>
        <w:right w:val="single" w:color="FF9D3C" w:themeColor="accent2" w:themeTint="99" w:sz="4" w:space="0"/>
        <w:insideH w:val="single" w:color="FF9D3C" w:themeColor="accent2" w:themeTint="99" w:sz="4" w:space="0"/>
        <w:insideV w:val="single" w:color="FF9D3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A5D00" w:themeColor="accent2" w:sz="4" w:space="0"/>
          <w:left w:val="single" w:color="BA5D00" w:themeColor="accent2" w:sz="4" w:space="0"/>
          <w:bottom w:val="single" w:color="BA5D00" w:themeColor="accent2" w:sz="4" w:space="0"/>
          <w:right w:val="single" w:color="BA5D00" w:themeColor="accent2" w:sz="4" w:space="0"/>
          <w:insideH w:val="nil"/>
          <w:insideV w:val="nil"/>
        </w:tcBorders>
        <w:shd w:val="clear" w:color="auto" w:fill="BA5D00" w:themeFill="accent2"/>
      </w:tcPr>
    </w:tblStylePr>
    <w:tblStylePr w:type="lastRow">
      <w:rPr>
        <w:b/>
        <w:bCs/>
      </w:rPr>
      <w:tblPr/>
      <w:tcPr>
        <w:tcBorders>
          <w:top w:val="double" w:color="BA5D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28B3FF" w:themeColor="accent3" w:themeTint="99" w:sz="4" w:space="0"/>
        <w:left w:val="single" w:color="28B3FF" w:themeColor="accent3" w:themeTint="99" w:sz="4" w:space="0"/>
        <w:bottom w:val="single" w:color="28B3FF" w:themeColor="accent3" w:themeTint="99" w:sz="4" w:space="0"/>
        <w:right w:val="single" w:color="28B3FF" w:themeColor="accent3" w:themeTint="99" w:sz="4" w:space="0"/>
        <w:insideH w:val="single" w:color="28B3FF" w:themeColor="accent3" w:themeTint="99" w:sz="4" w:space="0"/>
        <w:insideV w:val="single" w:color="28B3F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398" w:themeColor="accent3" w:sz="4" w:space="0"/>
          <w:left w:val="single" w:color="006398" w:themeColor="accent3" w:sz="4" w:space="0"/>
          <w:bottom w:val="single" w:color="006398" w:themeColor="accent3" w:sz="4" w:space="0"/>
          <w:right w:val="single" w:color="006398" w:themeColor="accent3" w:sz="4" w:space="0"/>
          <w:insideH w:val="nil"/>
          <w:insideV w:val="nil"/>
        </w:tcBorders>
        <w:shd w:val="clear" w:color="auto" w:fill="006398" w:themeFill="accent3"/>
      </w:tcPr>
    </w:tblStylePr>
    <w:tblStylePr w:type="lastRow">
      <w:rPr>
        <w:b/>
        <w:bCs/>
      </w:rPr>
      <w:tblPr/>
      <w:tcPr>
        <w:tcBorders>
          <w:top w:val="double" w:color="006398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88DF56" w:themeColor="accent4" w:themeTint="99" w:sz="4" w:space="0"/>
        <w:left w:val="single" w:color="88DF56" w:themeColor="accent4" w:themeTint="99" w:sz="4" w:space="0"/>
        <w:bottom w:val="single" w:color="88DF56" w:themeColor="accent4" w:themeTint="99" w:sz="4" w:space="0"/>
        <w:right w:val="single" w:color="88DF56" w:themeColor="accent4" w:themeTint="99" w:sz="4" w:space="0"/>
        <w:insideH w:val="single" w:color="88DF56" w:themeColor="accent4" w:themeTint="99" w:sz="4" w:space="0"/>
        <w:insideV w:val="single" w:color="88DF5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8941C" w:themeColor="accent4" w:sz="4" w:space="0"/>
          <w:left w:val="single" w:color="48941C" w:themeColor="accent4" w:sz="4" w:space="0"/>
          <w:bottom w:val="single" w:color="48941C" w:themeColor="accent4" w:sz="4" w:space="0"/>
          <w:right w:val="single" w:color="48941C" w:themeColor="accent4" w:sz="4" w:space="0"/>
          <w:insideH w:val="nil"/>
          <w:insideV w:val="nil"/>
        </w:tcBorders>
        <w:shd w:val="clear" w:color="auto" w:fill="48941C" w:themeFill="accent4"/>
      </w:tcPr>
    </w:tblStylePr>
    <w:tblStylePr w:type="lastRow">
      <w:rPr>
        <w:b/>
        <w:bCs/>
      </w:rPr>
      <w:tblPr/>
      <w:tcPr>
        <w:tcBorders>
          <w:top w:val="double" w:color="48941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B980C0" w:themeColor="accent5" w:themeTint="99" w:sz="4" w:space="0"/>
        <w:left w:val="single" w:color="B980C0" w:themeColor="accent5" w:themeTint="99" w:sz="4" w:space="0"/>
        <w:bottom w:val="single" w:color="B980C0" w:themeColor="accent5" w:themeTint="99" w:sz="4" w:space="0"/>
        <w:right w:val="single" w:color="B980C0" w:themeColor="accent5" w:themeTint="99" w:sz="4" w:space="0"/>
        <w:insideH w:val="single" w:color="B980C0" w:themeColor="accent5" w:themeTint="99" w:sz="4" w:space="0"/>
        <w:insideV w:val="single" w:color="B980C0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C4183" w:themeColor="accent5" w:sz="4" w:space="0"/>
          <w:left w:val="single" w:color="7C4183" w:themeColor="accent5" w:sz="4" w:space="0"/>
          <w:bottom w:val="single" w:color="7C4183" w:themeColor="accent5" w:sz="4" w:space="0"/>
          <w:right w:val="single" w:color="7C4183" w:themeColor="accent5" w:sz="4" w:space="0"/>
          <w:insideH w:val="nil"/>
          <w:insideV w:val="nil"/>
        </w:tcBorders>
        <w:shd w:val="clear" w:color="auto" w:fill="7C4183" w:themeFill="accent5"/>
      </w:tcPr>
    </w:tblStylePr>
    <w:tblStylePr w:type="lastRow">
      <w:rPr>
        <w:b/>
        <w:bCs/>
      </w:rPr>
      <w:tblPr/>
      <w:tcPr>
        <w:tcBorders>
          <w:top w:val="double" w:color="7C418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DB5481" w:themeColor="accent6" w:themeTint="99" w:sz="4" w:space="0"/>
        <w:left w:val="single" w:color="DB5481" w:themeColor="accent6" w:themeTint="99" w:sz="4" w:space="0"/>
        <w:bottom w:val="single" w:color="DB5481" w:themeColor="accent6" w:themeTint="99" w:sz="4" w:space="0"/>
        <w:right w:val="single" w:color="DB5481" w:themeColor="accent6" w:themeTint="99" w:sz="4" w:space="0"/>
        <w:insideH w:val="single" w:color="DB5481" w:themeColor="accent6" w:themeTint="99" w:sz="4" w:space="0"/>
        <w:insideV w:val="single" w:color="DB548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1D41" w:themeColor="accent6" w:sz="4" w:space="0"/>
          <w:left w:val="single" w:color="8A1D41" w:themeColor="accent6" w:sz="4" w:space="0"/>
          <w:bottom w:val="single" w:color="8A1D41" w:themeColor="accent6" w:sz="4" w:space="0"/>
          <w:right w:val="single" w:color="8A1D41" w:themeColor="accent6" w:sz="4" w:space="0"/>
          <w:insideH w:val="nil"/>
          <w:insideV w:val="nil"/>
        </w:tcBorders>
        <w:shd w:val="clear" w:color="auto" w:fill="8A1D41" w:themeFill="accent6"/>
      </w:tcPr>
    </w:tblStylePr>
    <w:tblStylePr w:type="lastRow">
      <w:rPr>
        <w:b/>
        <w:bCs/>
      </w:rPr>
      <w:tblPr/>
      <w:tcPr>
        <w:tcBorders>
          <w:top w:val="double" w:color="8A1D41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C3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500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500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50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50032" w:themeFill="accent1"/>
      </w:tcPr>
    </w:tblStylePr>
    <w:tblStylePr w:type="band1Vert">
      <w:tblPr/>
      <w:tcPr>
        <w:shd w:val="clear" w:color="auto" w:fill="FF88A3" w:themeFill="accent1" w:themeFillTint="66"/>
      </w:tcPr>
    </w:tblStylePr>
    <w:tblStylePr w:type="band1Horz">
      <w:tblPr/>
      <w:tcPr>
        <w:shd w:val="clear" w:color="auto" w:fill="FF88A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DEB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A5D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A5D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A5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A5D00" w:themeFill="accent2"/>
      </w:tcPr>
    </w:tblStylePr>
    <w:tblStylePr w:type="band1Vert">
      <w:tblPr/>
      <w:tcPr>
        <w:shd w:val="clear" w:color="auto" w:fill="FFBD7D" w:themeFill="accent2" w:themeFillTint="66"/>
      </w:tcPr>
    </w:tblStylePr>
    <w:tblStylePr w:type="band1Horz">
      <w:tblPr/>
      <w:tcPr>
        <w:shd w:val="clear" w:color="auto" w:fill="FFBD7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7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3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3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63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6398" w:themeFill="accent3"/>
      </w:tcPr>
    </w:tblStylePr>
    <w:tblStylePr w:type="band1Vert">
      <w:tblPr/>
      <w:tcPr>
        <w:shd w:val="clear" w:color="auto" w:fill="6FCCFF" w:themeFill="accent3" w:themeFillTint="66"/>
      </w:tcPr>
    </w:tblStylePr>
    <w:tblStylePr w:type="band1Horz">
      <w:tblPr/>
      <w:tcPr>
        <w:shd w:val="clear" w:color="auto" w:fill="6FCC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F4C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94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94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94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941C" w:themeFill="accent4"/>
      </w:tcPr>
    </w:tblStylePr>
    <w:tblStylePr w:type="band1Vert">
      <w:tblPr/>
      <w:tcPr>
        <w:shd w:val="clear" w:color="auto" w:fill="AFE98E" w:themeFill="accent4" w:themeFillTint="66"/>
      </w:tcPr>
    </w:tblStylePr>
    <w:tblStylePr w:type="band1Horz">
      <w:tblPr/>
      <w:tcPr>
        <w:shd w:val="clear" w:color="auto" w:fill="AFE98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D4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C41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C41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C41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C4183" w:themeFill="accent5"/>
      </w:tcPr>
    </w:tblStylePr>
    <w:tblStylePr w:type="band1Vert">
      <w:tblPr/>
      <w:tcPr>
        <w:shd w:val="clear" w:color="auto" w:fill="D0ABD5" w:themeFill="accent5" w:themeFillTint="66"/>
      </w:tcPr>
    </w:tblStylePr>
    <w:tblStylePr w:type="band1Horz">
      <w:tblPr/>
      <w:tcPr>
        <w:shd w:val="clear" w:color="auto" w:fill="D0AB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C6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1D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1D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A1D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A1D41" w:themeFill="accent6"/>
      </w:tcPr>
    </w:tblStylePr>
    <w:tblStylePr w:type="band1Vert">
      <w:tblPr/>
      <w:tcPr>
        <w:shd w:val="clear" w:color="auto" w:fill="E78DAB" w:themeFill="accent6" w:themeFillTint="66"/>
      </w:tcPr>
    </w:tblStylePr>
    <w:tblStylePr w:type="band1Horz">
      <w:tblPr/>
      <w:tcPr>
        <w:shd w:val="clear" w:color="auto" w:fill="E78DA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04D1"/>
    <w:pPr>
      <w:spacing w:after="0" w:line="240" w:lineRule="auto"/>
    </w:pPr>
    <w:rPr>
      <w:color w:val="9F0024" w:themeColor="accent1" w:themeShade="BF"/>
    </w:rPr>
    <w:tblPr>
      <w:tblStyleRowBandSize w:val="1"/>
      <w:tblStyleColBandSize w:val="1"/>
      <w:tblBorders>
        <w:top w:val="single" w:color="FF4C75" w:themeColor="accent1" w:themeTint="99" w:sz="4" w:space="0"/>
        <w:left w:val="single" w:color="FF4C75" w:themeColor="accent1" w:themeTint="99" w:sz="4" w:space="0"/>
        <w:bottom w:val="single" w:color="FF4C75" w:themeColor="accent1" w:themeTint="99" w:sz="4" w:space="0"/>
        <w:right w:val="single" w:color="FF4C75" w:themeColor="accent1" w:themeTint="99" w:sz="4" w:space="0"/>
        <w:insideH w:val="single" w:color="FF4C75" w:themeColor="accent1" w:themeTint="99" w:sz="4" w:space="0"/>
        <w:insideV w:val="single" w:color="FF4C7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F4C7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4C7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04D1"/>
    <w:pPr>
      <w:spacing w:after="0" w:line="240" w:lineRule="auto"/>
    </w:pPr>
    <w:rPr>
      <w:color w:val="8B4500" w:themeColor="accent2" w:themeShade="BF"/>
    </w:rPr>
    <w:tblPr>
      <w:tblStyleRowBandSize w:val="1"/>
      <w:tblStyleColBandSize w:val="1"/>
      <w:tblBorders>
        <w:top w:val="single" w:color="FF9D3C" w:themeColor="accent2" w:themeTint="99" w:sz="4" w:space="0"/>
        <w:left w:val="single" w:color="FF9D3C" w:themeColor="accent2" w:themeTint="99" w:sz="4" w:space="0"/>
        <w:bottom w:val="single" w:color="FF9D3C" w:themeColor="accent2" w:themeTint="99" w:sz="4" w:space="0"/>
        <w:right w:val="single" w:color="FF9D3C" w:themeColor="accent2" w:themeTint="99" w:sz="4" w:space="0"/>
        <w:insideH w:val="single" w:color="FF9D3C" w:themeColor="accent2" w:themeTint="99" w:sz="4" w:space="0"/>
        <w:insideV w:val="single" w:color="FF9D3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F9D3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9D3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04D1"/>
    <w:pPr>
      <w:spacing w:after="0" w:line="240" w:lineRule="auto"/>
    </w:pPr>
    <w:rPr>
      <w:color w:val="004971" w:themeColor="accent3" w:themeShade="BF"/>
    </w:rPr>
    <w:tblPr>
      <w:tblStyleRowBandSize w:val="1"/>
      <w:tblStyleColBandSize w:val="1"/>
      <w:tblBorders>
        <w:top w:val="single" w:color="28B3FF" w:themeColor="accent3" w:themeTint="99" w:sz="4" w:space="0"/>
        <w:left w:val="single" w:color="28B3FF" w:themeColor="accent3" w:themeTint="99" w:sz="4" w:space="0"/>
        <w:bottom w:val="single" w:color="28B3FF" w:themeColor="accent3" w:themeTint="99" w:sz="4" w:space="0"/>
        <w:right w:val="single" w:color="28B3FF" w:themeColor="accent3" w:themeTint="99" w:sz="4" w:space="0"/>
        <w:insideH w:val="single" w:color="28B3FF" w:themeColor="accent3" w:themeTint="99" w:sz="4" w:space="0"/>
        <w:insideV w:val="single" w:color="28B3FF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28B3F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8B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04D1"/>
    <w:pPr>
      <w:spacing w:after="0" w:line="240" w:lineRule="auto"/>
    </w:pPr>
    <w:rPr>
      <w:color w:val="356E15" w:themeColor="accent4" w:themeShade="BF"/>
    </w:rPr>
    <w:tblPr>
      <w:tblStyleRowBandSize w:val="1"/>
      <w:tblStyleColBandSize w:val="1"/>
      <w:tblBorders>
        <w:top w:val="single" w:color="88DF56" w:themeColor="accent4" w:themeTint="99" w:sz="4" w:space="0"/>
        <w:left w:val="single" w:color="88DF56" w:themeColor="accent4" w:themeTint="99" w:sz="4" w:space="0"/>
        <w:bottom w:val="single" w:color="88DF56" w:themeColor="accent4" w:themeTint="99" w:sz="4" w:space="0"/>
        <w:right w:val="single" w:color="88DF56" w:themeColor="accent4" w:themeTint="99" w:sz="4" w:space="0"/>
        <w:insideH w:val="single" w:color="88DF56" w:themeColor="accent4" w:themeTint="99" w:sz="4" w:space="0"/>
        <w:insideV w:val="single" w:color="88DF5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88DF5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8DF5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04D1"/>
    <w:pPr>
      <w:spacing w:after="0" w:line="240" w:lineRule="auto"/>
    </w:pPr>
    <w:rPr>
      <w:color w:val="5C3062" w:themeColor="accent5" w:themeShade="BF"/>
    </w:rPr>
    <w:tblPr>
      <w:tblStyleRowBandSize w:val="1"/>
      <w:tblStyleColBandSize w:val="1"/>
      <w:tblBorders>
        <w:top w:val="single" w:color="B980C0" w:themeColor="accent5" w:themeTint="99" w:sz="4" w:space="0"/>
        <w:left w:val="single" w:color="B980C0" w:themeColor="accent5" w:themeTint="99" w:sz="4" w:space="0"/>
        <w:bottom w:val="single" w:color="B980C0" w:themeColor="accent5" w:themeTint="99" w:sz="4" w:space="0"/>
        <w:right w:val="single" w:color="B980C0" w:themeColor="accent5" w:themeTint="99" w:sz="4" w:space="0"/>
        <w:insideH w:val="single" w:color="B980C0" w:themeColor="accent5" w:themeTint="99" w:sz="4" w:space="0"/>
        <w:insideV w:val="single" w:color="B980C0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980C0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980C0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04D1"/>
    <w:pPr>
      <w:spacing w:after="0" w:line="240" w:lineRule="auto"/>
    </w:pPr>
    <w:rPr>
      <w:color w:val="671530" w:themeColor="accent6" w:themeShade="BF"/>
    </w:rPr>
    <w:tblPr>
      <w:tblStyleRowBandSize w:val="1"/>
      <w:tblStyleColBandSize w:val="1"/>
      <w:tblBorders>
        <w:top w:val="single" w:color="DB5481" w:themeColor="accent6" w:themeTint="99" w:sz="4" w:space="0"/>
        <w:left w:val="single" w:color="DB5481" w:themeColor="accent6" w:themeTint="99" w:sz="4" w:space="0"/>
        <w:bottom w:val="single" w:color="DB5481" w:themeColor="accent6" w:themeTint="99" w:sz="4" w:space="0"/>
        <w:right w:val="single" w:color="DB5481" w:themeColor="accent6" w:themeTint="99" w:sz="4" w:space="0"/>
        <w:insideH w:val="single" w:color="DB5481" w:themeColor="accent6" w:themeTint="99" w:sz="4" w:space="0"/>
        <w:insideV w:val="single" w:color="DB548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B548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B548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04D1"/>
    <w:pPr>
      <w:spacing w:after="0" w:line="240" w:lineRule="auto"/>
    </w:pPr>
    <w:rPr>
      <w:color w:val="9F0024" w:themeColor="accent1" w:themeShade="BF"/>
    </w:rPr>
    <w:tblPr>
      <w:tblStyleRowBandSize w:val="1"/>
      <w:tblStyleColBandSize w:val="1"/>
      <w:tblBorders>
        <w:top w:val="single" w:color="FF4C75" w:themeColor="accent1" w:themeTint="99" w:sz="4" w:space="0"/>
        <w:left w:val="single" w:color="FF4C75" w:themeColor="accent1" w:themeTint="99" w:sz="4" w:space="0"/>
        <w:bottom w:val="single" w:color="FF4C75" w:themeColor="accent1" w:themeTint="99" w:sz="4" w:space="0"/>
        <w:right w:val="single" w:color="FF4C75" w:themeColor="accent1" w:themeTint="99" w:sz="4" w:space="0"/>
        <w:insideH w:val="single" w:color="FF4C75" w:themeColor="accent1" w:themeTint="99" w:sz="4" w:space="0"/>
        <w:insideV w:val="single" w:color="FF4C7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  <w:tblStylePr w:type="neCell">
      <w:tblPr/>
      <w:tcPr>
        <w:tcBorders>
          <w:bottom w:val="single" w:color="FF4C75" w:themeColor="accent1" w:themeTint="99" w:sz="4" w:space="0"/>
        </w:tcBorders>
      </w:tcPr>
    </w:tblStylePr>
    <w:tblStylePr w:type="nwCell">
      <w:tblPr/>
      <w:tcPr>
        <w:tcBorders>
          <w:bottom w:val="single" w:color="FF4C75" w:themeColor="accent1" w:themeTint="99" w:sz="4" w:space="0"/>
        </w:tcBorders>
      </w:tcPr>
    </w:tblStylePr>
    <w:tblStylePr w:type="seCell">
      <w:tblPr/>
      <w:tcPr>
        <w:tcBorders>
          <w:top w:val="single" w:color="FF4C75" w:themeColor="accent1" w:themeTint="99" w:sz="4" w:space="0"/>
        </w:tcBorders>
      </w:tcPr>
    </w:tblStylePr>
    <w:tblStylePr w:type="swCell">
      <w:tblPr/>
      <w:tcPr>
        <w:tcBorders>
          <w:top w:val="single" w:color="FF4C75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04D1"/>
    <w:pPr>
      <w:spacing w:after="0" w:line="240" w:lineRule="auto"/>
    </w:pPr>
    <w:rPr>
      <w:color w:val="8B4500" w:themeColor="accent2" w:themeShade="BF"/>
    </w:rPr>
    <w:tblPr>
      <w:tblStyleRowBandSize w:val="1"/>
      <w:tblStyleColBandSize w:val="1"/>
      <w:tblBorders>
        <w:top w:val="single" w:color="FF9D3C" w:themeColor="accent2" w:themeTint="99" w:sz="4" w:space="0"/>
        <w:left w:val="single" w:color="FF9D3C" w:themeColor="accent2" w:themeTint="99" w:sz="4" w:space="0"/>
        <w:bottom w:val="single" w:color="FF9D3C" w:themeColor="accent2" w:themeTint="99" w:sz="4" w:space="0"/>
        <w:right w:val="single" w:color="FF9D3C" w:themeColor="accent2" w:themeTint="99" w:sz="4" w:space="0"/>
        <w:insideH w:val="single" w:color="FF9D3C" w:themeColor="accent2" w:themeTint="99" w:sz="4" w:space="0"/>
        <w:insideV w:val="single" w:color="FF9D3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  <w:tblStylePr w:type="neCell">
      <w:tblPr/>
      <w:tcPr>
        <w:tcBorders>
          <w:bottom w:val="single" w:color="FF9D3C" w:themeColor="accent2" w:themeTint="99" w:sz="4" w:space="0"/>
        </w:tcBorders>
      </w:tcPr>
    </w:tblStylePr>
    <w:tblStylePr w:type="nwCell">
      <w:tblPr/>
      <w:tcPr>
        <w:tcBorders>
          <w:bottom w:val="single" w:color="FF9D3C" w:themeColor="accent2" w:themeTint="99" w:sz="4" w:space="0"/>
        </w:tcBorders>
      </w:tcPr>
    </w:tblStylePr>
    <w:tblStylePr w:type="seCell">
      <w:tblPr/>
      <w:tcPr>
        <w:tcBorders>
          <w:top w:val="single" w:color="FF9D3C" w:themeColor="accent2" w:themeTint="99" w:sz="4" w:space="0"/>
        </w:tcBorders>
      </w:tcPr>
    </w:tblStylePr>
    <w:tblStylePr w:type="swCell">
      <w:tblPr/>
      <w:tcPr>
        <w:tcBorders>
          <w:top w:val="single" w:color="FF9D3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04D1"/>
    <w:pPr>
      <w:spacing w:after="0" w:line="240" w:lineRule="auto"/>
    </w:pPr>
    <w:rPr>
      <w:color w:val="004971" w:themeColor="accent3" w:themeShade="BF"/>
    </w:rPr>
    <w:tblPr>
      <w:tblStyleRowBandSize w:val="1"/>
      <w:tblStyleColBandSize w:val="1"/>
      <w:tblBorders>
        <w:top w:val="single" w:color="28B3FF" w:themeColor="accent3" w:themeTint="99" w:sz="4" w:space="0"/>
        <w:left w:val="single" w:color="28B3FF" w:themeColor="accent3" w:themeTint="99" w:sz="4" w:space="0"/>
        <w:bottom w:val="single" w:color="28B3FF" w:themeColor="accent3" w:themeTint="99" w:sz="4" w:space="0"/>
        <w:right w:val="single" w:color="28B3FF" w:themeColor="accent3" w:themeTint="99" w:sz="4" w:space="0"/>
        <w:insideH w:val="single" w:color="28B3FF" w:themeColor="accent3" w:themeTint="99" w:sz="4" w:space="0"/>
        <w:insideV w:val="single" w:color="28B3F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  <w:tblStylePr w:type="neCell">
      <w:tblPr/>
      <w:tcPr>
        <w:tcBorders>
          <w:bottom w:val="single" w:color="28B3FF" w:themeColor="accent3" w:themeTint="99" w:sz="4" w:space="0"/>
        </w:tcBorders>
      </w:tcPr>
    </w:tblStylePr>
    <w:tblStylePr w:type="nwCell">
      <w:tblPr/>
      <w:tcPr>
        <w:tcBorders>
          <w:bottom w:val="single" w:color="28B3FF" w:themeColor="accent3" w:themeTint="99" w:sz="4" w:space="0"/>
        </w:tcBorders>
      </w:tcPr>
    </w:tblStylePr>
    <w:tblStylePr w:type="seCell">
      <w:tblPr/>
      <w:tcPr>
        <w:tcBorders>
          <w:top w:val="single" w:color="28B3FF" w:themeColor="accent3" w:themeTint="99" w:sz="4" w:space="0"/>
        </w:tcBorders>
      </w:tcPr>
    </w:tblStylePr>
    <w:tblStylePr w:type="swCell">
      <w:tblPr/>
      <w:tcPr>
        <w:tcBorders>
          <w:top w:val="single" w:color="28B3FF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04D1"/>
    <w:pPr>
      <w:spacing w:after="0" w:line="240" w:lineRule="auto"/>
    </w:pPr>
    <w:rPr>
      <w:color w:val="356E15" w:themeColor="accent4" w:themeShade="BF"/>
    </w:rPr>
    <w:tblPr>
      <w:tblStyleRowBandSize w:val="1"/>
      <w:tblStyleColBandSize w:val="1"/>
      <w:tblBorders>
        <w:top w:val="single" w:color="88DF56" w:themeColor="accent4" w:themeTint="99" w:sz="4" w:space="0"/>
        <w:left w:val="single" w:color="88DF56" w:themeColor="accent4" w:themeTint="99" w:sz="4" w:space="0"/>
        <w:bottom w:val="single" w:color="88DF56" w:themeColor="accent4" w:themeTint="99" w:sz="4" w:space="0"/>
        <w:right w:val="single" w:color="88DF56" w:themeColor="accent4" w:themeTint="99" w:sz="4" w:space="0"/>
        <w:insideH w:val="single" w:color="88DF56" w:themeColor="accent4" w:themeTint="99" w:sz="4" w:space="0"/>
        <w:insideV w:val="single" w:color="88DF5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  <w:tblStylePr w:type="neCell">
      <w:tblPr/>
      <w:tcPr>
        <w:tcBorders>
          <w:bottom w:val="single" w:color="88DF56" w:themeColor="accent4" w:themeTint="99" w:sz="4" w:space="0"/>
        </w:tcBorders>
      </w:tcPr>
    </w:tblStylePr>
    <w:tblStylePr w:type="nwCell">
      <w:tblPr/>
      <w:tcPr>
        <w:tcBorders>
          <w:bottom w:val="single" w:color="88DF56" w:themeColor="accent4" w:themeTint="99" w:sz="4" w:space="0"/>
        </w:tcBorders>
      </w:tcPr>
    </w:tblStylePr>
    <w:tblStylePr w:type="seCell">
      <w:tblPr/>
      <w:tcPr>
        <w:tcBorders>
          <w:top w:val="single" w:color="88DF56" w:themeColor="accent4" w:themeTint="99" w:sz="4" w:space="0"/>
        </w:tcBorders>
      </w:tcPr>
    </w:tblStylePr>
    <w:tblStylePr w:type="swCell">
      <w:tblPr/>
      <w:tcPr>
        <w:tcBorders>
          <w:top w:val="single" w:color="88DF56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04D1"/>
    <w:pPr>
      <w:spacing w:after="0" w:line="240" w:lineRule="auto"/>
    </w:pPr>
    <w:rPr>
      <w:color w:val="5C3062" w:themeColor="accent5" w:themeShade="BF"/>
    </w:rPr>
    <w:tblPr>
      <w:tblStyleRowBandSize w:val="1"/>
      <w:tblStyleColBandSize w:val="1"/>
      <w:tblBorders>
        <w:top w:val="single" w:color="B980C0" w:themeColor="accent5" w:themeTint="99" w:sz="4" w:space="0"/>
        <w:left w:val="single" w:color="B980C0" w:themeColor="accent5" w:themeTint="99" w:sz="4" w:space="0"/>
        <w:bottom w:val="single" w:color="B980C0" w:themeColor="accent5" w:themeTint="99" w:sz="4" w:space="0"/>
        <w:right w:val="single" w:color="B980C0" w:themeColor="accent5" w:themeTint="99" w:sz="4" w:space="0"/>
        <w:insideH w:val="single" w:color="B980C0" w:themeColor="accent5" w:themeTint="99" w:sz="4" w:space="0"/>
        <w:insideV w:val="single" w:color="B980C0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  <w:tblStylePr w:type="neCell">
      <w:tblPr/>
      <w:tcPr>
        <w:tcBorders>
          <w:bottom w:val="single" w:color="B980C0" w:themeColor="accent5" w:themeTint="99" w:sz="4" w:space="0"/>
        </w:tcBorders>
      </w:tcPr>
    </w:tblStylePr>
    <w:tblStylePr w:type="nwCell">
      <w:tblPr/>
      <w:tcPr>
        <w:tcBorders>
          <w:bottom w:val="single" w:color="B980C0" w:themeColor="accent5" w:themeTint="99" w:sz="4" w:space="0"/>
        </w:tcBorders>
      </w:tcPr>
    </w:tblStylePr>
    <w:tblStylePr w:type="seCell">
      <w:tblPr/>
      <w:tcPr>
        <w:tcBorders>
          <w:top w:val="single" w:color="B980C0" w:themeColor="accent5" w:themeTint="99" w:sz="4" w:space="0"/>
        </w:tcBorders>
      </w:tcPr>
    </w:tblStylePr>
    <w:tblStylePr w:type="swCell">
      <w:tblPr/>
      <w:tcPr>
        <w:tcBorders>
          <w:top w:val="single" w:color="B980C0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04D1"/>
    <w:pPr>
      <w:spacing w:after="0" w:line="240" w:lineRule="auto"/>
    </w:pPr>
    <w:rPr>
      <w:color w:val="671530" w:themeColor="accent6" w:themeShade="BF"/>
    </w:rPr>
    <w:tblPr>
      <w:tblStyleRowBandSize w:val="1"/>
      <w:tblStyleColBandSize w:val="1"/>
      <w:tblBorders>
        <w:top w:val="single" w:color="DB5481" w:themeColor="accent6" w:themeTint="99" w:sz="4" w:space="0"/>
        <w:left w:val="single" w:color="DB5481" w:themeColor="accent6" w:themeTint="99" w:sz="4" w:space="0"/>
        <w:bottom w:val="single" w:color="DB5481" w:themeColor="accent6" w:themeTint="99" w:sz="4" w:space="0"/>
        <w:right w:val="single" w:color="DB5481" w:themeColor="accent6" w:themeTint="99" w:sz="4" w:space="0"/>
        <w:insideH w:val="single" w:color="DB5481" w:themeColor="accent6" w:themeTint="99" w:sz="4" w:space="0"/>
        <w:insideV w:val="single" w:color="DB548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  <w:tblStylePr w:type="neCell">
      <w:tblPr/>
      <w:tcPr>
        <w:tcBorders>
          <w:bottom w:val="single" w:color="DB5481" w:themeColor="accent6" w:themeTint="99" w:sz="4" w:space="0"/>
        </w:tcBorders>
      </w:tcPr>
    </w:tblStylePr>
    <w:tblStylePr w:type="nwCell">
      <w:tblPr/>
      <w:tcPr>
        <w:tcBorders>
          <w:bottom w:val="single" w:color="DB5481" w:themeColor="accent6" w:themeTint="99" w:sz="4" w:space="0"/>
        </w:tcBorders>
      </w:tcPr>
    </w:tblStylePr>
    <w:tblStylePr w:type="seCell">
      <w:tblPr/>
      <w:tcPr>
        <w:tcBorders>
          <w:top w:val="single" w:color="DB5481" w:themeColor="accent6" w:themeTint="99" w:sz="4" w:space="0"/>
        </w:tcBorders>
      </w:tcPr>
    </w:tblStylePr>
    <w:tblStylePr w:type="swCell">
      <w:tblPr/>
      <w:tcPr>
        <w:tcBorders>
          <w:top w:val="single" w:color="DB5481" w:themeColor="accent6" w:themeTint="99" w:sz="4" w:space="0"/>
        </w:tcBorders>
      </w:tcPr>
    </w:tblStylePr>
  </w:style>
  <w:style w:type="paragraph" w:styleId="Heading1noToC" w:customStyle="1">
    <w:name w:val="Heading 1 (no ToC)"/>
    <w:basedOn w:val="Normal"/>
    <w:next w:val="Normal"/>
    <w:qFormat/>
    <w:rsid w:val="00B36F51"/>
    <w:pPr>
      <w:keepNext/>
      <w:keepLines/>
      <w:spacing w:after="240" w:line="300" w:lineRule="atLeast"/>
      <w:contextualSpacing/>
    </w:pPr>
    <w:rPr>
      <w:rFonts w:ascii="Georgia" w:hAnsi="Georgia"/>
      <w:color w:val="064F50"/>
      <w:sz w:val="26"/>
      <w:lang w:eastAsia="en-GB"/>
    </w:rPr>
  </w:style>
  <w:style w:type="paragraph" w:styleId="Heading2noToC" w:customStyle="1">
    <w:name w:val="Heading 2 (no ToC)"/>
    <w:basedOn w:val="Normal"/>
    <w:next w:val="Normal"/>
    <w:link w:val="Heading2noToCChar"/>
    <w:qFormat/>
    <w:rsid w:val="00AD04D1"/>
    <w:pPr>
      <w:keepNext/>
      <w:keepLines/>
      <w:spacing w:before="200"/>
      <w:contextualSpacing/>
    </w:pPr>
    <w:rPr>
      <w:rFonts w:ascii="Georgia" w:hAnsi="Georgia"/>
      <w:b/>
      <w:color w:val="064F50"/>
      <w:sz w:val="20"/>
    </w:rPr>
  </w:style>
  <w:style w:type="character" w:styleId="Heading2noToCChar" w:customStyle="1">
    <w:name w:val="Heading 2 (no ToC) Char"/>
    <w:basedOn w:val="DefaultParagraphFont"/>
    <w:link w:val="Heading2noToC"/>
    <w:rsid w:val="00AD04D1"/>
    <w:rPr>
      <w:rFonts w:ascii="Georgia" w:hAnsi="Georgia"/>
      <w:b/>
      <w:noProof w:val="0"/>
      <w:color w:val="064F50"/>
      <w:sz w:val="20"/>
      <w:lang w:val="en-GB"/>
    </w:rPr>
  </w:style>
  <w:style w:type="character" w:styleId="HTMLAcronym">
    <w:name w:val="HTML Acronym"/>
    <w:basedOn w:val="DefaultParagraphFont"/>
    <w:uiPriority w:val="99"/>
    <w:semiHidden/>
    <w:rsid w:val="00AD04D1"/>
    <w:rPr>
      <w:noProof w:val="0"/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AD04D1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AD04D1"/>
    <w:rPr>
      <w:rFonts w:ascii="Arial" w:hAnsi="Arial"/>
      <w:i/>
      <w:iCs/>
      <w:noProof w:val="0"/>
      <w:sz w:val="18"/>
      <w:lang w:val="en-GB"/>
    </w:rPr>
  </w:style>
  <w:style w:type="character" w:styleId="HTMLCite">
    <w:name w:val="HTML Cite"/>
    <w:basedOn w:val="DefaultParagraphFont"/>
    <w:uiPriority w:val="99"/>
    <w:semiHidden/>
    <w:rsid w:val="00AD04D1"/>
    <w:rPr>
      <w:i/>
      <w:iCs/>
      <w:noProof w:val="0"/>
      <w:lang w:val="en-GB"/>
    </w:rPr>
  </w:style>
  <w:style w:type="character" w:styleId="HTMLCode">
    <w:name w:val="HTML Code"/>
    <w:basedOn w:val="DefaultParagraphFont"/>
    <w:uiPriority w:val="99"/>
    <w:semiHidden/>
    <w:rsid w:val="00AD04D1"/>
    <w:rPr>
      <w:rFonts w:ascii="Consolas" w:hAnsi="Consolas"/>
      <w:noProof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AD04D1"/>
    <w:rPr>
      <w:i/>
      <w:iCs/>
      <w:noProof w:val="0"/>
      <w:lang w:val="en-GB"/>
    </w:rPr>
  </w:style>
  <w:style w:type="character" w:styleId="HTMLKeyboard">
    <w:name w:val="HTML Keyboard"/>
    <w:basedOn w:val="DefaultParagraphFont"/>
    <w:uiPriority w:val="99"/>
    <w:semiHidden/>
    <w:rsid w:val="00AD04D1"/>
    <w:rPr>
      <w:rFonts w:ascii="Consolas" w:hAnsi="Consolas"/>
      <w:noProof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AD04D1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AD04D1"/>
    <w:rPr>
      <w:rFonts w:ascii="Consolas" w:hAnsi="Consolas"/>
      <w:noProof w:val="0"/>
      <w:sz w:val="18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AD04D1"/>
    <w:rPr>
      <w:rFonts w:ascii="Consolas" w:hAnsi="Consolas"/>
      <w:noProof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AD04D1"/>
    <w:rPr>
      <w:rFonts w:ascii="Consolas" w:hAnsi="Consolas"/>
      <w:noProof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AD04D1"/>
    <w:rPr>
      <w:i/>
      <w:iCs/>
      <w:noProof w:val="0"/>
      <w:lang w:val="en-GB"/>
    </w:rPr>
  </w:style>
  <w:style w:type="character" w:styleId="Hyperlink">
    <w:name w:val="Hyperlink"/>
    <w:basedOn w:val="DefaultParagraphFont"/>
    <w:uiPriority w:val="99"/>
    <w:rsid w:val="00AD04D1"/>
    <w:rPr>
      <w:noProof w:val="0"/>
      <w:color w:val="000000" w:themeColor="hyperlink"/>
      <w:u w:val="single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rsid w:val="00AD04D1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AD04D1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AD04D1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AD04D1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AD04D1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AD04D1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AD04D1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AD04D1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99"/>
    <w:rsid w:val="00AD04D1"/>
    <w:rPr>
      <w:b/>
      <w:bCs/>
      <w:i/>
      <w:iCs/>
      <w:noProof w:val="0"/>
      <w:color w:val="D50032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rsid w:val="00AD04D1"/>
    <w:pPr>
      <w:pBdr>
        <w:bottom w:val="single" w:color="D50032" w:themeColor="accent1" w:sz="4" w:space="4"/>
      </w:pBdr>
      <w:spacing w:before="200" w:after="280"/>
      <w:ind w:left="936" w:right="936"/>
    </w:pPr>
    <w:rPr>
      <w:b/>
      <w:bCs/>
      <w:i/>
      <w:iCs/>
      <w:color w:val="D50032" w:themeColor="accent1"/>
    </w:rPr>
  </w:style>
  <w:style w:type="character" w:styleId="IntenseQuoteChar" w:customStyle="1">
    <w:name w:val="Intense Quote Char"/>
    <w:basedOn w:val="DefaultParagraphFont"/>
    <w:link w:val="IntenseQuote"/>
    <w:uiPriority w:val="99"/>
    <w:rsid w:val="00AD04D1"/>
    <w:rPr>
      <w:rFonts w:ascii="Arial" w:hAnsi="Arial"/>
      <w:b/>
      <w:bCs/>
      <w:i/>
      <w:iCs/>
      <w:noProof w:val="0"/>
      <w:color w:val="D50032" w:themeColor="accent1"/>
      <w:sz w:val="18"/>
      <w:lang w:val="en-GB"/>
    </w:rPr>
  </w:style>
  <w:style w:type="character" w:styleId="IntenseReference">
    <w:name w:val="Intense Reference"/>
    <w:basedOn w:val="DefaultParagraphFont"/>
    <w:uiPriority w:val="99"/>
    <w:rsid w:val="00AD04D1"/>
    <w:rPr>
      <w:b/>
      <w:bCs/>
      <w:smallCaps/>
      <w:noProof w:val="0"/>
      <w:color w:val="BA5D00" w:themeColor="accent2"/>
      <w:spacing w:val="5"/>
      <w:u w:val="single"/>
      <w:lang w:val="en-GB"/>
    </w:rPr>
  </w:style>
  <w:style w:type="character" w:styleId="KFAddressChar" w:customStyle="1">
    <w:name w:val="KF Address Char"/>
    <w:basedOn w:val="FooterChar"/>
    <w:link w:val="KFAddress"/>
    <w:uiPriority w:val="9"/>
    <w:rsid w:val="00AD04D1"/>
    <w:rPr>
      <w:rFonts w:ascii="Arial" w:hAnsi="Arial"/>
      <w:noProof w:val="0"/>
      <w:sz w:val="17"/>
      <w:lang w:val="en-GB"/>
    </w:rPr>
  </w:style>
  <w:style w:type="numbering" w:styleId="KFList" w:customStyle="1">
    <w:name w:val="KF List"/>
    <w:basedOn w:val="NoList"/>
    <w:uiPriority w:val="99"/>
    <w:rsid w:val="00AD04D1"/>
    <w:pPr>
      <w:numPr>
        <w:numId w:val="14"/>
      </w:numPr>
    </w:pPr>
  </w:style>
  <w:style w:type="numbering" w:styleId="KFListAppendix" w:customStyle="1">
    <w:name w:val="KF List Appendix"/>
    <w:basedOn w:val="KFList"/>
    <w:uiPriority w:val="99"/>
    <w:rsid w:val="00AD04D1"/>
    <w:pPr>
      <w:numPr>
        <w:numId w:val="15"/>
      </w:numPr>
    </w:pPr>
  </w:style>
  <w:style w:type="paragraph" w:styleId="KFContact" w:customStyle="1">
    <w:name w:val="KF Contact"/>
    <w:basedOn w:val="Normal"/>
    <w:uiPriority w:val="9"/>
    <w:semiHidden/>
    <w:rsid w:val="00AD04D1"/>
    <w:pPr>
      <w:spacing w:after="0" w:line="300" w:lineRule="atLeast"/>
    </w:pPr>
    <w:rPr>
      <w:rFonts w:ascii="Georgia" w:hAnsi="Georgia"/>
      <w:b/>
      <w:color w:val="064F50"/>
      <w:sz w:val="19"/>
      <w:szCs w:val="19"/>
    </w:rPr>
  </w:style>
  <w:style w:type="paragraph" w:styleId="KFContactDepartment" w:customStyle="1">
    <w:name w:val="KF Contact Department"/>
    <w:basedOn w:val="Normal"/>
    <w:uiPriority w:val="9"/>
    <w:semiHidden/>
    <w:rsid w:val="00AD04D1"/>
    <w:pPr>
      <w:spacing w:after="0"/>
    </w:pPr>
    <w:rPr>
      <w:sz w:val="16"/>
      <w:szCs w:val="14"/>
    </w:rPr>
  </w:style>
  <w:style w:type="paragraph" w:styleId="KFContactEmail" w:customStyle="1">
    <w:name w:val="KF Contact Email"/>
    <w:basedOn w:val="KFContactDepartment"/>
    <w:uiPriority w:val="9"/>
    <w:semiHidden/>
    <w:rsid w:val="00AD04D1"/>
    <w:pPr>
      <w:spacing w:after="240"/>
    </w:pPr>
  </w:style>
  <w:style w:type="paragraph" w:styleId="KFLegalAlphanumeric1" w:customStyle="1">
    <w:name w:val="KF Legal Alphanumeric 1"/>
    <w:basedOn w:val="NumbList1"/>
    <w:uiPriority w:val="8"/>
    <w:qFormat/>
    <w:rsid w:val="00AD04D1"/>
    <w:pPr>
      <w:numPr>
        <w:numId w:val="12"/>
      </w:numPr>
      <w:spacing w:after="80" w:line="240" w:lineRule="auto"/>
    </w:pPr>
    <w:rPr>
      <w:rFonts w:cs="Arial"/>
      <w:sz w:val="17"/>
      <w:szCs w:val="16"/>
    </w:rPr>
  </w:style>
  <w:style w:type="paragraph" w:styleId="KFLegalAlphanumeric2" w:customStyle="1">
    <w:name w:val="KF Legal Alphanumeric 2"/>
    <w:basedOn w:val="KFLegalAlphanumeric1"/>
    <w:uiPriority w:val="8"/>
    <w:qFormat/>
    <w:rsid w:val="00AD04D1"/>
    <w:pPr>
      <w:numPr>
        <w:ilvl w:val="1"/>
      </w:numPr>
      <w:tabs>
        <w:tab w:val="num" w:pos="1701"/>
      </w:tabs>
    </w:pPr>
  </w:style>
  <w:style w:type="paragraph" w:styleId="KFLegalBullet" w:customStyle="1">
    <w:name w:val="KF Legal Bullet"/>
    <w:basedOn w:val="Normal"/>
    <w:uiPriority w:val="8"/>
    <w:qFormat/>
    <w:rsid w:val="00AD04D1"/>
    <w:pPr>
      <w:numPr>
        <w:numId w:val="7"/>
      </w:numPr>
      <w:spacing w:after="60" w:line="240" w:lineRule="auto"/>
    </w:pPr>
    <w:rPr>
      <w:rFonts w:cs="Arial"/>
      <w:sz w:val="17"/>
      <w:szCs w:val="16"/>
    </w:rPr>
  </w:style>
  <w:style w:type="numbering" w:styleId="KFLegalBullets" w:customStyle="1">
    <w:name w:val="KF Legal Bullets"/>
    <w:basedOn w:val="NoList"/>
    <w:uiPriority w:val="99"/>
    <w:rsid w:val="00AD04D1"/>
    <w:pPr>
      <w:numPr>
        <w:numId w:val="7"/>
      </w:numPr>
    </w:pPr>
  </w:style>
  <w:style w:type="paragraph" w:styleId="KFLegalHeading1" w:customStyle="1">
    <w:name w:val="KF Legal Heading 1"/>
    <w:next w:val="Normal"/>
    <w:uiPriority w:val="6"/>
    <w:qFormat/>
    <w:rsid w:val="00B36F51"/>
    <w:pPr>
      <w:numPr>
        <w:numId w:val="8"/>
      </w:numPr>
      <w:spacing w:line="240" w:lineRule="auto"/>
    </w:pPr>
    <w:rPr>
      <w:rFonts w:ascii="Georgia" w:hAnsi="Georgia" w:eastAsia="Times New Roman" w:cs="Arial"/>
      <w:color w:val="064F50"/>
      <w:sz w:val="26"/>
      <w:szCs w:val="24"/>
      <w:lang w:eastAsia="en-GB"/>
    </w:rPr>
  </w:style>
  <w:style w:type="paragraph" w:styleId="KFLegalHeading2" w:customStyle="1">
    <w:name w:val="KF Legal Heading 2"/>
    <w:next w:val="Normal"/>
    <w:uiPriority w:val="6"/>
    <w:qFormat/>
    <w:rsid w:val="00B36F51"/>
    <w:pPr>
      <w:numPr>
        <w:ilvl w:val="1"/>
        <w:numId w:val="8"/>
      </w:numPr>
      <w:spacing w:line="240" w:lineRule="auto"/>
    </w:pPr>
    <w:rPr>
      <w:rFonts w:ascii="Georgia" w:hAnsi="Georgia" w:eastAsia="Times New Roman" w:cs="Arial"/>
      <w:color w:val="064F50"/>
      <w:sz w:val="20"/>
      <w:szCs w:val="24"/>
      <w:lang w:eastAsia="en-GB"/>
    </w:rPr>
  </w:style>
  <w:style w:type="numbering" w:styleId="KFLegalHeadings" w:customStyle="1">
    <w:name w:val="KF Legal Headings"/>
    <w:basedOn w:val="NoList"/>
    <w:uiPriority w:val="99"/>
    <w:rsid w:val="00AD04D1"/>
    <w:pPr>
      <w:numPr>
        <w:numId w:val="8"/>
      </w:numPr>
    </w:pPr>
  </w:style>
  <w:style w:type="paragraph" w:styleId="KFLegalNoteHeading" w:customStyle="1">
    <w:name w:val="KF Legal Note Heading"/>
    <w:basedOn w:val="Normal"/>
    <w:uiPriority w:val="7"/>
    <w:rsid w:val="00AD04D1"/>
    <w:pPr>
      <w:spacing w:after="120" w:line="240" w:lineRule="auto"/>
      <w:jc w:val="both"/>
    </w:pPr>
    <w:rPr>
      <w:rFonts w:cs="Arial" w:eastAsiaTheme="minorEastAsia"/>
      <w:b/>
      <w:bCs/>
      <w:spacing w:val="-6"/>
      <w:sz w:val="17"/>
      <w:szCs w:val="17"/>
      <w:u w:val="single"/>
      <w:lang w:eastAsia="en-GB"/>
    </w:rPr>
  </w:style>
  <w:style w:type="paragraph" w:styleId="KFLegalNoteText" w:customStyle="1">
    <w:name w:val="KF Legal Note Text"/>
    <w:basedOn w:val="Normal"/>
    <w:uiPriority w:val="7"/>
    <w:qFormat/>
    <w:rsid w:val="00AD04D1"/>
    <w:pPr>
      <w:spacing w:after="80" w:line="240" w:lineRule="auto"/>
      <w:jc w:val="both"/>
    </w:pPr>
    <w:rPr>
      <w:rFonts w:cs="Arial" w:eastAsiaTheme="minorEastAsia"/>
      <w:bCs/>
      <w:spacing w:val="-6"/>
      <w:sz w:val="17"/>
      <w:szCs w:val="17"/>
      <w:lang w:eastAsia="en-GB"/>
    </w:rPr>
  </w:style>
  <w:style w:type="paragraph" w:styleId="KFLegalNumber1" w:customStyle="1">
    <w:name w:val="KF Legal Number 1"/>
    <w:basedOn w:val="Normal"/>
    <w:uiPriority w:val="7"/>
    <w:qFormat/>
    <w:rsid w:val="00B36F51"/>
    <w:pPr>
      <w:keepNext/>
      <w:numPr>
        <w:numId w:val="9"/>
      </w:numPr>
      <w:spacing w:after="0" w:line="240" w:lineRule="auto"/>
    </w:pPr>
    <w:rPr>
      <w:rFonts w:ascii="Arial Bold" w:hAnsi="Arial Bold" w:eastAsia="Times New Roman" w:cs="Arial"/>
      <w:bCs/>
      <w:color w:val="064F50"/>
      <w:sz w:val="17"/>
      <w:szCs w:val="16"/>
    </w:rPr>
  </w:style>
  <w:style w:type="paragraph" w:styleId="KFLegalNumber2" w:customStyle="1">
    <w:name w:val="KF Legal Number 2"/>
    <w:basedOn w:val="Normal"/>
    <w:uiPriority w:val="7"/>
    <w:qFormat/>
    <w:rsid w:val="00AD04D1"/>
    <w:pPr>
      <w:numPr>
        <w:ilvl w:val="1"/>
        <w:numId w:val="9"/>
      </w:numPr>
      <w:spacing w:after="80" w:line="240" w:lineRule="auto"/>
    </w:pPr>
    <w:rPr>
      <w:rFonts w:cs="Arial"/>
      <w:sz w:val="17"/>
      <w:szCs w:val="16"/>
    </w:rPr>
  </w:style>
  <w:style w:type="paragraph" w:styleId="KFLegalNumber3" w:customStyle="1">
    <w:name w:val="KF Legal Number 3"/>
    <w:basedOn w:val="KFLegalNumber2"/>
    <w:uiPriority w:val="7"/>
    <w:qFormat/>
    <w:rsid w:val="00AD04D1"/>
    <w:pPr>
      <w:numPr>
        <w:ilvl w:val="2"/>
      </w:numPr>
    </w:pPr>
  </w:style>
  <w:style w:type="paragraph" w:styleId="KFLegalNumber4" w:customStyle="1">
    <w:name w:val="KF Legal Number 4"/>
    <w:basedOn w:val="Normal"/>
    <w:uiPriority w:val="7"/>
    <w:qFormat/>
    <w:rsid w:val="00AD04D1"/>
    <w:pPr>
      <w:numPr>
        <w:ilvl w:val="3"/>
        <w:numId w:val="9"/>
      </w:numPr>
      <w:spacing w:after="80" w:line="240" w:lineRule="auto"/>
    </w:pPr>
    <w:rPr>
      <w:rFonts w:cs="Arial"/>
      <w:sz w:val="17"/>
      <w:szCs w:val="16"/>
    </w:rPr>
  </w:style>
  <w:style w:type="numbering" w:styleId="KFLegalNumbers" w:customStyle="1">
    <w:name w:val="KF Legal Numbers"/>
    <w:basedOn w:val="NoList"/>
    <w:uiPriority w:val="99"/>
    <w:rsid w:val="00AD04D1"/>
    <w:pPr>
      <w:numPr>
        <w:numId w:val="9"/>
      </w:numPr>
    </w:pPr>
  </w:style>
  <w:style w:type="paragraph" w:styleId="KFLegalSection" w:customStyle="1">
    <w:name w:val="KF Legal Section"/>
    <w:basedOn w:val="Heading1"/>
    <w:next w:val="Normal"/>
    <w:link w:val="KFLegalSectionChar"/>
    <w:uiPriority w:val="6"/>
    <w:qFormat/>
    <w:rsid w:val="00AD04D1"/>
    <w:pPr>
      <w:numPr>
        <w:numId w:val="10"/>
      </w:numPr>
    </w:pPr>
  </w:style>
  <w:style w:type="character" w:styleId="KFLegalSectionChar" w:customStyle="1">
    <w:name w:val="KF Legal Section Char"/>
    <w:basedOn w:val="Heading1Char"/>
    <w:link w:val="KFLegalSection"/>
    <w:uiPriority w:val="6"/>
    <w:rsid w:val="00AD04D1"/>
    <w:rPr>
      <w:rFonts w:ascii="Georgia" w:hAnsi="Georgia" w:cs="Arial" w:eastAsiaTheme="majorEastAsia"/>
      <w:b w:val="0"/>
      <w:bCs/>
      <w:noProof w:val="0"/>
      <w:color w:val="064F50"/>
      <w:sz w:val="26"/>
      <w:szCs w:val="28"/>
      <w:lang w:val="en-GB"/>
    </w:rPr>
  </w:style>
  <w:style w:type="paragraph" w:styleId="KFLegalSectionA" w:customStyle="1">
    <w:name w:val="KF Legal Section A"/>
    <w:basedOn w:val="KFLegalNumber1"/>
    <w:next w:val="KFLegalTextIndented"/>
    <w:uiPriority w:val="6"/>
    <w:qFormat/>
    <w:rsid w:val="00AD04D1"/>
    <w:pPr>
      <w:numPr>
        <w:numId w:val="11"/>
      </w:numPr>
      <w:spacing w:before="120" w:after="40"/>
    </w:pPr>
    <w:rPr>
      <w:sz w:val="24"/>
    </w:rPr>
  </w:style>
  <w:style w:type="paragraph" w:styleId="KFLegalSectionA1" w:customStyle="1">
    <w:name w:val="KF Legal Section A1"/>
    <w:basedOn w:val="KFLegalSectionA"/>
    <w:uiPriority w:val="6"/>
    <w:qFormat/>
    <w:rsid w:val="00AD04D1"/>
    <w:pPr>
      <w:numPr>
        <w:ilvl w:val="1"/>
      </w:numPr>
    </w:pPr>
  </w:style>
  <w:style w:type="numbering" w:styleId="KFLegalSectionsA" w:customStyle="1">
    <w:name w:val="KF Legal Sections A"/>
    <w:basedOn w:val="NoList"/>
    <w:uiPriority w:val="99"/>
    <w:rsid w:val="00AD04D1"/>
    <w:pPr>
      <w:numPr>
        <w:numId w:val="11"/>
      </w:numPr>
    </w:pPr>
  </w:style>
  <w:style w:type="numbering" w:styleId="KFLegalSubNumbers" w:customStyle="1">
    <w:name w:val="KF Legal Sub Numbers"/>
    <w:basedOn w:val="NoList"/>
    <w:uiPriority w:val="99"/>
    <w:rsid w:val="00AD04D1"/>
    <w:pPr>
      <w:numPr>
        <w:numId w:val="12"/>
      </w:numPr>
    </w:pPr>
  </w:style>
  <w:style w:type="paragraph" w:styleId="KFLegalText" w:customStyle="1">
    <w:name w:val="KF Legal Text"/>
    <w:basedOn w:val="Normal"/>
    <w:uiPriority w:val="8"/>
    <w:qFormat/>
    <w:rsid w:val="00AD04D1"/>
    <w:pPr>
      <w:tabs>
        <w:tab w:val="left" w:pos="425"/>
        <w:tab w:val="left" w:pos="851"/>
      </w:tabs>
      <w:spacing w:after="80" w:line="240" w:lineRule="auto"/>
    </w:pPr>
    <w:rPr>
      <w:rFonts w:cs="Arial"/>
      <w:sz w:val="17"/>
      <w:szCs w:val="16"/>
    </w:rPr>
  </w:style>
  <w:style w:type="paragraph" w:styleId="KFLegalTextHeading" w:customStyle="1">
    <w:name w:val="KF Legal Text Heading"/>
    <w:basedOn w:val="Normal"/>
    <w:next w:val="KFLegalText"/>
    <w:uiPriority w:val="6"/>
    <w:rsid w:val="00AD04D1"/>
    <w:pPr>
      <w:tabs>
        <w:tab w:val="left" w:pos="7200"/>
      </w:tabs>
      <w:spacing w:line="240" w:lineRule="auto"/>
    </w:pPr>
    <w:rPr>
      <w:rFonts w:cs="Arial"/>
      <w:b/>
      <w:sz w:val="17"/>
      <w:szCs w:val="16"/>
    </w:rPr>
  </w:style>
  <w:style w:type="paragraph" w:styleId="KFLegalTextIndented" w:customStyle="1">
    <w:name w:val="KF Legal Text Indented"/>
    <w:basedOn w:val="KFLegalText"/>
    <w:uiPriority w:val="8"/>
    <w:qFormat/>
    <w:rsid w:val="00AD04D1"/>
    <w:pPr>
      <w:ind w:left="680"/>
    </w:pPr>
  </w:style>
  <w:style w:type="paragraph" w:styleId="KFLegalTitle" w:customStyle="1">
    <w:name w:val="KF Legal Title"/>
    <w:basedOn w:val="Heading1"/>
    <w:next w:val="KFLegalText"/>
    <w:uiPriority w:val="6"/>
    <w:rsid w:val="00AD04D1"/>
    <w:pPr>
      <w:keepNext w:val="0"/>
      <w:keepLines w:val="0"/>
      <w:tabs>
        <w:tab w:val="left" w:pos="0"/>
      </w:tabs>
      <w:spacing w:after="120" w:line="240" w:lineRule="auto"/>
      <w:jc w:val="center"/>
    </w:pPr>
    <w:rPr>
      <w:rFonts w:ascii="Arial" w:hAnsi="Arial" w:eastAsia="Times New Roman"/>
      <w:bCs w:val="0"/>
      <w:sz w:val="24"/>
      <w:szCs w:val="22"/>
    </w:rPr>
  </w:style>
  <w:style w:type="numbering" w:styleId="KFListExecutiveText" w:customStyle="1">
    <w:name w:val="KF List Executive Text"/>
    <w:basedOn w:val="NoList"/>
    <w:uiPriority w:val="99"/>
    <w:rsid w:val="00AD04D1"/>
    <w:pPr>
      <w:numPr>
        <w:numId w:val="16"/>
      </w:numPr>
    </w:pPr>
  </w:style>
  <w:style w:type="numbering" w:styleId="KFListRoman" w:customStyle="1">
    <w:name w:val="KF List Roman"/>
    <w:basedOn w:val="NoList"/>
    <w:uiPriority w:val="99"/>
    <w:rsid w:val="00AD04D1"/>
    <w:pPr>
      <w:numPr>
        <w:numId w:val="17"/>
      </w:numPr>
    </w:pPr>
  </w:style>
  <w:style w:type="paragraph" w:styleId="KFRomanNumberedBody" w:customStyle="1">
    <w:name w:val="KF Roman Numbered Body"/>
    <w:basedOn w:val="Normal"/>
    <w:uiPriority w:val="4"/>
    <w:semiHidden/>
    <w:qFormat/>
    <w:rsid w:val="00AD04D1"/>
    <w:pPr>
      <w:numPr>
        <w:numId w:val="19"/>
      </w:numPr>
      <w:spacing w:after="0" w:line="240" w:lineRule="auto"/>
    </w:pPr>
    <w:rPr>
      <w:lang w:eastAsia="en-GB"/>
    </w:rPr>
  </w:style>
  <w:style w:type="paragraph" w:styleId="KFSignature" w:customStyle="1">
    <w:name w:val="KF Signature"/>
    <w:basedOn w:val="Normal"/>
    <w:uiPriority w:val="9"/>
    <w:qFormat/>
    <w:rsid w:val="00AD04D1"/>
    <w:pPr>
      <w:tabs>
        <w:tab w:val="left" w:pos="1418"/>
        <w:tab w:val="left" w:pos="7230"/>
        <w:tab w:val="right" w:pos="10065"/>
      </w:tabs>
      <w:spacing w:after="160" w:line="240" w:lineRule="auto"/>
      <w:ind w:left="34"/>
    </w:pPr>
    <w:rPr>
      <w:rFonts w:eastAsia="Times New Roman" w:cs="Times New Roman"/>
      <w:b/>
      <w:bCs/>
      <w:sz w:val="16"/>
      <w:szCs w:val="20"/>
    </w:rPr>
  </w:style>
  <w:style w:type="character" w:styleId="KnightFrankRedCharacter" w:customStyle="1">
    <w:name w:val="Knight Frank Red Character"/>
    <w:basedOn w:val="DefaultParagraphFont"/>
    <w:uiPriority w:val="2"/>
    <w:rsid w:val="00AD04D1"/>
    <w:rPr>
      <w:rFonts w:ascii="Georgia" w:hAnsi="Georgia"/>
      <w:noProof w:val="0"/>
      <w:color w:val="D50032"/>
      <w:lang w:val="en-GB"/>
    </w:rPr>
  </w:style>
  <w:style w:type="paragraph" w:styleId="KnightFrankTitle" w:customStyle="1">
    <w:name w:val="Knight Frank Title"/>
    <w:basedOn w:val="Normal"/>
    <w:next w:val="Normal"/>
    <w:uiPriority w:val="3"/>
    <w:rsid w:val="00AD04D1"/>
    <w:pPr>
      <w:tabs>
        <w:tab w:val="right" w:pos="9837"/>
      </w:tabs>
      <w:spacing w:line="288" w:lineRule="auto"/>
      <w:outlineLvl w:val="0"/>
    </w:pPr>
    <w:rPr>
      <w:rFonts w:eastAsia="Times New Roman" w:cs="Times New Roman"/>
      <w:b/>
      <w:color w:val="064F50"/>
      <w:sz w:val="28"/>
      <w:szCs w:val="20"/>
      <w:lang w:eastAsia="en-GB"/>
    </w:rPr>
  </w:style>
  <w:style w:type="table" w:styleId="LightGrid">
    <w:name w:val="Light Grid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D50032" w:themeColor="accent1" w:sz="8" w:space="0"/>
        <w:left w:val="single" w:color="D50032" w:themeColor="accent1" w:sz="8" w:space="0"/>
        <w:bottom w:val="single" w:color="D50032" w:themeColor="accent1" w:sz="8" w:space="0"/>
        <w:right w:val="single" w:color="D50032" w:themeColor="accent1" w:sz="8" w:space="0"/>
        <w:insideH w:val="single" w:color="D50032" w:themeColor="accent1" w:sz="8" w:space="0"/>
        <w:insideV w:val="single" w:color="D5003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18" w:space="0"/>
          <w:right w:val="single" w:color="D50032" w:themeColor="accent1" w:sz="8" w:space="0"/>
          <w:insideH w:val="nil"/>
          <w:insideV w:val="single" w:color="D5003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50032" w:themeColor="accent1" w:sz="6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  <w:insideH w:val="nil"/>
          <w:insideV w:val="single" w:color="D5003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</w:tcBorders>
      </w:tcPr>
    </w:tblStylePr>
    <w:tblStylePr w:type="band1Vert"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</w:tcBorders>
        <w:shd w:val="clear" w:color="auto" w:fill="FFB5C6" w:themeFill="accent1" w:themeFillTint="3F"/>
      </w:tcPr>
    </w:tblStylePr>
    <w:tblStylePr w:type="band1Horz"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  <w:insideV w:val="single" w:color="D50032" w:themeColor="accent1" w:sz="8" w:space="0"/>
        </w:tcBorders>
        <w:shd w:val="clear" w:color="auto" w:fill="FFB5C6" w:themeFill="accent1" w:themeFillTint="3F"/>
      </w:tcPr>
    </w:tblStylePr>
    <w:tblStylePr w:type="band2Horz"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  <w:insideV w:val="single" w:color="D5003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BA5D00" w:themeColor="accent2" w:sz="8" w:space="0"/>
        <w:left w:val="single" w:color="BA5D00" w:themeColor="accent2" w:sz="8" w:space="0"/>
        <w:bottom w:val="single" w:color="BA5D00" w:themeColor="accent2" w:sz="8" w:space="0"/>
        <w:right w:val="single" w:color="BA5D00" w:themeColor="accent2" w:sz="8" w:space="0"/>
        <w:insideH w:val="single" w:color="BA5D00" w:themeColor="accent2" w:sz="8" w:space="0"/>
        <w:insideV w:val="single" w:color="BA5D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18" w:space="0"/>
          <w:right w:val="single" w:color="BA5D00" w:themeColor="accent2" w:sz="8" w:space="0"/>
          <w:insideH w:val="nil"/>
          <w:insideV w:val="single" w:color="BA5D0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A5D00" w:themeColor="accent2" w:sz="6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  <w:insideH w:val="nil"/>
          <w:insideV w:val="single" w:color="BA5D0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</w:tcBorders>
      </w:tcPr>
    </w:tblStylePr>
    <w:tblStylePr w:type="band1Vert"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</w:tcBorders>
        <w:shd w:val="clear" w:color="auto" w:fill="FFD6AE" w:themeFill="accent2" w:themeFillTint="3F"/>
      </w:tcPr>
    </w:tblStylePr>
    <w:tblStylePr w:type="band1Horz"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  <w:insideV w:val="single" w:color="BA5D00" w:themeColor="accent2" w:sz="8" w:space="0"/>
        </w:tcBorders>
        <w:shd w:val="clear" w:color="auto" w:fill="FFD6AE" w:themeFill="accent2" w:themeFillTint="3F"/>
      </w:tcPr>
    </w:tblStylePr>
    <w:tblStylePr w:type="band2Horz"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  <w:insideV w:val="single" w:color="BA5D00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6398" w:themeColor="accent3" w:sz="8" w:space="0"/>
        <w:left w:val="single" w:color="006398" w:themeColor="accent3" w:sz="8" w:space="0"/>
        <w:bottom w:val="single" w:color="006398" w:themeColor="accent3" w:sz="8" w:space="0"/>
        <w:right w:val="single" w:color="006398" w:themeColor="accent3" w:sz="8" w:space="0"/>
        <w:insideH w:val="single" w:color="006398" w:themeColor="accent3" w:sz="8" w:space="0"/>
        <w:insideV w:val="single" w:color="006398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18" w:space="0"/>
          <w:right w:val="single" w:color="006398" w:themeColor="accent3" w:sz="8" w:space="0"/>
          <w:insideH w:val="nil"/>
          <w:insideV w:val="single" w:color="006398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398" w:themeColor="accent3" w:sz="6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  <w:insideH w:val="nil"/>
          <w:insideV w:val="single" w:color="006398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</w:tcBorders>
      </w:tcPr>
    </w:tblStylePr>
    <w:tblStylePr w:type="band1Vert"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</w:tcBorders>
        <w:shd w:val="clear" w:color="auto" w:fill="A6E0FF" w:themeFill="accent3" w:themeFillTint="3F"/>
      </w:tcPr>
    </w:tblStylePr>
    <w:tblStylePr w:type="band1Horz"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  <w:insideV w:val="single" w:color="006398" w:themeColor="accent3" w:sz="8" w:space="0"/>
        </w:tcBorders>
        <w:shd w:val="clear" w:color="auto" w:fill="A6E0FF" w:themeFill="accent3" w:themeFillTint="3F"/>
      </w:tcPr>
    </w:tblStylePr>
    <w:tblStylePr w:type="band2Horz"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  <w:insideV w:val="single" w:color="006398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48941C" w:themeColor="accent4" w:sz="8" w:space="0"/>
        <w:left w:val="single" w:color="48941C" w:themeColor="accent4" w:sz="8" w:space="0"/>
        <w:bottom w:val="single" w:color="48941C" w:themeColor="accent4" w:sz="8" w:space="0"/>
        <w:right w:val="single" w:color="48941C" w:themeColor="accent4" w:sz="8" w:space="0"/>
        <w:insideH w:val="single" w:color="48941C" w:themeColor="accent4" w:sz="8" w:space="0"/>
        <w:insideV w:val="single" w:color="48941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18" w:space="0"/>
          <w:right w:val="single" w:color="48941C" w:themeColor="accent4" w:sz="8" w:space="0"/>
          <w:insideH w:val="nil"/>
          <w:insideV w:val="single" w:color="48941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941C" w:themeColor="accent4" w:sz="6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  <w:insideH w:val="nil"/>
          <w:insideV w:val="single" w:color="48941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</w:tcBorders>
      </w:tcPr>
    </w:tblStylePr>
    <w:tblStylePr w:type="band1Vert"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</w:tcBorders>
        <w:shd w:val="clear" w:color="auto" w:fill="CEF2B9" w:themeFill="accent4" w:themeFillTint="3F"/>
      </w:tcPr>
    </w:tblStylePr>
    <w:tblStylePr w:type="band1Horz"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  <w:insideV w:val="single" w:color="48941C" w:themeColor="accent4" w:sz="8" w:space="0"/>
        </w:tcBorders>
        <w:shd w:val="clear" w:color="auto" w:fill="CEF2B9" w:themeFill="accent4" w:themeFillTint="3F"/>
      </w:tcPr>
    </w:tblStylePr>
    <w:tblStylePr w:type="band2Horz"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  <w:insideV w:val="single" w:color="48941C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7C4183" w:themeColor="accent5" w:sz="8" w:space="0"/>
        <w:left w:val="single" w:color="7C4183" w:themeColor="accent5" w:sz="8" w:space="0"/>
        <w:bottom w:val="single" w:color="7C4183" w:themeColor="accent5" w:sz="8" w:space="0"/>
        <w:right w:val="single" w:color="7C4183" w:themeColor="accent5" w:sz="8" w:space="0"/>
        <w:insideH w:val="single" w:color="7C4183" w:themeColor="accent5" w:sz="8" w:space="0"/>
        <w:insideV w:val="single" w:color="7C418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18" w:space="0"/>
          <w:right w:val="single" w:color="7C4183" w:themeColor="accent5" w:sz="8" w:space="0"/>
          <w:insideH w:val="nil"/>
          <w:insideV w:val="single" w:color="7C418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C4183" w:themeColor="accent5" w:sz="6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  <w:insideH w:val="nil"/>
          <w:insideV w:val="single" w:color="7C418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</w:tcBorders>
      </w:tcPr>
    </w:tblStylePr>
    <w:tblStylePr w:type="band1Vert"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</w:tcBorders>
        <w:shd w:val="clear" w:color="auto" w:fill="E2CBE5" w:themeFill="accent5" w:themeFillTint="3F"/>
      </w:tcPr>
    </w:tblStylePr>
    <w:tblStylePr w:type="band1Horz"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  <w:insideV w:val="single" w:color="7C4183" w:themeColor="accent5" w:sz="8" w:space="0"/>
        </w:tcBorders>
        <w:shd w:val="clear" w:color="auto" w:fill="E2CBE5" w:themeFill="accent5" w:themeFillTint="3F"/>
      </w:tcPr>
    </w:tblStylePr>
    <w:tblStylePr w:type="band2Horz"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  <w:insideV w:val="single" w:color="7C418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AD04D1"/>
    <w:pPr>
      <w:spacing w:after="0" w:line="240" w:lineRule="auto"/>
    </w:pPr>
    <w:tblPr>
      <w:tblStyleRowBandSize w:val="1"/>
      <w:tblStyleColBandSize w:val="1"/>
      <w:tblBorders>
        <w:top w:val="single" w:color="8A1D41" w:themeColor="accent6" w:sz="8" w:space="0"/>
        <w:left w:val="single" w:color="8A1D41" w:themeColor="accent6" w:sz="8" w:space="0"/>
        <w:bottom w:val="single" w:color="8A1D41" w:themeColor="accent6" w:sz="8" w:space="0"/>
        <w:right w:val="single" w:color="8A1D41" w:themeColor="accent6" w:sz="8" w:space="0"/>
        <w:insideH w:val="single" w:color="8A1D41" w:themeColor="accent6" w:sz="8" w:space="0"/>
        <w:insideV w:val="single" w:color="8A1D4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18" w:space="0"/>
          <w:right w:val="single" w:color="8A1D41" w:themeColor="accent6" w:sz="8" w:space="0"/>
          <w:insideH w:val="nil"/>
          <w:insideV w:val="single" w:color="8A1D4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1D41" w:themeColor="accent6" w:sz="6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  <w:insideH w:val="nil"/>
          <w:insideV w:val="single" w:color="8A1D4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</w:tcBorders>
      </w:tcPr>
    </w:tblStylePr>
    <w:tblStylePr w:type="band1Vert"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</w:tcBorders>
        <w:shd w:val="clear" w:color="auto" w:fill="F0B8CB" w:themeFill="accent6" w:themeFillTint="3F"/>
      </w:tcPr>
    </w:tblStylePr>
    <w:tblStylePr w:type="band1Horz"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  <w:insideV w:val="single" w:color="8A1D41" w:themeColor="accent6" w:sz="8" w:space="0"/>
        </w:tcBorders>
        <w:shd w:val="clear" w:color="auto" w:fill="F0B8CB" w:themeFill="accent6" w:themeFillTint="3F"/>
      </w:tcPr>
    </w:tblStylePr>
    <w:tblStylePr w:type="band2Horz"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  <w:insideV w:val="single" w:color="8A1D41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D50032" w:themeColor="accent1" w:sz="8" w:space="0"/>
        <w:left w:val="single" w:color="D50032" w:themeColor="accent1" w:sz="8" w:space="0"/>
        <w:bottom w:val="single" w:color="D50032" w:themeColor="accent1" w:sz="8" w:space="0"/>
        <w:right w:val="single" w:color="D5003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0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0032" w:themeColor="accent1" w:sz="6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</w:tcBorders>
      </w:tcPr>
    </w:tblStylePr>
    <w:tblStylePr w:type="band1Horz">
      <w:tblPr/>
      <w:tcPr>
        <w:tcBorders>
          <w:top w:val="single" w:color="D50032" w:themeColor="accent1" w:sz="8" w:space="0"/>
          <w:left w:val="single" w:color="D50032" w:themeColor="accent1" w:sz="8" w:space="0"/>
          <w:bottom w:val="single" w:color="D50032" w:themeColor="accent1" w:sz="8" w:space="0"/>
          <w:right w:val="single" w:color="D5003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BA5D00" w:themeColor="accent2" w:sz="8" w:space="0"/>
        <w:left w:val="single" w:color="BA5D00" w:themeColor="accent2" w:sz="8" w:space="0"/>
        <w:bottom w:val="single" w:color="BA5D00" w:themeColor="accent2" w:sz="8" w:space="0"/>
        <w:right w:val="single" w:color="BA5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5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A5D00" w:themeColor="accent2" w:sz="6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</w:tcBorders>
      </w:tcPr>
    </w:tblStylePr>
    <w:tblStylePr w:type="band1Horz">
      <w:tblPr/>
      <w:tcPr>
        <w:tcBorders>
          <w:top w:val="single" w:color="BA5D00" w:themeColor="accent2" w:sz="8" w:space="0"/>
          <w:left w:val="single" w:color="BA5D00" w:themeColor="accent2" w:sz="8" w:space="0"/>
          <w:bottom w:val="single" w:color="BA5D00" w:themeColor="accent2" w:sz="8" w:space="0"/>
          <w:right w:val="single" w:color="BA5D00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6398" w:themeColor="accent3" w:sz="8" w:space="0"/>
        <w:left w:val="single" w:color="006398" w:themeColor="accent3" w:sz="8" w:space="0"/>
        <w:bottom w:val="single" w:color="006398" w:themeColor="accent3" w:sz="8" w:space="0"/>
        <w:right w:val="single" w:color="006398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398" w:themeColor="accent3" w:sz="6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</w:tcBorders>
      </w:tcPr>
    </w:tblStylePr>
    <w:tblStylePr w:type="band1Horz">
      <w:tblPr/>
      <w:tcPr>
        <w:tcBorders>
          <w:top w:val="single" w:color="006398" w:themeColor="accent3" w:sz="8" w:space="0"/>
          <w:left w:val="single" w:color="006398" w:themeColor="accent3" w:sz="8" w:space="0"/>
          <w:bottom w:val="single" w:color="006398" w:themeColor="accent3" w:sz="8" w:space="0"/>
          <w:right w:val="single" w:color="006398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48941C" w:themeColor="accent4" w:sz="8" w:space="0"/>
        <w:left w:val="single" w:color="48941C" w:themeColor="accent4" w:sz="8" w:space="0"/>
        <w:bottom w:val="single" w:color="48941C" w:themeColor="accent4" w:sz="8" w:space="0"/>
        <w:right w:val="single" w:color="48941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94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941C" w:themeColor="accent4" w:sz="6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</w:tcBorders>
      </w:tcPr>
    </w:tblStylePr>
    <w:tblStylePr w:type="band1Horz">
      <w:tblPr/>
      <w:tcPr>
        <w:tcBorders>
          <w:top w:val="single" w:color="48941C" w:themeColor="accent4" w:sz="8" w:space="0"/>
          <w:left w:val="single" w:color="48941C" w:themeColor="accent4" w:sz="8" w:space="0"/>
          <w:bottom w:val="single" w:color="48941C" w:themeColor="accent4" w:sz="8" w:space="0"/>
          <w:right w:val="single" w:color="48941C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7C4183" w:themeColor="accent5" w:sz="8" w:space="0"/>
        <w:left w:val="single" w:color="7C4183" w:themeColor="accent5" w:sz="8" w:space="0"/>
        <w:bottom w:val="single" w:color="7C4183" w:themeColor="accent5" w:sz="8" w:space="0"/>
        <w:right w:val="single" w:color="7C418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41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4183" w:themeColor="accent5" w:sz="6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</w:tcBorders>
      </w:tcPr>
    </w:tblStylePr>
    <w:tblStylePr w:type="band1Horz">
      <w:tblPr/>
      <w:tcPr>
        <w:tcBorders>
          <w:top w:val="single" w:color="7C4183" w:themeColor="accent5" w:sz="8" w:space="0"/>
          <w:left w:val="single" w:color="7C4183" w:themeColor="accent5" w:sz="8" w:space="0"/>
          <w:bottom w:val="single" w:color="7C4183" w:themeColor="accent5" w:sz="8" w:space="0"/>
          <w:right w:val="single" w:color="7C418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AD04D1"/>
    <w:pPr>
      <w:spacing w:after="0" w:line="240" w:lineRule="auto"/>
    </w:pPr>
    <w:tblPr>
      <w:tblStyleRowBandSize w:val="1"/>
      <w:tblStyleColBandSize w:val="1"/>
      <w:tblBorders>
        <w:top w:val="single" w:color="8A1D41" w:themeColor="accent6" w:sz="8" w:space="0"/>
        <w:left w:val="single" w:color="8A1D41" w:themeColor="accent6" w:sz="8" w:space="0"/>
        <w:bottom w:val="single" w:color="8A1D41" w:themeColor="accent6" w:sz="8" w:space="0"/>
        <w:right w:val="single" w:color="8A1D4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D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A1D41" w:themeColor="accent6" w:sz="6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</w:tcBorders>
      </w:tcPr>
    </w:tblStylePr>
    <w:tblStylePr w:type="band1Horz">
      <w:tblPr/>
      <w:tcPr>
        <w:tcBorders>
          <w:top w:val="single" w:color="8A1D41" w:themeColor="accent6" w:sz="8" w:space="0"/>
          <w:left w:val="single" w:color="8A1D41" w:themeColor="accent6" w:sz="8" w:space="0"/>
          <w:bottom w:val="single" w:color="8A1D41" w:themeColor="accent6" w:sz="8" w:space="0"/>
          <w:right w:val="single" w:color="8A1D41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AD04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D04D1"/>
    <w:pPr>
      <w:spacing w:after="0" w:line="240" w:lineRule="auto"/>
    </w:pPr>
    <w:rPr>
      <w:color w:val="9F0024" w:themeColor="accent1" w:themeShade="BF"/>
    </w:rPr>
    <w:tblPr>
      <w:tblStyleRowBandSize w:val="1"/>
      <w:tblStyleColBandSize w:val="1"/>
      <w:tblBorders>
        <w:top w:val="single" w:color="D50032" w:themeColor="accent1" w:sz="8" w:space="0"/>
        <w:bottom w:val="single" w:color="D5003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50032" w:themeColor="accent1" w:sz="8" w:space="0"/>
          <w:left w:val="nil"/>
          <w:bottom w:val="single" w:color="D5003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50032" w:themeColor="accent1" w:sz="8" w:space="0"/>
          <w:left w:val="nil"/>
          <w:bottom w:val="single" w:color="D5003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C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04D1"/>
    <w:pPr>
      <w:spacing w:after="0" w:line="240" w:lineRule="auto"/>
    </w:pPr>
    <w:rPr>
      <w:color w:val="8B4500" w:themeColor="accent2" w:themeShade="BF"/>
    </w:rPr>
    <w:tblPr>
      <w:tblStyleRowBandSize w:val="1"/>
      <w:tblStyleColBandSize w:val="1"/>
      <w:tblBorders>
        <w:top w:val="single" w:color="BA5D00" w:themeColor="accent2" w:sz="8" w:space="0"/>
        <w:bottom w:val="single" w:color="BA5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A5D00" w:themeColor="accent2" w:sz="8" w:space="0"/>
          <w:left w:val="nil"/>
          <w:bottom w:val="single" w:color="BA5D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A5D00" w:themeColor="accent2" w:sz="8" w:space="0"/>
          <w:left w:val="nil"/>
          <w:bottom w:val="single" w:color="BA5D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6A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04D1"/>
    <w:pPr>
      <w:spacing w:after="0" w:line="240" w:lineRule="auto"/>
    </w:pPr>
    <w:rPr>
      <w:color w:val="004971" w:themeColor="accent3" w:themeShade="BF"/>
    </w:rPr>
    <w:tblPr>
      <w:tblStyleRowBandSize w:val="1"/>
      <w:tblStyleColBandSize w:val="1"/>
      <w:tblBorders>
        <w:top w:val="single" w:color="006398" w:themeColor="accent3" w:sz="8" w:space="0"/>
        <w:bottom w:val="single" w:color="006398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398" w:themeColor="accent3" w:sz="8" w:space="0"/>
          <w:left w:val="nil"/>
          <w:bottom w:val="single" w:color="006398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398" w:themeColor="accent3" w:sz="8" w:space="0"/>
          <w:left w:val="nil"/>
          <w:bottom w:val="single" w:color="006398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0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0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04D1"/>
    <w:pPr>
      <w:spacing w:after="0" w:line="240" w:lineRule="auto"/>
    </w:pPr>
    <w:rPr>
      <w:color w:val="356E15" w:themeColor="accent4" w:themeShade="BF"/>
    </w:rPr>
    <w:tblPr>
      <w:tblStyleRowBandSize w:val="1"/>
      <w:tblStyleColBandSize w:val="1"/>
      <w:tblBorders>
        <w:top w:val="single" w:color="48941C" w:themeColor="accent4" w:sz="8" w:space="0"/>
        <w:bottom w:val="single" w:color="48941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941C" w:themeColor="accent4" w:sz="8" w:space="0"/>
          <w:left w:val="nil"/>
          <w:bottom w:val="single" w:color="48941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941C" w:themeColor="accent4" w:sz="8" w:space="0"/>
          <w:left w:val="nil"/>
          <w:bottom w:val="single" w:color="48941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2B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2B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D04D1"/>
    <w:pPr>
      <w:spacing w:after="0" w:line="240" w:lineRule="auto"/>
    </w:pPr>
    <w:rPr>
      <w:color w:val="5C3062" w:themeColor="accent5" w:themeShade="BF"/>
    </w:rPr>
    <w:tblPr>
      <w:tblStyleRowBandSize w:val="1"/>
      <w:tblStyleColBandSize w:val="1"/>
      <w:tblBorders>
        <w:top w:val="single" w:color="7C4183" w:themeColor="accent5" w:sz="8" w:space="0"/>
        <w:bottom w:val="single" w:color="7C418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C4183" w:themeColor="accent5" w:sz="8" w:space="0"/>
          <w:left w:val="nil"/>
          <w:bottom w:val="single" w:color="7C418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C4183" w:themeColor="accent5" w:sz="8" w:space="0"/>
          <w:left w:val="nil"/>
          <w:bottom w:val="single" w:color="7C418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B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B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D04D1"/>
    <w:pPr>
      <w:spacing w:after="0" w:line="240" w:lineRule="auto"/>
    </w:pPr>
    <w:rPr>
      <w:color w:val="671530" w:themeColor="accent6" w:themeShade="BF"/>
    </w:rPr>
    <w:tblPr>
      <w:tblStyleRowBandSize w:val="1"/>
      <w:tblStyleColBandSize w:val="1"/>
      <w:tblBorders>
        <w:top w:val="single" w:color="8A1D41" w:themeColor="accent6" w:sz="8" w:space="0"/>
        <w:bottom w:val="single" w:color="8A1D4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1D41" w:themeColor="accent6" w:sz="8" w:space="0"/>
          <w:left w:val="nil"/>
          <w:bottom w:val="single" w:color="8A1D4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1D41" w:themeColor="accent6" w:sz="8" w:space="0"/>
          <w:left w:val="nil"/>
          <w:bottom w:val="single" w:color="8A1D4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B8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B8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D04D1"/>
    <w:rPr>
      <w:noProof w:val="0"/>
      <w:lang w:val="en-GB"/>
    </w:rPr>
  </w:style>
  <w:style w:type="paragraph" w:styleId="List">
    <w:name w:val="List"/>
    <w:basedOn w:val="Normal"/>
    <w:uiPriority w:val="99"/>
    <w:semiHidden/>
    <w:rsid w:val="00AD04D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D04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D04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D04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D04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AD04D1"/>
    <w:pPr>
      <w:contextualSpacing/>
    </w:pPr>
  </w:style>
  <w:style w:type="paragraph" w:styleId="ListBullet2">
    <w:name w:val="List Bullet 2"/>
    <w:basedOn w:val="Normal"/>
    <w:uiPriority w:val="99"/>
    <w:semiHidden/>
    <w:rsid w:val="00AD04D1"/>
    <w:pPr>
      <w:contextualSpacing/>
    </w:pPr>
  </w:style>
  <w:style w:type="paragraph" w:styleId="ListBullet3">
    <w:name w:val="List Bullet 3"/>
    <w:basedOn w:val="Normal"/>
    <w:uiPriority w:val="99"/>
    <w:semiHidden/>
    <w:rsid w:val="00AD04D1"/>
    <w:pPr>
      <w:contextualSpacing/>
    </w:pPr>
  </w:style>
  <w:style w:type="paragraph" w:styleId="ListBullet4">
    <w:name w:val="List Bullet 4"/>
    <w:basedOn w:val="Normal"/>
    <w:uiPriority w:val="99"/>
    <w:semiHidden/>
    <w:rsid w:val="00AD04D1"/>
    <w:pPr>
      <w:contextualSpacing/>
    </w:pPr>
  </w:style>
  <w:style w:type="paragraph" w:styleId="ListBullet5">
    <w:name w:val="List Bullet 5"/>
    <w:basedOn w:val="Normal"/>
    <w:uiPriority w:val="99"/>
    <w:semiHidden/>
    <w:rsid w:val="00AD04D1"/>
    <w:pPr>
      <w:contextualSpacing/>
    </w:pPr>
  </w:style>
  <w:style w:type="paragraph" w:styleId="ListContinue">
    <w:name w:val="List Continue"/>
    <w:basedOn w:val="Normal"/>
    <w:uiPriority w:val="99"/>
    <w:semiHidden/>
    <w:rsid w:val="00AD04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D04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D04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D04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D04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AD04D1"/>
    <w:pPr>
      <w:contextualSpacing/>
    </w:pPr>
  </w:style>
  <w:style w:type="paragraph" w:styleId="ListNumber2">
    <w:name w:val="List Number 2"/>
    <w:basedOn w:val="Normal"/>
    <w:uiPriority w:val="99"/>
    <w:semiHidden/>
    <w:rsid w:val="00AD04D1"/>
    <w:pPr>
      <w:contextualSpacing/>
    </w:pPr>
  </w:style>
  <w:style w:type="paragraph" w:styleId="ListNumber3">
    <w:name w:val="List Number 3"/>
    <w:basedOn w:val="Normal"/>
    <w:uiPriority w:val="99"/>
    <w:semiHidden/>
    <w:rsid w:val="00AD04D1"/>
    <w:pPr>
      <w:contextualSpacing/>
    </w:pPr>
  </w:style>
  <w:style w:type="paragraph" w:styleId="ListNumber4">
    <w:name w:val="List Number 4"/>
    <w:basedOn w:val="Normal"/>
    <w:uiPriority w:val="99"/>
    <w:semiHidden/>
    <w:rsid w:val="00AD04D1"/>
    <w:pPr>
      <w:contextualSpacing/>
    </w:pPr>
  </w:style>
  <w:style w:type="paragraph" w:styleId="ListNumber5">
    <w:name w:val="List Number 5"/>
    <w:basedOn w:val="Normal"/>
    <w:uiPriority w:val="99"/>
    <w:semiHidden/>
    <w:rsid w:val="00AD04D1"/>
    <w:pPr>
      <w:contextualSpacing/>
    </w:pPr>
  </w:style>
  <w:style w:type="table" w:styleId="ListTable1Light">
    <w:name w:val="List Table 1 Light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4C7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4C7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9D3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9D3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8B3FF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8B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8DF5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8DF5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980C0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980C0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B548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B548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ListTable2">
    <w:name w:val="List Table 2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4C75" w:themeColor="accent1" w:themeTint="99" w:sz="4" w:space="0"/>
        <w:bottom w:val="single" w:color="FF4C75" w:themeColor="accent1" w:themeTint="99" w:sz="4" w:space="0"/>
        <w:insideH w:val="single" w:color="FF4C7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9D3C" w:themeColor="accent2" w:themeTint="99" w:sz="4" w:space="0"/>
        <w:bottom w:val="single" w:color="FF9D3C" w:themeColor="accent2" w:themeTint="99" w:sz="4" w:space="0"/>
        <w:insideH w:val="single" w:color="FF9D3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28B3FF" w:themeColor="accent3" w:themeTint="99" w:sz="4" w:space="0"/>
        <w:bottom w:val="single" w:color="28B3FF" w:themeColor="accent3" w:themeTint="99" w:sz="4" w:space="0"/>
        <w:insideH w:val="single" w:color="28B3FF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88DF56" w:themeColor="accent4" w:themeTint="99" w:sz="4" w:space="0"/>
        <w:bottom w:val="single" w:color="88DF56" w:themeColor="accent4" w:themeTint="99" w:sz="4" w:space="0"/>
        <w:insideH w:val="single" w:color="88DF5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B980C0" w:themeColor="accent5" w:themeTint="99" w:sz="4" w:space="0"/>
        <w:bottom w:val="single" w:color="B980C0" w:themeColor="accent5" w:themeTint="99" w:sz="4" w:space="0"/>
        <w:insideH w:val="single" w:color="B980C0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04D1"/>
    <w:pPr>
      <w:spacing w:after="0" w:line="240" w:lineRule="auto"/>
    </w:pPr>
    <w:tblPr>
      <w:tblStyleRowBandSize w:val="1"/>
      <w:tblStyleColBandSize w:val="1"/>
      <w:tblBorders>
        <w:top w:val="single" w:color="DB5481" w:themeColor="accent6" w:themeTint="99" w:sz="4" w:space="0"/>
        <w:bottom w:val="single" w:color="DB5481" w:themeColor="accent6" w:themeTint="99" w:sz="4" w:space="0"/>
        <w:insideH w:val="single" w:color="DB548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ListTable3">
    <w:name w:val="List Table 3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D50032" w:themeColor="accent1" w:sz="4" w:space="0"/>
        <w:left w:val="single" w:color="D50032" w:themeColor="accent1" w:sz="4" w:space="0"/>
        <w:bottom w:val="single" w:color="D50032" w:themeColor="accent1" w:sz="4" w:space="0"/>
        <w:right w:val="single" w:color="D5003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0032" w:themeFill="accent1"/>
      </w:tcPr>
    </w:tblStylePr>
    <w:tblStylePr w:type="lastRow">
      <w:rPr>
        <w:b/>
        <w:bCs/>
      </w:rPr>
      <w:tblPr/>
      <w:tcPr>
        <w:tcBorders>
          <w:top w:val="double" w:color="D5003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50032" w:themeColor="accent1" w:sz="4" w:space="0"/>
          <w:right w:val="single" w:color="D50032" w:themeColor="accent1" w:sz="4" w:space="0"/>
        </w:tcBorders>
      </w:tcPr>
    </w:tblStylePr>
    <w:tblStylePr w:type="band1Horz">
      <w:tblPr/>
      <w:tcPr>
        <w:tcBorders>
          <w:top w:val="single" w:color="D50032" w:themeColor="accent1" w:sz="4" w:space="0"/>
          <w:bottom w:val="single" w:color="D5003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50032" w:themeColor="accent1" w:sz="4" w:space="0"/>
          <w:left w:val="nil"/>
        </w:tcBorders>
      </w:tcPr>
    </w:tblStylePr>
    <w:tblStylePr w:type="swCell">
      <w:tblPr/>
      <w:tcPr>
        <w:tcBorders>
          <w:top w:val="double" w:color="D5003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BA5D00" w:themeColor="accent2" w:sz="4" w:space="0"/>
        <w:left w:val="single" w:color="BA5D00" w:themeColor="accent2" w:sz="4" w:space="0"/>
        <w:bottom w:val="single" w:color="BA5D00" w:themeColor="accent2" w:sz="4" w:space="0"/>
        <w:right w:val="single" w:color="BA5D00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5D00" w:themeFill="accent2"/>
      </w:tcPr>
    </w:tblStylePr>
    <w:tblStylePr w:type="lastRow">
      <w:rPr>
        <w:b/>
        <w:bCs/>
      </w:rPr>
      <w:tblPr/>
      <w:tcPr>
        <w:tcBorders>
          <w:top w:val="double" w:color="BA5D0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A5D00" w:themeColor="accent2" w:sz="4" w:space="0"/>
          <w:right w:val="single" w:color="BA5D00" w:themeColor="accent2" w:sz="4" w:space="0"/>
        </w:tcBorders>
      </w:tcPr>
    </w:tblStylePr>
    <w:tblStylePr w:type="band1Horz">
      <w:tblPr/>
      <w:tcPr>
        <w:tcBorders>
          <w:top w:val="single" w:color="BA5D00" w:themeColor="accent2" w:sz="4" w:space="0"/>
          <w:bottom w:val="single" w:color="BA5D0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A5D00" w:themeColor="accent2" w:sz="4" w:space="0"/>
          <w:left w:val="nil"/>
        </w:tcBorders>
      </w:tcPr>
    </w:tblStylePr>
    <w:tblStylePr w:type="swCell">
      <w:tblPr/>
      <w:tcPr>
        <w:tcBorders>
          <w:top w:val="double" w:color="BA5D00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6398" w:themeColor="accent3" w:sz="4" w:space="0"/>
        <w:left w:val="single" w:color="006398" w:themeColor="accent3" w:sz="4" w:space="0"/>
        <w:bottom w:val="single" w:color="006398" w:themeColor="accent3" w:sz="4" w:space="0"/>
        <w:right w:val="single" w:color="006398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398" w:themeFill="accent3"/>
      </w:tcPr>
    </w:tblStylePr>
    <w:tblStylePr w:type="lastRow">
      <w:rPr>
        <w:b/>
        <w:bCs/>
      </w:rPr>
      <w:tblPr/>
      <w:tcPr>
        <w:tcBorders>
          <w:top w:val="double" w:color="006398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6398" w:themeColor="accent3" w:sz="4" w:space="0"/>
          <w:right w:val="single" w:color="006398" w:themeColor="accent3" w:sz="4" w:space="0"/>
        </w:tcBorders>
      </w:tcPr>
    </w:tblStylePr>
    <w:tblStylePr w:type="band1Horz">
      <w:tblPr/>
      <w:tcPr>
        <w:tcBorders>
          <w:top w:val="single" w:color="006398" w:themeColor="accent3" w:sz="4" w:space="0"/>
          <w:bottom w:val="single" w:color="006398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6398" w:themeColor="accent3" w:sz="4" w:space="0"/>
          <w:left w:val="nil"/>
        </w:tcBorders>
      </w:tcPr>
    </w:tblStylePr>
    <w:tblStylePr w:type="swCell">
      <w:tblPr/>
      <w:tcPr>
        <w:tcBorders>
          <w:top w:val="double" w:color="006398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48941C" w:themeColor="accent4" w:sz="4" w:space="0"/>
        <w:left w:val="single" w:color="48941C" w:themeColor="accent4" w:sz="4" w:space="0"/>
        <w:bottom w:val="single" w:color="48941C" w:themeColor="accent4" w:sz="4" w:space="0"/>
        <w:right w:val="single" w:color="48941C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941C" w:themeFill="accent4"/>
      </w:tcPr>
    </w:tblStylePr>
    <w:tblStylePr w:type="lastRow">
      <w:rPr>
        <w:b/>
        <w:bCs/>
      </w:rPr>
      <w:tblPr/>
      <w:tcPr>
        <w:tcBorders>
          <w:top w:val="double" w:color="48941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8941C" w:themeColor="accent4" w:sz="4" w:space="0"/>
          <w:right w:val="single" w:color="48941C" w:themeColor="accent4" w:sz="4" w:space="0"/>
        </w:tcBorders>
      </w:tcPr>
    </w:tblStylePr>
    <w:tblStylePr w:type="band1Horz">
      <w:tblPr/>
      <w:tcPr>
        <w:tcBorders>
          <w:top w:val="single" w:color="48941C" w:themeColor="accent4" w:sz="4" w:space="0"/>
          <w:bottom w:val="single" w:color="48941C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8941C" w:themeColor="accent4" w:sz="4" w:space="0"/>
          <w:left w:val="nil"/>
        </w:tcBorders>
      </w:tcPr>
    </w:tblStylePr>
    <w:tblStylePr w:type="swCell">
      <w:tblPr/>
      <w:tcPr>
        <w:tcBorders>
          <w:top w:val="double" w:color="48941C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7C4183" w:themeColor="accent5" w:sz="4" w:space="0"/>
        <w:left w:val="single" w:color="7C4183" w:themeColor="accent5" w:sz="4" w:space="0"/>
        <w:bottom w:val="single" w:color="7C4183" w:themeColor="accent5" w:sz="4" w:space="0"/>
        <w:right w:val="single" w:color="7C418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4183" w:themeFill="accent5"/>
      </w:tcPr>
    </w:tblStylePr>
    <w:tblStylePr w:type="lastRow">
      <w:rPr>
        <w:b/>
        <w:bCs/>
      </w:rPr>
      <w:tblPr/>
      <w:tcPr>
        <w:tcBorders>
          <w:top w:val="double" w:color="7C418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C4183" w:themeColor="accent5" w:sz="4" w:space="0"/>
          <w:right w:val="single" w:color="7C4183" w:themeColor="accent5" w:sz="4" w:space="0"/>
        </w:tcBorders>
      </w:tcPr>
    </w:tblStylePr>
    <w:tblStylePr w:type="band1Horz">
      <w:tblPr/>
      <w:tcPr>
        <w:tcBorders>
          <w:top w:val="single" w:color="7C4183" w:themeColor="accent5" w:sz="4" w:space="0"/>
          <w:bottom w:val="single" w:color="7C418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C4183" w:themeColor="accent5" w:sz="4" w:space="0"/>
          <w:left w:val="nil"/>
        </w:tcBorders>
      </w:tcPr>
    </w:tblStylePr>
    <w:tblStylePr w:type="swCell">
      <w:tblPr/>
      <w:tcPr>
        <w:tcBorders>
          <w:top w:val="double" w:color="7C418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04D1"/>
    <w:pPr>
      <w:spacing w:after="0" w:line="240" w:lineRule="auto"/>
    </w:pPr>
    <w:tblPr>
      <w:tblStyleRowBandSize w:val="1"/>
      <w:tblStyleColBandSize w:val="1"/>
      <w:tblBorders>
        <w:top w:val="single" w:color="8A1D41" w:themeColor="accent6" w:sz="4" w:space="0"/>
        <w:left w:val="single" w:color="8A1D41" w:themeColor="accent6" w:sz="4" w:space="0"/>
        <w:bottom w:val="single" w:color="8A1D41" w:themeColor="accent6" w:sz="4" w:space="0"/>
        <w:right w:val="single" w:color="8A1D41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1D41" w:themeFill="accent6"/>
      </w:tcPr>
    </w:tblStylePr>
    <w:tblStylePr w:type="lastRow">
      <w:rPr>
        <w:b/>
        <w:bCs/>
      </w:rPr>
      <w:tblPr/>
      <w:tcPr>
        <w:tcBorders>
          <w:top w:val="double" w:color="8A1D41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1D41" w:themeColor="accent6" w:sz="4" w:space="0"/>
          <w:right w:val="single" w:color="8A1D41" w:themeColor="accent6" w:sz="4" w:space="0"/>
        </w:tcBorders>
      </w:tcPr>
    </w:tblStylePr>
    <w:tblStylePr w:type="band1Horz">
      <w:tblPr/>
      <w:tcPr>
        <w:tcBorders>
          <w:top w:val="single" w:color="8A1D41" w:themeColor="accent6" w:sz="4" w:space="0"/>
          <w:bottom w:val="single" w:color="8A1D41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1D41" w:themeColor="accent6" w:sz="4" w:space="0"/>
          <w:left w:val="nil"/>
        </w:tcBorders>
      </w:tcPr>
    </w:tblStylePr>
    <w:tblStylePr w:type="swCell">
      <w:tblPr/>
      <w:tcPr>
        <w:tcBorders>
          <w:top w:val="double" w:color="8A1D41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4C75" w:themeColor="accent1" w:themeTint="99" w:sz="4" w:space="0"/>
        <w:left w:val="single" w:color="FF4C75" w:themeColor="accent1" w:themeTint="99" w:sz="4" w:space="0"/>
        <w:bottom w:val="single" w:color="FF4C75" w:themeColor="accent1" w:themeTint="99" w:sz="4" w:space="0"/>
        <w:right w:val="single" w:color="FF4C75" w:themeColor="accent1" w:themeTint="99" w:sz="4" w:space="0"/>
        <w:insideH w:val="single" w:color="FF4C7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50032" w:themeColor="accent1" w:sz="4" w:space="0"/>
          <w:left w:val="single" w:color="D50032" w:themeColor="accent1" w:sz="4" w:space="0"/>
          <w:bottom w:val="single" w:color="D50032" w:themeColor="accent1" w:sz="4" w:space="0"/>
          <w:right w:val="single" w:color="D50032" w:themeColor="accent1" w:sz="4" w:space="0"/>
          <w:insideH w:val="nil"/>
        </w:tcBorders>
        <w:shd w:val="clear" w:color="auto" w:fill="D50032" w:themeFill="accent1"/>
      </w:tcPr>
    </w:tblStylePr>
    <w:tblStylePr w:type="lastRow">
      <w:rPr>
        <w:b/>
        <w:bCs/>
      </w:rPr>
      <w:tblPr/>
      <w:tcPr>
        <w:tcBorders>
          <w:top w:val="double" w:color="FF4C7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9D3C" w:themeColor="accent2" w:themeTint="99" w:sz="4" w:space="0"/>
        <w:left w:val="single" w:color="FF9D3C" w:themeColor="accent2" w:themeTint="99" w:sz="4" w:space="0"/>
        <w:bottom w:val="single" w:color="FF9D3C" w:themeColor="accent2" w:themeTint="99" w:sz="4" w:space="0"/>
        <w:right w:val="single" w:color="FF9D3C" w:themeColor="accent2" w:themeTint="99" w:sz="4" w:space="0"/>
        <w:insideH w:val="single" w:color="FF9D3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A5D00" w:themeColor="accent2" w:sz="4" w:space="0"/>
          <w:left w:val="single" w:color="BA5D00" w:themeColor="accent2" w:sz="4" w:space="0"/>
          <w:bottom w:val="single" w:color="BA5D00" w:themeColor="accent2" w:sz="4" w:space="0"/>
          <w:right w:val="single" w:color="BA5D00" w:themeColor="accent2" w:sz="4" w:space="0"/>
          <w:insideH w:val="nil"/>
        </w:tcBorders>
        <w:shd w:val="clear" w:color="auto" w:fill="BA5D00" w:themeFill="accent2"/>
      </w:tcPr>
    </w:tblStylePr>
    <w:tblStylePr w:type="lastRow">
      <w:rPr>
        <w:b/>
        <w:bCs/>
      </w:rPr>
      <w:tblPr/>
      <w:tcPr>
        <w:tcBorders>
          <w:top w:val="double" w:color="FF9D3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28B3FF" w:themeColor="accent3" w:themeTint="99" w:sz="4" w:space="0"/>
        <w:left w:val="single" w:color="28B3FF" w:themeColor="accent3" w:themeTint="99" w:sz="4" w:space="0"/>
        <w:bottom w:val="single" w:color="28B3FF" w:themeColor="accent3" w:themeTint="99" w:sz="4" w:space="0"/>
        <w:right w:val="single" w:color="28B3FF" w:themeColor="accent3" w:themeTint="99" w:sz="4" w:space="0"/>
        <w:insideH w:val="single" w:color="28B3F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398" w:themeColor="accent3" w:sz="4" w:space="0"/>
          <w:left w:val="single" w:color="006398" w:themeColor="accent3" w:sz="4" w:space="0"/>
          <w:bottom w:val="single" w:color="006398" w:themeColor="accent3" w:sz="4" w:space="0"/>
          <w:right w:val="single" w:color="006398" w:themeColor="accent3" w:sz="4" w:space="0"/>
          <w:insideH w:val="nil"/>
        </w:tcBorders>
        <w:shd w:val="clear" w:color="auto" w:fill="006398" w:themeFill="accent3"/>
      </w:tcPr>
    </w:tblStylePr>
    <w:tblStylePr w:type="lastRow">
      <w:rPr>
        <w:b/>
        <w:bCs/>
      </w:rPr>
      <w:tblPr/>
      <w:tcPr>
        <w:tcBorders>
          <w:top w:val="double" w:color="28B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88DF56" w:themeColor="accent4" w:themeTint="99" w:sz="4" w:space="0"/>
        <w:left w:val="single" w:color="88DF56" w:themeColor="accent4" w:themeTint="99" w:sz="4" w:space="0"/>
        <w:bottom w:val="single" w:color="88DF56" w:themeColor="accent4" w:themeTint="99" w:sz="4" w:space="0"/>
        <w:right w:val="single" w:color="88DF56" w:themeColor="accent4" w:themeTint="99" w:sz="4" w:space="0"/>
        <w:insideH w:val="single" w:color="88DF5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8941C" w:themeColor="accent4" w:sz="4" w:space="0"/>
          <w:left w:val="single" w:color="48941C" w:themeColor="accent4" w:sz="4" w:space="0"/>
          <w:bottom w:val="single" w:color="48941C" w:themeColor="accent4" w:sz="4" w:space="0"/>
          <w:right w:val="single" w:color="48941C" w:themeColor="accent4" w:sz="4" w:space="0"/>
          <w:insideH w:val="nil"/>
        </w:tcBorders>
        <w:shd w:val="clear" w:color="auto" w:fill="48941C" w:themeFill="accent4"/>
      </w:tcPr>
    </w:tblStylePr>
    <w:tblStylePr w:type="lastRow">
      <w:rPr>
        <w:b/>
        <w:bCs/>
      </w:rPr>
      <w:tblPr/>
      <w:tcPr>
        <w:tcBorders>
          <w:top w:val="double" w:color="88DF5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B980C0" w:themeColor="accent5" w:themeTint="99" w:sz="4" w:space="0"/>
        <w:left w:val="single" w:color="B980C0" w:themeColor="accent5" w:themeTint="99" w:sz="4" w:space="0"/>
        <w:bottom w:val="single" w:color="B980C0" w:themeColor="accent5" w:themeTint="99" w:sz="4" w:space="0"/>
        <w:right w:val="single" w:color="B980C0" w:themeColor="accent5" w:themeTint="99" w:sz="4" w:space="0"/>
        <w:insideH w:val="single" w:color="B980C0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C4183" w:themeColor="accent5" w:sz="4" w:space="0"/>
          <w:left w:val="single" w:color="7C4183" w:themeColor="accent5" w:sz="4" w:space="0"/>
          <w:bottom w:val="single" w:color="7C4183" w:themeColor="accent5" w:sz="4" w:space="0"/>
          <w:right w:val="single" w:color="7C4183" w:themeColor="accent5" w:sz="4" w:space="0"/>
          <w:insideH w:val="nil"/>
        </w:tcBorders>
        <w:shd w:val="clear" w:color="auto" w:fill="7C4183" w:themeFill="accent5"/>
      </w:tcPr>
    </w:tblStylePr>
    <w:tblStylePr w:type="lastRow">
      <w:rPr>
        <w:b/>
        <w:bCs/>
      </w:rPr>
      <w:tblPr/>
      <w:tcPr>
        <w:tcBorders>
          <w:top w:val="double" w:color="B980C0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04D1"/>
    <w:pPr>
      <w:spacing w:after="0" w:line="240" w:lineRule="auto"/>
    </w:pPr>
    <w:tblPr>
      <w:tblStyleRowBandSize w:val="1"/>
      <w:tblStyleColBandSize w:val="1"/>
      <w:tblBorders>
        <w:top w:val="single" w:color="DB5481" w:themeColor="accent6" w:themeTint="99" w:sz="4" w:space="0"/>
        <w:left w:val="single" w:color="DB5481" w:themeColor="accent6" w:themeTint="99" w:sz="4" w:space="0"/>
        <w:bottom w:val="single" w:color="DB5481" w:themeColor="accent6" w:themeTint="99" w:sz="4" w:space="0"/>
        <w:right w:val="single" w:color="DB5481" w:themeColor="accent6" w:themeTint="99" w:sz="4" w:space="0"/>
        <w:insideH w:val="single" w:color="DB548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A1D41" w:themeColor="accent6" w:sz="4" w:space="0"/>
          <w:left w:val="single" w:color="8A1D41" w:themeColor="accent6" w:sz="4" w:space="0"/>
          <w:bottom w:val="single" w:color="8A1D41" w:themeColor="accent6" w:sz="4" w:space="0"/>
          <w:right w:val="single" w:color="8A1D41" w:themeColor="accent6" w:sz="4" w:space="0"/>
          <w:insideH w:val="nil"/>
        </w:tcBorders>
        <w:shd w:val="clear" w:color="auto" w:fill="8A1D41" w:themeFill="accent6"/>
      </w:tcPr>
    </w:tblStylePr>
    <w:tblStylePr w:type="lastRow">
      <w:rPr>
        <w:b/>
        <w:bCs/>
      </w:rPr>
      <w:tblPr/>
      <w:tcPr>
        <w:tcBorders>
          <w:top w:val="double" w:color="DB548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50032" w:themeColor="accent1" w:sz="24" w:space="0"/>
        <w:left w:val="single" w:color="D50032" w:themeColor="accent1" w:sz="24" w:space="0"/>
        <w:bottom w:val="single" w:color="D50032" w:themeColor="accent1" w:sz="24" w:space="0"/>
        <w:right w:val="single" w:color="D50032" w:themeColor="accent1" w:sz="24" w:space="0"/>
      </w:tblBorders>
    </w:tblPr>
    <w:tcPr>
      <w:shd w:val="clear" w:color="auto" w:fill="D5003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A5D00" w:themeColor="accent2" w:sz="24" w:space="0"/>
        <w:left w:val="single" w:color="BA5D00" w:themeColor="accent2" w:sz="24" w:space="0"/>
        <w:bottom w:val="single" w:color="BA5D00" w:themeColor="accent2" w:sz="24" w:space="0"/>
        <w:right w:val="single" w:color="BA5D00" w:themeColor="accent2" w:sz="24" w:space="0"/>
      </w:tblBorders>
    </w:tblPr>
    <w:tcPr>
      <w:shd w:val="clear" w:color="auto" w:fill="BA5D0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6398" w:themeColor="accent3" w:sz="24" w:space="0"/>
        <w:left w:val="single" w:color="006398" w:themeColor="accent3" w:sz="24" w:space="0"/>
        <w:bottom w:val="single" w:color="006398" w:themeColor="accent3" w:sz="24" w:space="0"/>
        <w:right w:val="single" w:color="006398" w:themeColor="accent3" w:sz="24" w:space="0"/>
      </w:tblBorders>
    </w:tblPr>
    <w:tcPr>
      <w:shd w:val="clear" w:color="auto" w:fill="006398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8941C" w:themeColor="accent4" w:sz="24" w:space="0"/>
        <w:left w:val="single" w:color="48941C" w:themeColor="accent4" w:sz="24" w:space="0"/>
        <w:bottom w:val="single" w:color="48941C" w:themeColor="accent4" w:sz="24" w:space="0"/>
        <w:right w:val="single" w:color="48941C" w:themeColor="accent4" w:sz="24" w:space="0"/>
      </w:tblBorders>
    </w:tblPr>
    <w:tcPr>
      <w:shd w:val="clear" w:color="auto" w:fill="48941C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C4183" w:themeColor="accent5" w:sz="24" w:space="0"/>
        <w:left w:val="single" w:color="7C4183" w:themeColor="accent5" w:sz="24" w:space="0"/>
        <w:bottom w:val="single" w:color="7C4183" w:themeColor="accent5" w:sz="24" w:space="0"/>
        <w:right w:val="single" w:color="7C4183" w:themeColor="accent5" w:sz="24" w:space="0"/>
      </w:tblBorders>
    </w:tblPr>
    <w:tcPr>
      <w:shd w:val="clear" w:color="auto" w:fill="7C418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04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A1D41" w:themeColor="accent6" w:sz="24" w:space="0"/>
        <w:left w:val="single" w:color="8A1D41" w:themeColor="accent6" w:sz="24" w:space="0"/>
        <w:bottom w:val="single" w:color="8A1D41" w:themeColor="accent6" w:sz="24" w:space="0"/>
        <w:right w:val="single" w:color="8A1D41" w:themeColor="accent6" w:sz="24" w:space="0"/>
      </w:tblBorders>
    </w:tblPr>
    <w:tcPr>
      <w:shd w:val="clear" w:color="auto" w:fill="8A1D41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04D1"/>
    <w:pPr>
      <w:spacing w:after="0" w:line="240" w:lineRule="auto"/>
    </w:pPr>
    <w:rPr>
      <w:color w:val="9F0024" w:themeColor="accent1" w:themeShade="BF"/>
    </w:rPr>
    <w:tblPr>
      <w:tblStyleRowBandSize w:val="1"/>
      <w:tblStyleColBandSize w:val="1"/>
      <w:tblBorders>
        <w:top w:val="single" w:color="D50032" w:themeColor="accent1" w:sz="4" w:space="0"/>
        <w:bottom w:val="single" w:color="D5003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D5003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D5003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04D1"/>
    <w:pPr>
      <w:spacing w:after="0" w:line="240" w:lineRule="auto"/>
    </w:pPr>
    <w:rPr>
      <w:color w:val="8B4500" w:themeColor="accent2" w:themeShade="BF"/>
    </w:rPr>
    <w:tblPr>
      <w:tblStyleRowBandSize w:val="1"/>
      <w:tblStyleColBandSize w:val="1"/>
      <w:tblBorders>
        <w:top w:val="single" w:color="BA5D00" w:themeColor="accent2" w:sz="4" w:space="0"/>
        <w:bottom w:val="single" w:color="BA5D0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A5D0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A5D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04D1"/>
    <w:pPr>
      <w:spacing w:after="0" w:line="240" w:lineRule="auto"/>
    </w:pPr>
    <w:rPr>
      <w:color w:val="004971" w:themeColor="accent3" w:themeShade="BF"/>
    </w:rPr>
    <w:tblPr>
      <w:tblStyleRowBandSize w:val="1"/>
      <w:tblStyleColBandSize w:val="1"/>
      <w:tblBorders>
        <w:top w:val="single" w:color="006398" w:themeColor="accent3" w:sz="4" w:space="0"/>
        <w:bottom w:val="single" w:color="006398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6398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6398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04D1"/>
    <w:pPr>
      <w:spacing w:after="0" w:line="240" w:lineRule="auto"/>
    </w:pPr>
    <w:rPr>
      <w:color w:val="356E15" w:themeColor="accent4" w:themeShade="BF"/>
    </w:rPr>
    <w:tblPr>
      <w:tblStyleRowBandSize w:val="1"/>
      <w:tblStyleColBandSize w:val="1"/>
      <w:tblBorders>
        <w:top w:val="single" w:color="48941C" w:themeColor="accent4" w:sz="4" w:space="0"/>
        <w:bottom w:val="single" w:color="48941C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48941C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48941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04D1"/>
    <w:pPr>
      <w:spacing w:after="0" w:line="240" w:lineRule="auto"/>
    </w:pPr>
    <w:rPr>
      <w:color w:val="5C3062" w:themeColor="accent5" w:themeShade="BF"/>
    </w:rPr>
    <w:tblPr>
      <w:tblStyleRowBandSize w:val="1"/>
      <w:tblStyleColBandSize w:val="1"/>
      <w:tblBorders>
        <w:top w:val="single" w:color="7C4183" w:themeColor="accent5" w:sz="4" w:space="0"/>
        <w:bottom w:val="single" w:color="7C418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7C418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7C418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04D1"/>
    <w:pPr>
      <w:spacing w:after="0" w:line="240" w:lineRule="auto"/>
    </w:pPr>
    <w:rPr>
      <w:color w:val="671530" w:themeColor="accent6" w:themeShade="BF"/>
    </w:rPr>
    <w:tblPr>
      <w:tblStyleRowBandSize w:val="1"/>
      <w:tblStyleColBandSize w:val="1"/>
      <w:tblBorders>
        <w:top w:val="single" w:color="8A1D41" w:themeColor="accent6" w:sz="4" w:space="0"/>
        <w:bottom w:val="single" w:color="8A1D41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1D41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1D41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04D1"/>
    <w:pPr>
      <w:spacing w:after="0" w:line="240" w:lineRule="auto"/>
    </w:pPr>
    <w:rPr>
      <w:color w:val="9F0024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5003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5003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5003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5003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C3D1" w:themeFill="accent1" w:themeFillTint="33"/>
      </w:tcPr>
    </w:tblStylePr>
    <w:tblStylePr w:type="band1Horz">
      <w:tblPr/>
      <w:tcPr>
        <w:shd w:val="clear" w:color="auto" w:fill="FFC3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04D1"/>
    <w:pPr>
      <w:spacing w:after="0" w:line="240" w:lineRule="auto"/>
    </w:pPr>
    <w:rPr>
      <w:color w:val="8B4500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A5D0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A5D0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A5D0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A5D0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DEBE" w:themeFill="accent2" w:themeFillTint="33"/>
      </w:tcPr>
    </w:tblStylePr>
    <w:tblStylePr w:type="band1Horz">
      <w:tblPr/>
      <w:tcPr>
        <w:shd w:val="clear" w:color="auto" w:fill="FFDEB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04D1"/>
    <w:pPr>
      <w:spacing w:after="0" w:line="240" w:lineRule="auto"/>
    </w:pPr>
    <w:rPr>
      <w:color w:val="004971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6398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6398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6398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6398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E5FF" w:themeFill="accent3" w:themeFillTint="33"/>
      </w:tcPr>
    </w:tblStylePr>
    <w:tblStylePr w:type="band1Horz">
      <w:tblPr/>
      <w:tcPr>
        <w:shd w:val="clear" w:color="auto" w:fill="B7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04D1"/>
    <w:pPr>
      <w:spacing w:after="0" w:line="240" w:lineRule="auto"/>
    </w:pPr>
    <w:rPr>
      <w:color w:val="356E15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8941C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8941C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8941C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8941C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7F4C6" w:themeFill="accent4" w:themeFillTint="33"/>
      </w:tcPr>
    </w:tblStylePr>
    <w:tblStylePr w:type="band1Horz">
      <w:tblPr/>
      <w:tcPr>
        <w:shd w:val="clear" w:color="auto" w:fill="D7F4C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04D1"/>
    <w:pPr>
      <w:spacing w:after="0" w:line="240" w:lineRule="auto"/>
    </w:pPr>
    <w:rPr>
      <w:color w:val="5C3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C418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C418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C418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C418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7D4EA" w:themeFill="accent5" w:themeFillTint="33"/>
      </w:tcPr>
    </w:tblStylePr>
    <w:tblStylePr w:type="band1Horz">
      <w:tblPr/>
      <w:tcPr>
        <w:shd w:val="clear" w:color="auto" w:fill="E7D4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04D1"/>
    <w:pPr>
      <w:spacing w:after="0" w:line="240" w:lineRule="auto"/>
    </w:pPr>
    <w:rPr>
      <w:color w:val="6715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1D41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1D41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A1D41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A1D41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C6D4" w:themeFill="accent6" w:themeFillTint="33"/>
      </w:tcPr>
    </w:tblStylePr>
    <w:tblStylePr w:type="band1Horz">
      <w:tblPr/>
      <w:tcPr>
        <w:shd w:val="clear" w:color="auto" w:fill="F3C6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D0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exact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AD04D1"/>
    <w:rPr>
      <w:rFonts w:ascii="Consolas" w:hAnsi="Consolas"/>
      <w:noProof w:val="0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2053" w:themeColor="accent1" w:themeTint="BF" w:sz="8" w:space="0"/>
        <w:left w:val="single" w:color="FF2053" w:themeColor="accent1" w:themeTint="BF" w:sz="8" w:space="0"/>
        <w:bottom w:val="single" w:color="FF2053" w:themeColor="accent1" w:themeTint="BF" w:sz="8" w:space="0"/>
        <w:right w:val="single" w:color="FF2053" w:themeColor="accent1" w:themeTint="BF" w:sz="8" w:space="0"/>
        <w:insideH w:val="single" w:color="FF2053" w:themeColor="accent1" w:themeTint="BF" w:sz="8" w:space="0"/>
        <w:insideV w:val="single" w:color="FF2053" w:themeColor="accent1" w:themeTint="BF" w:sz="8" w:space="0"/>
      </w:tblBorders>
    </w:tblPr>
    <w:tcPr>
      <w:shd w:val="clear" w:color="auto" w:fill="FFB5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2053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B8D" w:themeFill="accent1" w:themeFillTint="7F"/>
      </w:tcPr>
    </w:tblStylePr>
    <w:tblStylePr w:type="band1Horz">
      <w:tblPr/>
      <w:tcPr>
        <w:shd w:val="clear" w:color="auto" w:fill="FF6B8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850C" w:themeColor="accent2" w:themeTint="BF" w:sz="8" w:space="0"/>
        <w:left w:val="single" w:color="FF850C" w:themeColor="accent2" w:themeTint="BF" w:sz="8" w:space="0"/>
        <w:bottom w:val="single" w:color="FF850C" w:themeColor="accent2" w:themeTint="BF" w:sz="8" w:space="0"/>
        <w:right w:val="single" w:color="FF850C" w:themeColor="accent2" w:themeTint="BF" w:sz="8" w:space="0"/>
        <w:insideH w:val="single" w:color="FF850C" w:themeColor="accent2" w:themeTint="BF" w:sz="8" w:space="0"/>
        <w:insideV w:val="single" w:color="FF850C" w:themeColor="accent2" w:themeTint="BF" w:sz="8" w:space="0"/>
      </w:tblBorders>
    </w:tblPr>
    <w:tcPr>
      <w:shd w:val="clear" w:color="auto" w:fill="FFD6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50C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5D" w:themeFill="accent2" w:themeFillTint="7F"/>
      </w:tcPr>
    </w:tblStylePr>
    <w:tblStylePr w:type="band1Horz">
      <w:tblPr/>
      <w:tcPr>
        <w:shd w:val="clear" w:color="auto" w:fill="FFAD5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9DF1" w:themeColor="accent3" w:themeTint="BF" w:sz="8" w:space="0"/>
        <w:left w:val="single" w:color="009DF1" w:themeColor="accent3" w:themeTint="BF" w:sz="8" w:space="0"/>
        <w:bottom w:val="single" w:color="009DF1" w:themeColor="accent3" w:themeTint="BF" w:sz="8" w:space="0"/>
        <w:right w:val="single" w:color="009DF1" w:themeColor="accent3" w:themeTint="BF" w:sz="8" w:space="0"/>
        <w:insideH w:val="single" w:color="009DF1" w:themeColor="accent3" w:themeTint="BF" w:sz="8" w:space="0"/>
        <w:insideV w:val="single" w:color="009DF1" w:themeColor="accent3" w:themeTint="BF" w:sz="8" w:space="0"/>
      </w:tblBorders>
    </w:tblPr>
    <w:tcPr>
      <w:shd w:val="clear" w:color="auto" w:fill="A6E0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9DF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C0FF" w:themeFill="accent3" w:themeFillTint="7F"/>
      </w:tcPr>
    </w:tblStylePr>
    <w:tblStylePr w:type="band1Horz">
      <w:tblPr/>
      <w:tcPr>
        <w:shd w:val="clear" w:color="auto" w:fill="4CC0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6AD72C" w:themeColor="accent4" w:themeTint="BF" w:sz="8" w:space="0"/>
        <w:left w:val="single" w:color="6AD72C" w:themeColor="accent4" w:themeTint="BF" w:sz="8" w:space="0"/>
        <w:bottom w:val="single" w:color="6AD72C" w:themeColor="accent4" w:themeTint="BF" w:sz="8" w:space="0"/>
        <w:right w:val="single" w:color="6AD72C" w:themeColor="accent4" w:themeTint="BF" w:sz="8" w:space="0"/>
        <w:insideH w:val="single" w:color="6AD72C" w:themeColor="accent4" w:themeTint="BF" w:sz="8" w:space="0"/>
        <w:insideV w:val="single" w:color="6AD72C" w:themeColor="accent4" w:themeTint="BF" w:sz="8" w:space="0"/>
      </w:tblBorders>
    </w:tblPr>
    <w:tcPr>
      <w:shd w:val="clear" w:color="auto" w:fill="CEF2B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AD72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472" w:themeFill="accent4" w:themeFillTint="7F"/>
      </w:tcPr>
    </w:tblStylePr>
    <w:tblStylePr w:type="band1Horz">
      <w:tblPr/>
      <w:tcPr>
        <w:shd w:val="clear" w:color="auto" w:fill="9CE47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A861B1" w:themeColor="accent5" w:themeTint="BF" w:sz="8" w:space="0"/>
        <w:left w:val="single" w:color="A861B1" w:themeColor="accent5" w:themeTint="BF" w:sz="8" w:space="0"/>
        <w:bottom w:val="single" w:color="A861B1" w:themeColor="accent5" w:themeTint="BF" w:sz="8" w:space="0"/>
        <w:right w:val="single" w:color="A861B1" w:themeColor="accent5" w:themeTint="BF" w:sz="8" w:space="0"/>
        <w:insideH w:val="single" w:color="A861B1" w:themeColor="accent5" w:themeTint="BF" w:sz="8" w:space="0"/>
        <w:insideV w:val="single" w:color="A861B1" w:themeColor="accent5" w:themeTint="BF" w:sz="8" w:space="0"/>
      </w:tblBorders>
    </w:tblPr>
    <w:tcPr>
      <w:shd w:val="clear" w:color="auto" w:fill="E2CB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861B1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6CB" w:themeFill="accent5" w:themeFillTint="7F"/>
      </w:tcPr>
    </w:tblStylePr>
    <w:tblStylePr w:type="band1Horz">
      <w:tblPr/>
      <w:tcPr>
        <w:shd w:val="clear" w:color="auto" w:fill="C596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D04D1"/>
    <w:pPr>
      <w:spacing w:after="0" w:line="240" w:lineRule="auto"/>
    </w:pPr>
    <w:tblPr>
      <w:tblStyleRowBandSize w:val="1"/>
      <w:tblStyleColBandSize w:val="1"/>
      <w:tblBorders>
        <w:top w:val="single" w:color="D12C62" w:themeColor="accent6" w:themeTint="BF" w:sz="8" w:space="0"/>
        <w:left w:val="single" w:color="D12C62" w:themeColor="accent6" w:themeTint="BF" w:sz="8" w:space="0"/>
        <w:bottom w:val="single" w:color="D12C62" w:themeColor="accent6" w:themeTint="BF" w:sz="8" w:space="0"/>
        <w:right w:val="single" w:color="D12C62" w:themeColor="accent6" w:themeTint="BF" w:sz="8" w:space="0"/>
        <w:insideH w:val="single" w:color="D12C62" w:themeColor="accent6" w:themeTint="BF" w:sz="8" w:space="0"/>
        <w:insideV w:val="single" w:color="D12C62" w:themeColor="accent6" w:themeTint="BF" w:sz="8" w:space="0"/>
      </w:tblBorders>
    </w:tblPr>
    <w:tcPr>
      <w:shd w:val="clear" w:color="auto" w:fill="F0B8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12C62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7196" w:themeFill="accent6" w:themeFillTint="7F"/>
      </w:tcPr>
    </w:tblStylePr>
    <w:tblStylePr w:type="band1Horz">
      <w:tblPr/>
      <w:tcPr>
        <w:shd w:val="clear" w:color="auto" w:fill="E17196" w:themeFill="accent6" w:themeFillTint="7F"/>
      </w:tcPr>
    </w:tblStylePr>
  </w:style>
  <w:style w:type="table" w:styleId="MediumGrid2">
    <w:name w:val="Medium Grid 2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D50032" w:themeColor="accent1" w:sz="8" w:space="0"/>
        <w:left w:val="single" w:color="D50032" w:themeColor="accent1" w:sz="8" w:space="0"/>
        <w:bottom w:val="single" w:color="D50032" w:themeColor="accent1" w:sz="8" w:space="0"/>
        <w:right w:val="single" w:color="D50032" w:themeColor="accent1" w:sz="8" w:space="0"/>
        <w:insideH w:val="single" w:color="D50032" w:themeColor="accent1" w:sz="8" w:space="0"/>
        <w:insideV w:val="single" w:color="D50032" w:themeColor="accent1" w:sz="8" w:space="0"/>
      </w:tblBorders>
    </w:tblPr>
    <w:tcPr>
      <w:shd w:val="clear" w:color="auto" w:fill="FFB5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D1" w:themeFill="accent1" w:themeFillTint="33"/>
      </w:tcPr>
    </w:tblStylePr>
    <w:tblStylePr w:type="band1Vert">
      <w:tblPr/>
      <w:tcPr>
        <w:shd w:val="clear" w:color="auto" w:fill="FF6B8D" w:themeFill="accent1" w:themeFillTint="7F"/>
      </w:tcPr>
    </w:tblStylePr>
    <w:tblStylePr w:type="band1Horz">
      <w:tblPr/>
      <w:tcPr>
        <w:tcBorders>
          <w:insideH w:val="single" w:color="D50032" w:themeColor="accent1" w:sz="6" w:space="0"/>
          <w:insideV w:val="single" w:color="D50032" w:themeColor="accent1" w:sz="6" w:space="0"/>
        </w:tcBorders>
        <w:shd w:val="clear" w:color="auto" w:fill="FF6B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BA5D00" w:themeColor="accent2" w:sz="8" w:space="0"/>
        <w:left w:val="single" w:color="BA5D00" w:themeColor="accent2" w:sz="8" w:space="0"/>
        <w:bottom w:val="single" w:color="BA5D00" w:themeColor="accent2" w:sz="8" w:space="0"/>
        <w:right w:val="single" w:color="BA5D00" w:themeColor="accent2" w:sz="8" w:space="0"/>
        <w:insideH w:val="single" w:color="BA5D00" w:themeColor="accent2" w:sz="8" w:space="0"/>
        <w:insideV w:val="single" w:color="BA5D00" w:themeColor="accent2" w:sz="8" w:space="0"/>
      </w:tblBorders>
    </w:tblPr>
    <w:tcPr>
      <w:shd w:val="clear" w:color="auto" w:fill="FFD6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E" w:themeFill="accent2" w:themeFillTint="33"/>
      </w:tcPr>
    </w:tblStylePr>
    <w:tblStylePr w:type="band1Vert">
      <w:tblPr/>
      <w:tcPr>
        <w:shd w:val="clear" w:color="auto" w:fill="FFAD5D" w:themeFill="accent2" w:themeFillTint="7F"/>
      </w:tcPr>
    </w:tblStylePr>
    <w:tblStylePr w:type="band1Horz">
      <w:tblPr/>
      <w:tcPr>
        <w:tcBorders>
          <w:insideH w:val="single" w:color="BA5D00" w:themeColor="accent2" w:sz="6" w:space="0"/>
          <w:insideV w:val="single" w:color="BA5D00" w:themeColor="accent2" w:sz="6" w:space="0"/>
        </w:tcBorders>
        <w:shd w:val="clear" w:color="auto" w:fill="FFAD5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6398" w:themeColor="accent3" w:sz="8" w:space="0"/>
        <w:left w:val="single" w:color="006398" w:themeColor="accent3" w:sz="8" w:space="0"/>
        <w:bottom w:val="single" w:color="006398" w:themeColor="accent3" w:sz="8" w:space="0"/>
        <w:right w:val="single" w:color="006398" w:themeColor="accent3" w:sz="8" w:space="0"/>
        <w:insideH w:val="single" w:color="006398" w:themeColor="accent3" w:sz="8" w:space="0"/>
        <w:insideV w:val="single" w:color="006398" w:themeColor="accent3" w:sz="8" w:space="0"/>
      </w:tblBorders>
    </w:tblPr>
    <w:tcPr>
      <w:shd w:val="clear" w:color="auto" w:fill="A6E0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3" w:themeFillTint="33"/>
      </w:tcPr>
    </w:tblStylePr>
    <w:tblStylePr w:type="band1Vert">
      <w:tblPr/>
      <w:tcPr>
        <w:shd w:val="clear" w:color="auto" w:fill="4CC0FF" w:themeFill="accent3" w:themeFillTint="7F"/>
      </w:tcPr>
    </w:tblStylePr>
    <w:tblStylePr w:type="band1Horz">
      <w:tblPr/>
      <w:tcPr>
        <w:tcBorders>
          <w:insideH w:val="single" w:color="006398" w:themeColor="accent3" w:sz="6" w:space="0"/>
          <w:insideV w:val="single" w:color="006398" w:themeColor="accent3" w:sz="6" w:space="0"/>
        </w:tcBorders>
        <w:shd w:val="clear" w:color="auto" w:fill="4CC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48941C" w:themeColor="accent4" w:sz="8" w:space="0"/>
        <w:left w:val="single" w:color="48941C" w:themeColor="accent4" w:sz="8" w:space="0"/>
        <w:bottom w:val="single" w:color="48941C" w:themeColor="accent4" w:sz="8" w:space="0"/>
        <w:right w:val="single" w:color="48941C" w:themeColor="accent4" w:sz="8" w:space="0"/>
        <w:insideH w:val="single" w:color="48941C" w:themeColor="accent4" w:sz="8" w:space="0"/>
        <w:insideV w:val="single" w:color="48941C" w:themeColor="accent4" w:sz="8" w:space="0"/>
      </w:tblBorders>
    </w:tblPr>
    <w:tcPr>
      <w:shd w:val="clear" w:color="auto" w:fill="CEF2B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4C6" w:themeFill="accent4" w:themeFillTint="33"/>
      </w:tcPr>
    </w:tblStylePr>
    <w:tblStylePr w:type="band1Vert">
      <w:tblPr/>
      <w:tcPr>
        <w:shd w:val="clear" w:color="auto" w:fill="9CE472" w:themeFill="accent4" w:themeFillTint="7F"/>
      </w:tcPr>
    </w:tblStylePr>
    <w:tblStylePr w:type="band1Horz">
      <w:tblPr/>
      <w:tcPr>
        <w:tcBorders>
          <w:insideH w:val="single" w:color="48941C" w:themeColor="accent4" w:sz="6" w:space="0"/>
          <w:insideV w:val="single" w:color="48941C" w:themeColor="accent4" w:sz="6" w:space="0"/>
        </w:tcBorders>
        <w:shd w:val="clear" w:color="auto" w:fill="9CE47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7C4183" w:themeColor="accent5" w:sz="8" w:space="0"/>
        <w:left w:val="single" w:color="7C4183" w:themeColor="accent5" w:sz="8" w:space="0"/>
        <w:bottom w:val="single" w:color="7C4183" w:themeColor="accent5" w:sz="8" w:space="0"/>
        <w:right w:val="single" w:color="7C4183" w:themeColor="accent5" w:sz="8" w:space="0"/>
        <w:insideH w:val="single" w:color="7C4183" w:themeColor="accent5" w:sz="8" w:space="0"/>
        <w:insideV w:val="single" w:color="7C4183" w:themeColor="accent5" w:sz="8" w:space="0"/>
      </w:tblBorders>
    </w:tblPr>
    <w:tcPr>
      <w:shd w:val="clear" w:color="auto" w:fill="E2CB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A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4EA" w:themeFill="accent5" w:themeFillTint="33"/>
      </w:tcPr>
    </w:tblStylePr>
    <w:tblStylePr w:type="band1Vert">
      <w:tblPr/>
      <w:tcPr>
        <w:shd w:val="clear" w:color="auto" w:fill="C596CB" w:themeFill="accent5" w:themeFillTint="7F"/>
      </w:tcPr>
    </w:tblStylePr>
    <w:tblStylePr w:type="band1Horz">
      <w:tblPr/>
      <w:tcPr>
        <w:tcBorders>
          <w:insideH w:val="single" w:color="7C4183" w:themeColor="accent5" w:sz="6" w:space="0"/>
          <w:insideV w:val="single" w:color="7C4183" w:themeColor="accent5" w:sz="6" w:space="0"/>
        </w:tcBorders>
        <w:shd w:val="clear" w:color="auto" w:fill="C596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8A1D41" w:themeColor="accent6" w:sz="8" w:space="0"/>
        <w:left w:val="single" w:color="8A1D41" w:themeColor="accent6" w:sz="8" w:space="0"/>
        <w:bottom w:val="single" w:color="8A1D41" w:themeColor="accent6" w:sz="8" w:space="0"/>
        <w:right w:val="single" w:color="8A1D41" w:themeColor="accent6" w:sz="8" w:space="0"/>
        <w:insideH w:val="single" w:color="8A1D41" w:themeColor="accent6" w:sz="8" w:space="0"/>
        <w:insideV w:val="single" w:color="8A1D41" w:themeColor="accent6" w:sz="8" w:space="0"/>
      </w:tblBorders>
    </w:tblPr>
    <w:tcPr>
      <w:shd w:val="clear" w:color="auto" w:fill="F0B8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3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6D4" w:themeFill="accent6" w:themeFillTint="33"/>
      </w:tcPr>
    </w:tblStylePr>
    <w:tblStylePr w:type="band1Vert">
      <w:tblPr/>
      <w:tcPr>
        <w:shd w:val="clear" w:color="auto" w:fill="E17196" w:themeFill="accent6" w:themeFillTint="7F"/>
      </w:tcPr>
    </w:tblStylePr>
    <w:tblStylePr w:type="band1Horz">
      <w:tblPr/>
      <w:tcPr>
        <w:tcBorders>
          <w:insideH w:val="single" w:color="8A1D41" w:themeColor="accent6" w:sz="6" w:space="0"/>
          <w:insideV w:val="single" w:color="8A1D41" w:themeColor="accent6" w:sz="6" w:space="0"/>
        </w:tcBorders>
        <w:shd w:val="clear" w:color="auto" w:fill="E171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B5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0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0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50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5003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6B8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6B8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6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A5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A5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A5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A5D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AD5D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AD5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6E0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3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3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3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398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CC0F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CC0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EF2B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894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894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94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941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CE47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CE47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2CB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C41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C41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C41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C418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596CB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596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B8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1D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1D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1D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1D4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1719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17196" w:themeFill="accent6" w:themeFillTint="7F"/>
      </w:tcPr>
    </w:tblStylePr>
  </w:style>
  <w:style w:type="table" w:styleId="MediumList1">
    <w:name w:val="Medium List 1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50032" w:themeColor="accent1" w:sz="8" w:space="0"/>
        <w:bottom w:val="single" w:color="D5003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50032" w:themeColor="accent1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D50032" w:themeColor="accent1" w:sz="8" w:space="0"/>
          <w:bottom w:val="single" w:color="D5003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50032" w:themeColor="accent1" w:sz="8" w:space="0"/>
          <w:bottom w:val="single" w:color="D50032" w:themeColor="accent1" w:sz="8" w:space="0"/>
        </w:tcBorders>
      </w:tcPr>
    </w:tblStylePr>
    <w:tblStylePr w:type="band1Vert">
      <w:tblPr/>
      <w:tcPr>
        <w:shd w:val="clear" w:color="auto" w:fill="FFB5C6" w:themeFill="accent1" w:themeFillTint="3F"/>
      </w:tcPr>
    </w:tblStylePr>
    <w:tblStylePr w:type="band1Horz">
      <w:tblPr/>
      <w:tcPr>
        <w:shd w:val="clear" w:color="auto" w:fill="FFB5C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A5D00" w:themeColor="accent2" w:sz="8" w:space="0"/>
        <w:bottom w:val="single" w:color="BA5D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A5D00" w:themeColor="accent2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BA5D00" w:themeColor="accent2" w:sz="8" w:space="0"/>
          <w:bottom w:val="single" w:color="BA5D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A5D00" w:themeColor="accent2" w:sz="8" w:space="0"/>
          <w:bottom w:val="single" w:color="BA5D00" w:themeColor="accent2" w:sz="8" w:space="0"/>
        </w:tcBorders>
      </w:tcPr>
    </w:tblStylePr>
    <w:tblStylePr w:type="band1Vert">
      <w:tblPr/>
      <w:tcPr>
        <w:shd w:val="clear" w:color="auto" w:fill="FFD6AE" w:themeFill="accent2" w:themeFillTint="3F"/>
      </w:tcPr>
    </w:tblStylePr>
    <w:tblStylePr w:type="band1Horz">
      <w:tblPr/>
      <w:tcPr>
        <w:shd w:val="clear" w:color="auto" w:fill="FFD6A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6398" w:themeColor="accent3" w:sz="8" w:space="0"/>
        <w:bottom w:val="single" w:color="006398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398" w:themeColor="accent3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006398" w:themeColor="accent3" w:sz="8" w:space="0"/>
          <w:bottom w:val="single" w:color="006398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6398" w:themeColor="accent3" w:sz="8" w:space="0"/>
          <w:bottom w:val="single" w:color="006398" w:themeColor="accent3" w:sz="8" w:space="0"/>
        </w:tcBorders>
      </w:tcPr>
    </w:tblStylePr>
    <w:tblStylePr w:type="band1Vert">
      <w:tblPr/>
      <w:tcPr>
        <w:shd w:val="clear" w:color="auto" w:fill="A6E0FF" w:themeFill="accent3" w:themeFillTint="3F"/>
      </w:tcPr>
    </w:tblStylePr>
    <w:tblStylePr w:type="band1Horz">
      <w:tblPr/>
      <w:tcPr>
        <w:shd w:val="clear" w:color="auto" w:fill="A6E0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8941C" w:themeColor="accent4" w:sz="8" w:space="0"/>
        <w:bottom w:val="single" w:color="48941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941C" w:themeColor="accent4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48941C" w:themeColor="accent4" w:sz="8" w:space="0"/>
          <w:bottom w:val="single" w:color="48941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941C" w:themeColor="accent4" w:sz="8" w:space="0"/>
          <w:bottom w:val="single" w:color="48941C" w:themeColor="accent4" w:sz="8" w:space="0"/>
        </w:tcBorders>
      </w:tcPr>
    </w:tblStylePr>
    <w:tblStylePr w:type="band1Vert">
      <w:tblPr/>
      <w:tcPr>
        <w:shd w:val="clear" w:color="auto" w:fill="CEF2B9" w:themeFill="accent4" w:themeFillTint="3F"/>
      </w:tcPr>
    </w:tblStylePr>
    <w:tblStylePr w:type="band1Horz">
      <w:tblPr/>
      <w:tcPr>
        <w:shd w:val="clear" w:color="auto" w:fill="CEF2B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C4183" w:themeColor="accent5" w:sz="8" w:space="0"/>
        <w:bottom w:val="single" w:color="7C418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C4183" w:themeColor="accent5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7C4183" w:themeColor="accent5" w:sz="8" w:space="0"/>
          <w:bottom w:val="single" w:color="7C418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C4183" w:themeColor="accent5" w:sz="8" w:space="0"/>
          <w:bottom w:val="single" w:color="7C4183" w:themeColor="accent5" w:sz="8" w:space="0"/>
        </w:tcBorders>
      </w:tcPr>
    </w:tblStylePr>
    <w:tblStylePr w:type="band1Vert">
      <w:tblPr/>
      <w:tcPr>
        <w:shd w:val="clear" w:color="auto" w:fill="E2CBE5" w:themeFill="accent5" w:themeFillTint="3F"/>
      </w:tcPr>
    </w:tblStylePr>
    <w:tblStylePr w:type="band1Horz">
      <w:tblPr/>
      <w:tcPr>
        <w:shd w:val="clear" w:color="auto" w:fill="E2CB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D04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A1D41" w:themeColor="accent6" w:sz="8" w:space="0"/>
        <w:bottom w:val="single" w:color="8A1D4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1D41" w:themeColor="accent6" w:sz="8" w:space="0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color="8A1D41" w:themeColor="accent6" w:sz="8" w:space="0"/>
          <w:bottom w:val="single" w:color="8A1D4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A1D41" w:themeColor="accent6" w:sz="8" w:space="0"/>
          <w:bottom w:val="single" w:color="8A1D41" w:themeColor="accent6" w:sz="8" w:space="0"/>
        </w:tcBorders>
      </w:tcPr>
    </w:tblStylePr>
    <w:tblStylePr w:type="band1Vert">
      <w:tblPr/>
      <w:tcPr>
        <w:shd w:val="clear" w:color="auto" w:fill="F0B8CB" w:themeFill="accent6" w:themeFillTint="3F"/>
      </w:tcPr>
    </w:tblStylePr>
    <w:tblStylePr w:type="band1Horz">
      <w:tblPr/>
      <w:tcPr>
        <w:shd w:val="clear" w:color="auto" w:fill="F0B8CB" w:themeFill="accent6" w:themeFillTint="3F"/>
      </w:tcPr>
    </w:tblStylePr>
  </w:style>
  <w:style w:type="table" w:styleId="MediumList2">
    <w:name w:val="Medium List 2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D50032" w:themeColor="accent1" w:sz="8" w:space="0"/>
        <w:left w:val="single" w:color="D50032" w:themeColor="accent1" w:sz="8" w:space="0"/>
        <w:bottom w:val="single" w:color="D50032" w:themeColor="accent1" w:sz="8" w:space="0"/>
        <w:right w:val="single" w:color="D5003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5003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5003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5003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5003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BA5D00" w:themeColor="accent2" w:sz="8" w:space="0"/>
        <w:left w:val="single" w:color="BA5D00" w:themeColor="accent2" w:sz="8" w:space="0"/>
        <w:bottom w:val="single" w:color="BA5D00" w:themeColor="accent2" w:sz="8" w:space="0"/>
        <w:right w:val="single" w:color="BA5D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A5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A5D0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A5D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A5D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6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6398" w:themeColor="accent3" w:sz="8" w:space="0"/>
        <w:left w:val="single" w:color="006398" w:themeColor="accent3" w:sz="8" w:space="0"/>
        <w:bottom w:val="single" w:color="006398" w:themeColor="accent3" w:sz="8" w:space="0"/>
        <w:right w:val="single" w:color="006398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398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6398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398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398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0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0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48941C" w:themeColor="accent4" w:sz="8" w:space="0"/>
        <w:left w:val="single" w:color="48941C" w:themeColor="accent4" w:sz="8" w:space="0"/>
        <w:bottom w:val="single" w:color="48941C" w:themeColor="accent4" w:sz="8" w:space="0"/>
        <w:right w:val="single" w:color="48941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941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941C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941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941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2B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2B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7C4183" w:themeColor="accent5" w:sz="8" w:space="0"/>
        <w:left w:val="single" w:color="7C4183" w:themeColor="accent5" w:sz="8" w:space="0"/>
        <w:bottom w:val="single" w:color="7C4183" w:themeColor="accent5" w:sz="8" w:space="0"/>
        <w:right w:val="single" w:color="7C418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C418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C418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C418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C418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B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B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04D1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8A1D41" w:themeColor="accent6" w:sz="8" w:space="0"/>
        <w:left w:val="single" w:color="8A1D41" w:themeColor="accent6" w:sz="8" w:space="0"/>
        <w:bottom w:val="single" w:color="8A1D41" w:themeColor="accent6" w:sz="8" w:space="0"/>
        <w:right w:val="single" w:color="8A1D4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1D4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A1D4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1D4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1D4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B8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B8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2053" w:themeColor="accent1" w:themeTint="BF" w:sz="8" w:space="0"/>
        <w:left w:val="single" w:color="FF2053" w:themeColor="accent1" w:themeTint="BF" w:sz="8" w:space="0"/>
        <w:bottom w:val="single" w:color="FF2053" w:themeColor="accent1" w:themeTint="BF" w:sz="8" w:space="0"/>
        <w:right w:val="single" w:color="FF2053" w:themeColor="accent1" w:themeTint="BF" w:sz="8" w:space="0"/>
        <w:insideH w:val="single" w:color="FF2053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2053" w:themeColor="accent1" w:themeTint="BF" w:sz="8" w:space="0"/>
          <w:left w:val="single" w:color="FF2053" w:themeColor="accent1" w:themeTint="BF" w:sz="8" w:space="0"/>
          <w:bottom w:val="single" w:color="FF2053" w:themeColor="accent1" w:themeTint="BF" w:sz="8" w:space="0"/>
          <w:right w:val="single" w:color="FF2053" w:themeColor="accent1" w:themeTint="BF" w:sz="8" w:space="0"/>
          <w:insideH w:val="nil"/>
          <w:insideV w:val="nil"/>
        </w:tcBorders>
        <w:shd w:val="clear" w:color="auto" w:fill="D50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2053" w:themeColor="accent1" w:themeTint="BF" w:sz="6" w:space="0"/>
          <w:left w:val="single" w:color="FF2053" w:themeColor="accent1" w:themeTint="BF" w:sz="8" w:space="0"/>
          <w:bottom w:val="single" w:color="FF2053" w:themeColor="accent1" w:themeTint="BF" w:sz="8" w:space="0"/>
          <w:right w:val="single" w:color="FF2053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FF850C" w:themeColor="accent2" w:themeTint="BF" w:sz="8" w:space="0"/>
        <w:left w:val="single" w:color="FF850C" w:themeColor="accent2" w:themeTint="BF" w:sz="8" w:space="0"/>
        <w:bottom w:val="single" w:color="FF850C" w:themeColor="accent2" w:themeTint="BF" w:sz="8" w:space="0"/>
        <w:right w:val="single" w:color="FF850C" w:themeColor="accent2" w:themeTint="BF" w:sz="8" w:space="0"/>
        <w:insideH w:val="single" w:color="FF850C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50C" w:themeColor="accent2" w:themeTint="BF" w:sz="8" w:space="0"/>
          <w:left w:val="single" w:color="FF850C" w:themeColor="accent2" w:themeTint="BF" w:sz="8" w:space="0"/>
          <w:bottom w:val="single" w:color="FF850C" w:themeColor="accent2" w:themeTint="BF" w:sz="8" w:space="0"/>
          <w:right w:val="single" w:color="FF850C" w:themeColor="accent2" w:themeTint="BF" w:sz="8" w:space="0"/>
          <w:insideH w:val="nil"/>
          <w:insideV w:val="nil"/>
        </w:tcBorders>
        <w:shd w:val="clear" w:color="auto" w:fill="BA5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50C" w:themeColor="accent2" w:themeTint="BF" w:sz="6" w:space="0"/>
          <w:left w:val="single" w:color="FF850C" w:themeColor="accent2" w:themeTint="BF" w:sz="8" w:space="0"/>
          <w:bottom w:val="single" w:color="FF850C" w:themeColor="accent2" w:themeTint="BF" w:sz="8" w:space="0"/>
          <w:right w:val="single" w:color="FF850C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6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009DF1" w:themeColor="accent3" w:themeTint="BF" w:sz="8" w:space="0"/>
        <w:left w:val="single" w:color="009DF1" w:themeColor="accent3" w:themeTint="BF" w:sz="8" w:space="0"/>
        <w:bottom w:val="single" w:color="009DF1" w:themeColor="accent3" w:themeTint="BF" w:sz="8" w:space="0"/>
        <w:right w:val="single" w:color="009DF1" w:themeColor="accent3" w:themeTint="BF" w:sz="8" w:space="0"/>
        <w:insideH w:val="single" w:color="009DF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9DF1" w:themeColor="accent3" w:themeTint="BF" w:sz="8" w:space="0"/>
          <w:left w:val="single" w:color="009DF1" w:themeColor="accent3" w:themeTint="BF" w:sz="8" w:space="0"/>
          <w:bottom w:val="single" w:color="009DF1" w:themeColor="accent3" w:themeTint="BF" w:sz="8" w:space="0"/>
          <w:right w:val="single" w:color="009DF1" w:themeColor="accent3" w:themeTint="BF" w:sz="8" w:space="0"/>
          <w:insideH w:val="nil"/>
          <w:insideV w:val="nil"/>
        </w:tcBorders>
        <w:shd w:val="clear" w:color="auto" w:fill="0063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DF1" w:themeColor="accent3" w:themeTint="BF" w:sz="6" w:space="0"/>
          <w:left w:val="single" w:color="009DF1" w:themeColor="accent3" w:themeTint="BF" w:sz="8" w:space="0"/>
          <w:bottom w:val="single" w:color="009DF1" w:themeColor="accent3" w:themeTint="BF" w:sz="8" w:space="0"/>
          <w:right w:val="single" w:color="009DF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0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0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6AD72C" w:themeColor="accent4" w:themeTint="BF" w:sz="8" w:space="0"/>
        <w:left w:val="single" w:color="6AD72C" w:themeColor="accent4" w:themeTint="BF" w:sz="8" w:space="0"/>
        <w:bottom w:val="single" w:color="6AD72C" w:themeColor="accent4" w:themeTint="BF" w:sz="8" w:space="0"/>
        <w:right w:val="single" w:color="6AD72C" w:themeColor="accent4" w:themeTint="BF" w:sz="8" w:space="0"/>
        <w:insideH w:val="single" w:color="6AD72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AD72C" w:themeColor="accent4" w:themeTint="BF" w:sz="8" w:space="0"/>
          <w:left w:val="single" w:color="6AD72C" w:themeColor="accent4" w:themeTint="BF" w:sz="8" w:space="0"/>
          <w:bottom w:val="single" w:color="6AD72C" w:themeColor="accent4" w:themeTint="BF" w:sz="8" w:space="0"/>
          <w:right w:val="single" w:color="6AD72C" w:themeColor="accent4" w:themeTint="BF" w:sz="8" w:space="0"/>
          <w:insideH w:val="nil"/>
          <w:insideV w:val="nil"/>
        </w:tcBorders>
        <w:shd w:val="clear" w:color="auto" w:fill="4894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AD72C" w:themeColor="accent4" w:themeTint="BF" w:sz="6" w:space="0"/>
          <w:left w:val="single" w:color="6AD72C" w:themeColor="accent4" w:themeTint="BF" w:sz="8" w:space="0"/>
          <w:bottom w:val="single" w:color="6AD72C" w:themeColor="accent4" w:themeTint="BF" w:sz="8" w:space="0"/>
          <w:right w:val="single" w:color="6AD72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2B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2B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A861B1" w:themeColor="accent5" w:themeTint="BF" w:sz="8" w:space="0"/>
        <w:left w:val="single" w:color="A861B1" w:themeColor="accent5" w:themeTint="BF" w:sz="8" w:space="0"/>
        <w:bottom w:val="single" w:color="A861B1" w:themeColor="accent5" w:themeTint="BF" w:sz="8" w:space="0"/>
        <w:right w:val="single" w:color="A861B1" w:themeColor="accent5" w:themeTint="BF" w:sz="8" w:space="0"/>
        <w:insideH w:val="single" w:color="A861B1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861B1" w:themeColor="accent5" w:themeTint="BF" w:sz="8" w:space="0"/>
          <w:left w:val="single" w:color="A861B1" w:themeColor="accent5" w:themeTint="BF" w:sz="8" w:space="0"/>
          <w:bottom w:val="single" w:color="A861B1" w:themeColor="accent5" w:themeTint="BF" w:sz="8" w:space="0"/>
          <w:right w:val="single" w:color="A861B1" w:themeColor="accent5" w:themeTint="BF" w:sz="8" w:space="0"/>
          <w:insideH w:val="nil"/>
          <w:insideV w:val="nil"/>
        </w:tcBorders>
        <w:shd w:val="clear" w:color="auto" w:fill="7C41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861B1" w:themeColor="accent5" w:themeTint="BF" w:sz="6" w:space="0"/>
          <w:left w:val="single" w:color="A861B1" w:themeColor="accent5" w:themeTint="BF" w:sz="8" w:space="0"/>
          <w:bottom w:val="single" w:color="A861B1" w:themeColor="accent5" w:themeTint="BF" w:sz="8" w:space="0"/>
          <w:right w:val="single" w:color="A861B1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B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B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04D1"/>
    <w:pPr>
      <w:spacing w:after="0" w:line="240" w:lineRule="auto"/>
    </w:pPr>
    <w:tblPr>
      <w:tblStyleRowBandSize w:val="1"/>
      <w:tblStyleColBandSize w:val="1"/>
      <w:tblBorders>
        <w:top w:val="single" w:color="D12C62" w:themeColor="accent6" w:themeTint="BF" w:sz="8" w:space="0"/>
        <w:left w:val="single" w:color="D12C62" w:themeColor="accent6" w:themeTint="BF" w:sz="8" w:space="0"/>
        <w:bottom w:val="single" w:color="D12C62" w:themeColor="accent6" w:themeTint="BF" w:sz="8" w:space="0"/>
        <w:right w:val="single" w:color="D12C62" w:themeColor="accent6" w:themeTint="BF" w:sz="8" w:space="0"/>
        <w:insideH w:val="single" w:color="D12C62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12C62" w:themeColor="accent6" w:themeTint="BF" w:sz="8" w:space="0"/>
          <w:left w:val="single" w:color="D12C62" w:themeColor="accent6" w:themeTint="BF" w:sz="8" w:space="0"/>
          <w:bottom w:val="single" w:color="D12C62" w:themeColor="accent6" w:themeTint="BF" w:sz="8" w:space="0"/>
          <w:right w:val="single" w:color="D12C62" w:themeColor="accent6" w:themeTint="BF" w:sz="8" w:space="0"/>
          <w:insideH w:val="nil"/>
          <w:insideV w:val="nil"/>
        </w:tcBorders>
        <w:shd w:val="clear" w:color="auto" w:fill="8A1D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12C62" w:themeColor="accent6" w:themeTint="BF" w:sz="6" w:space="0"/>
          <w:left w:val="single" w:color="D12C62" w:themeColor="accent6" w:themeTint="BF" w:sz="8" w:space="0"/>
          <w:bottom w:val="single" w:color="D12C62" w:themeColor="accent6" w:themeTint="BF" w:sz="8" w:space="0"/>
          <w:right w:val="single" w:color="D12C62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8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B8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50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50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A5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A5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5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3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3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94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94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94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C41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C41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41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04D1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1D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1D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D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rsid w:val="00AD04D1"/>
    <w:rPr>
      <w:rFonts w:ascii="Times New Roman" w:hAnsi="Times New Roman" w:cs="Times New Roman"/>
      <w:sz w:val="24"/>
      <w:szCs w:val="24"/>
    </w:rPr>
  </w:style>
  <w:style w:type="paragraph" w:styleId="NormalHeading" w:customStyle="1">
    <w:name w:val="Normal Heading"/>
    <w:basedOn w:val="NormalNoSpace"/>
    <w:next w:val="Normal"/>
    <w:qFormat/>
    <w:rsid w:val="00AD04D1"/>
    <w:rPr>
      <w:b/>
    </w:rPr>
  </w:style>
  <w:style w:type="paragraph" w:styleId="NormalIndent0">
    <w:name w:val="Normal Indent"/>
    <w:basedOn w:val="Normal"/>
    <w:uiPriority w:val="1"/>
    <w:rsid w:val="00AD04D1"/>
    <w:pPr>
      <w:ind w:left="68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D04D1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OpeningParagraph" w:customStyle="1">
    <w:name w:val="Opening Paragraph"/>
    <w:basedOn w:val="Normal"/>
    <w:uiPriority w:val="4"/>
    <w:qFormat/>
    <w:rsid w:val="00AD04D1"/>
    <w:pPr>
      <w:spacing w:after="180"/>
      <w:jc w:val="center"/>
    </w:pPr>
    <w:rPr>
      <w:rFonts w:ascii="Georgia" w:hAnsi="Georgia"/>
      <w:color w:val="000000" w:themeColor="text1"/>
      <w:sz w:val="24"/>
    </w:rPr>
  </w:style>
  <w:style w:type="character" w:styleId="PageNumber">
    <w:name w:val="page number"/>
    <w:basedOn w:val="DefaultParagraphFont"/>
    <w:uiPriority w:val="99"/>
    <w:semiHidden/>
    <w:rsid w:val="00AD04D1"/>
    <w:rPr>
      <w:noProof w:val="0"/>
      <w:lang w:val="en-GB"/>
    </w:rPr>
  </w:style>
  <w:style w:type="character" w:styleId="PlaceholderText">
    <w:name w:val="Placeholder Text"/>
    <w:basedOn w:val="DefaultParagraphFont"/>
    <w:uiPriority w:val="99"/>
    <w:semiHidden/>
    <w:rsid w:val="000B4BCC"/>
    <w:rPr>
      <w:noProof w:val="0"/>
      <w:color w:val="808080"/>
      <w:lang w:val="en-GB"/>
    </w:rPr>
  </w:style>
  <w:style w:type="table" w:styleId="PlainTable1">
    <w:name w:val="Plain Table 1"/>
    <w:basedOn w:val="TableNormal"/>
    <w:uiPriority w:val="41"/>
    <w:rsid w:val="00AD04D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04D1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04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D04D1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AD04D1"/>
    <w:rPr>
      <w:rFonts w:ascii="Consolas" w:hAnsi="Consolas"/>
      <w:noProof w:val="0"/>
      <w:sz w:val="21"/>
      <w:szCs w:val="21"/>
      <w:lang w:val="en-GB"/>
    </w:rPr>
  </w:style>
  <w:style w:type="character" w:styleId="RedBullet" w:customStyle="1">
    <w:name w:val="Red Bullet"/>
    <w:basedOn w:val="DefaultParagraphFont"/>
    <w:uiPriority w:val="99"/>
    <w:semiHidden/>
    <w:rsid w:val="00AD04D1"/>
    <w:rPr>
      <w:noProof w:val="0"/>
      <w:color w:val="064F50" w:themeColor="background2"/>
      <w:sz w:val="7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D04D1"/>
    <w:pPr>
      <w:framePr w:wrap="around" w:hAnchor="text" w:y="3970"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AD04D1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AD04D1"/>
    <w:rPr>
      <w:rFonts w:ascii="Arial" w:hAnsi="Arial"/>
      <w:noProof w:val="0"/>
      <w:sz w:val="18"/>
      <w:lang w:val="en-GB"/>
    </w:rPr>
  </w:style>
  <w:style w:type="paragraph" w:styleId="Source" w:customStyle="1">
    <w:name w:val="Source"/>
    <w:basedOn w:val="Normal"/>
    <w:next w:val="Normal"/>
    <w:uiPriority w:val="9"/>
    <w:qFormat/>
    <w:rsid w:val="00AD04D1"/>
    <w:pPr>
      <w:spacing w:after="120" w:line="240" w:lineRule="atLeast"/>
    </w:pPr>
    <w:rPr>
      <w:rFonts w:eastAsia="Times New Roman" w:cs="Times New Roman"/>
      <w:i/>
      <w:szCs w:val="24"/>
      <w:lang w:eastAsia="en-GB"/>
    </w:rPr>
  </w:style>
  <w:style w:type="paragraph" w:styleId="Spacing" w:customStyle="1">
    <w:name w:val="Spacing"/>
    <w:basedOn w:val="Normal"/>
    <w:uiPriority w:val="99"/>
    <w:semiHidden/>
    <w:rsid w:val="00AD04D1"/>
    <w:pPr>
      <w:spacing w:after="0" w:line="240" w:lineRule="auto"/>
    </w:pPr>
    <w:rPr>
      <w:rFonts w:ascii="Arial (W1)" w:hAnsi="Arial (W1)" w:eastAsia="Times New Roman" w:cs="Arial (W1)"/>
      <w:sz w:val="16"/>
      <w:szCs w:val="16"/>
    </w:rPr>
  </w:style>
  <w:style w:type="character" w:styleId="Strong">
    <w:name w:val="Strong"/>
    <w:basedOn w:val="DefaultParagraphFont"/>
    <w:uiPriority w:val="99"/>
    <w:rsid w:val="00AD04D1"/>
    <w:rPr>
      <w:b/>
      <w:bCs/>
      <w:noProof w:val="0"/>
      <w:lang w:val="en-GB"/>
    </w:rPr>
  </w:style>
  <w:style w:type="character" w:styleId="SubtleEmphasis">
    <w:name w:val="Subtle Emphasis"/>
    <w:basedOn w:val="DefaultParagraphFont"/>
    <w:uiPriority w:val="99"/>
    <w:rsid w:val="00AD04D1"/>
    <w:rPr>
      <w:i/>
      <w:iCs/>
      <w:noProof w:val="0"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rsid w:val="00AD04D1"/>
    <w:rPr>
      <w:smallCaps/>
      <w:noProof w:val="0"/>
      <w:color w:val="BA5D00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D04D1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04D1"/>
    <w:pPr>
      <w:spacing w:line="280" w:lineRule="exac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04D1"/>
    <w:pPr>
      <w:spacing w:line="280" w:lineRule="exac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04D1"/>
    <w:pPr>
      <w:spacing w:line="280" w:lineRule="exac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04D1"/>
    <w:pPr>
      <w:spacing w:line="280" w:lineRule="exac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04D1"/>
    <w:pPr>
      <w:spacing w:line="2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04D1"/>
    <w:pPr>
      <w:spacing w:line="280" w:lineRule="exac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04D1"/>
    <w:pPr>
      <w:spacing w:line="2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04D1"/>
    <w:pPr>
      <w:spacing w:line="280" w:lineRule="exac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04D1"/>
    <w:pPr>
      <w:spacing w:line="280" w:lineRule="exac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04D1"/>
    <w:pPr>
      <w:spacing w:line="280" w:lineRule="exac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04D1"/>
    <w:pPr>
      <w:spacing w:line="280" w:lineRule="exac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AD04D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ableHeaderLeft" w:customStyle="1">
    <w:name w:val="Table Header Left"/>
    <w:basedOn w:val="Normal"/>
    <w:uiPriority w:val="8"/>
    <w:qFormat/>
    <w:rsid w:val="00AD04D1"/>
    <w:pPr>
      <w:spacing w:before="180" w:after="40"/>
    </w:pPr>
    <w:rPr>
      <w:rFonts w:ascii="Georgia" w:hAnsi="Georgia"/>
      <w:b/>
      <w:sz w:val="22"/>
    </w:rPr>
  </w:style>
  <w:style w:type="paragraph" w:styleId="TableHeaderRight" w:customStyle="1">
    <w:name w:val="Table Header Right"/>
    <w:basedOn w:val="TableHeaderLeft"/>
    <w:uiPriority w:val="8"/>
    <w:qFormat/>
    <w:rsid w:val="00AD04D1"/>
    <w:pPr>
      <w:jc w:val="right"/>
    </w:pPr>
  </w:style>
  <w:style w:type="table" w:styleId="TableList1">
    <w:name w:val="Table List 1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04D1"/>
    <w:pPr>
      <w:spacing w:line="280" w:lineRule="exac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AD04D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AD04D1"/>
  </w:style>
  <w:style w:type="table" w:styleId="TableProfessional">
    <w:name w:val="Table Professional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04D1"/>
    <w:pPr>
      <w:spacing w:line="280" w:lineRule="exac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04D1"/>
    <w:pPr>
      <w:spacing w:line="280" w:lineRule="exac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04D1"/>
    <w:pPr>
      <w:spacing w:line="280" w:lineRule="exac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04D1"/>
    <w:pPr>
      <w:spacing w:line="28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AD04D1"/>
    <w:pPr>
      <w:spacing w:line="280" w:lineRule="exac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04D1"/>
    <w:pPr>
      <w:spacing w:line="280" w:lineRule="exac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04D1"/>
    <w:pPr>
      <w:spacing w:line="280" w:lineRule="exac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C1">
    <w:name w:val="toc 1"/>
    <w:basedOn w:val="Normal"/>
    <w:next w:val="Normal"/>
    <w:autoRedefine/>
    <w:uiPriority w:val="41"/>
    <w:unhideWhenUsed/>
    <w:rsid w:val="00AD04D1"/>
    <w:pPr>
      <w:tabs>
        <w:tab w:val="right" w:leader="dot" w:pos="9798"/>
      </w:tabs>
      <w:spacing w:before="40" w:after="40"/>
    </w:pPr>
    <w:rPr>
      <w:rFonts w:cstheme="minorHAnsi"/>
      <w:bCs/>
      <w:szCs w:val="20"/>
    </w:rPr>
  </w:style>
  <w:style w:type="paragraph" w:styleId="TOC2">
    <w:name w:val="toc 2"/>
    <w:basedOn w:val="Normal"/>
    <w:next w:val="Normal"/>
    <w:autoRedefine/>
    <w:uiPriority w:val="41"/>
    <w:unhideWhenUsed/>
    <w:rsid w:val="00AD04D1"/>
    <w:pPr>
      <w:tabs>
        <w:tab w:val="right" w:leader="dot" w:pos="9798"/>
      </w:tabs>
      <w:spacing w:before="40" w:after="40"/>
      <w:ind w:left="851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41"/>
    <w:unhideWhenUsed/>
    <w:rsid w:val="00AD04D1"/>
    <w:pPr>
      <w:tabs>
        <w:tab w:val="right" w:leader="dot" w:pos="9798"/>
      </w:tabs>
      <w:ind w:left="1418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41"/>
    <w:semiHidden/>
    <w:rsid w:val="00AD04D1"/>
    <w:pPr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41"/>
    <w:semiHidden/>
    <w:rsid w:val="00AD04D1"/>
    <w:pPr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41"/>
    <w:semiHidden/>
    <w:rsid w:val="00AD04D1"/>
    <w:pPr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41"/>
    <w:semiHidden/>
    <w:rsid w:val="00AD04D1"/>
    <w:pPr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41"/>
    <w:semiHidden/>
    <w:rsid w:val="00AD04D1"/>
    <w:pPr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41"/>
    <w:semiHidden/>
    <w:rsid w:val="00AD04D1"/>
    <w:pPr>
      <w:ind w:left="1600"/>
    </w:pPr>
    <w:rPr>
      <w:rFonts w:cstheme="minorHAnsi"/>
      <w:szCs w:val="20"/>
    </w:rPr>
  </w:style>
  <w:style w:type="numbering" w:styleId="ListNumberedList" w:customStyle="1">
    <w:name w:val="List Numbered List"/>
    <w:basedOn w:val="NoList"/>
    <w:uiPriority w:val="99"/>
    <w:rsid w:val="00AD04D1"/>
    <w:pPr>
      <w:numPr>
        <w:numId w:val="20"/>
      </w:numPr>
    </w:pPr>
  </w:style>
  <w:style w:type="paragraph" w:styleId="KFLegalTextNumbered" w:customStyle="1">
    <w:name w:val="KF Legal Text Numbered"/>
    <w:basedOn w:val="KFLegalTextIndented"/>
    <w:uiPriority w:val="8"/>
    <w:qFormat/>
    <w:rsid w:val="00AD04D1"/>
    <w:pPr>
      <w:numPr>
        <w:numId w:val="13"/>
      </w:numPr>
    </w:pPr>
    <w:rPr>
      <w:rFonts w:eastAsia="Arial"/>
    </w:rPr>
  </w:style>
  <w:style w:type="paragraph" w:styleId="RegInfo" w:customStyle="1">
    <w:name w:val="RegInfo"/>
    <w:basedOn w:val="Footer"/>
    <w:uiPriority w:val="1"/>
    <w:qFormat/>
    <w:rsid w:val="004C1D65"/>
    <w:pPr>
      <w:spacing w:line="140" w:lineRule="exact"/>
    </w:pPr>
    <w:rPr>
      <w:color w:val="828282"/>
      <w:sz w:val="12"/>
      <w:szCs w:val="12"/>
    </w:rPr>
  </w:style>
  <w:style w:type="paragraph" w:styleId="HeadingNumbered" w:customStyle="1">
    <w:name w:val="Heading Numbered"/>
    <w:basedOn w:val="BodyText"/>
    <w:uiPriority w:val="1"/>
    <w:qFormat/>
    <w:rsid w:val="005466C3"/>
    <w:pPr>
      <w:numPr>
        <w:numId w:val="14"/>
      </w:numPr>
      <w:spacing w:before="120"/>
    </w:pPr>
    <w:rPr>
      <w:b/>
      <w:szCs w:val="18"/>
    </w:rPr>
  </w:style>
  <w:style w:type="numbering" w:styleId="KFBullet" w:customStyle="1">
    <w:name w:val="KF Bullet"/>
    <w:basedOn w:val="NoList"/>
    <w:uiPriority w:val="99"/>
    <w:rsid w:val="00AD04D1"/>
    <w:pPr>
      <w:numPr>
        <w:numId w:val="5"/>
      </w:numPr>
    </w:pPr>
  </w:style>
  <w:style w:type="numbering" w:styleId="KFBullets" w:customStyle="1">
    <w:name w:val="KF Bullets"/>
    <w:basedOn w:val="NoList"/>
    <w:uiPriority w:val="99"/>
    <w:rsid w:val="00AD04D1"/>
    <w:pPr>
      <w:numPr>
        <w:numId w:val="6"/>
      </w:numPr>
    </w:pPr>
  </w:style>
  <w:style w:type="paragraph" w:styleId="KFExecSummaryList" w:customStyle="1">
    <w:name w:val="KF Exec Summary List"/>
    <w:basedOn w:val="Normal"/>
    <w:uiPriority w:val="5"/>
    <w:qFormat/>
    <w:rsid w:val="00AD04D1"/>
    <w:pPr>
      <w:numPr>
        <w:numId w:val="16"/>
      </w:numPr>
      <w:spacing w:before="40" w:after="40"/>
    </w:pPr>
    <w:rPr>
      <w:color w:val="000000" w:themeColor="text1"/>
    </w:rPr>
  </w:style>
  <w:style w:type="paragraph" w:styleId="KFNumberedBody" w:customStyle="1">
    <w:name w:val="KF Numbered Body"/>
    <w:basedOn w:val="Normal"/>
    <w:next w:val="Normal"/>
    <w:uiPriority w:val="4"/>
    <w:semiHidden/>
    <w:qFormat/>
    <w:rsid w:val="00AD04D1"/>
    <w:pPr>
      <w:numPr>
        <w:ilvl w:val="1"/>
        <w:numId w:val="18"/>
      </w:numPr>
      <w:spacing w:before="120" w:after="120" w:line="288" w:lineRule="auto"/>
    </w:pPr>
    <w:rPr>
      <w:rFonts w:eastAsia="Times New Roman" w:cs="Arial"/>
      <w:szCs w:val="24"/>
      <w:lang w:eastAsia="en-GB"/>
    </w:rPr>
  </w:style>
  <w:style w:type="paragraph" w:styleId="KFNumberedBullet" w:customStyle="1">
    <w:name w:val="KF Numbered Bullet"/>
    <w:basedOn w:val="Normal"/>
    <w:uiPriority w:val="4"/>
    <w:semiHidden/>
    <w:rsid w:val="00AD04D1"/>
    <w:pPr>
      <w:spacing w:before="120" w:after="120" w:line="288" w:lineRule="auto"/>
    </w:pPr>
    <w:rPr>
      <w:rFonts w:ascii="Segoe UI" w:hAnsi="Segoe UI" w:eastAsia="Times New Roman" w:cs="Arial"/>
      <w:szCs w:val="24"/>
      <w:lang w:eastAsia="en-GB"/>
    </w:rPr>
  </w:style>
  <w:style w:type="paragraph" w:styleId="TableData" w:customStyle="1">
    <w:name w:val="Table Data"/>
    <w:basedOn w:val="Normal"/>
    <w:uiPriority w:val="99"/>
    <w:rsid w:val="00AD04D1"/>
    <w:pPr>
      <w:tabs>
        <w:tab w:val="left" w:pos="975"/>
      </w:tabs>
      <w:spacing w:after="0" w:line="200" w:lineRule="atLeast"/>
    </w:pPr>
  </w:style>
  <w:style w:type="table" w:styleId="hubLetters" w:customStyle="1">
    <w:name w:val="hub Letters"/>
    <w:basedOn w:val="TableNormal"/>
    <w:uiPriority w:val="99"/>
    <w:rsid w:val="00B2341B"/>
    <w:pPr>
      <w:spacing w:after="0" w:line="240" w:lineRule="auto"/>
    </w:pPr>
    <w:rPr>
      <w:rFonts w:ascii="Arial" w:hAnsi="Arial"/>
      <w:sz w:val="18"/>
    </w:rPr>
    <w:tblPr>
      <w:tblCellMar>
        <w:left w:w="0" w:type="dxa"/>
        <w:right w:w="0" w:type="dxa"/>
      </w:tblCellMar>
    </w:tblPr>
  </w:style>
  <w:style w:type="paragraph" w:styleId="gmail-m-8188881655611209704msolistparagraph" w:customStyle="1">
    <w:name w:val="gmail-m_-8188881655611209704msolistparagraph"/>
    <w:basedOn w:val="Normal"/>
    <w:rsid w:val="00482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dwardmansel.lewis@knightfrank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FTemplates\KF_CORE_News%20Release_v2.0.dotm" TargetMode="External"/></Relationships>
</file>

<file path=word/theme/theme1.xml><?xml version="1.0" encoding="utf-8"?>
<a:theme xmlns:a="http://schemas.openxmlformats.org/drawingml/2006/main" name="Knight Frank">
  <a:themeElements>
    <a:clrScheme name="Knight Frank 2018">
      <a:dk1>
        <a:srgbClr val="000000"/>
      </a:dk1>
      <a:lt1>
        <a:srgbClr val="FFFFFF"/>
      </a:lt1>
      <a:dk2>
        <a:srgbClr val="FFFFFF"/>
      </a:dk2>
      <a:lt2>
        <a:srgbClr val="064F50"/>
      </a:lt2>
      <a:accent1>
        <a:srgbClr val="D50032"/>
      </a:accent1>
      <a:accent2>
        <a:srgbClr val="BA5D00"/>
      </a:accent2>
      <a:accent3>
        <a:srgbClr val="006398"/>
      </a:accent3>
      <a:accent4>
        <a:srgbClr val="48941C"/>
      </a:accent4>
      <a:accent5>
        <a:srgbClr val="7C4183"/>
      </a:accent5>
      <a:accent6>
        <a:srgbClr val="8A1D41"/>
      </a:accent6>
      <a:hlink>
        <a:srgbClr val="000000"/>
      </a:hlink>
      <a:folHlink>
        <a:srgbClr val="064F50"/>
      </a:folHlink>
    </a:clrScheme>
    <a:fontScheme name="Knight Fran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612f23d48421d8c23de96264e7692799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912b9acfcb358600da3b33269c3c46dc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F2006-A52C-41A9-8A64-22DBE4D1B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2687B-3FB7-49EB-8CE3-96A669A66F4F}"/>
</file>

<file path=customXml/itemProps3.xml><?xml version="1.0" encoding="utf-8"?>
<ds:datastoreItem xmlns:ds="http://schemas.openxmlformats.org/officeDocument/2006/customXml" ds:itemID="{FAFE764A-D5A2-453A-9616-AC5FC7396E17}"/>
</file>

<file path=customXml/itemProps4.xml><?xml version="1.0" encoding="utf-8"?>
<ds:datastoreItem xmlns:ds="http://schemas.openxmlformats.org/officeDocument/2006/customXml" ds:itemID="{6B2CA62A-DB85-43A0-85C8-E8F1D9A7E7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KF_CORE_News Release_v2.0</ap:Template>
  <ap:Application>Microsoft Word for the web</ap:Application>
  <ap:DocSecurity>0</ap:DocSecurity>
  <ap:ScaleCrop>false</ap:ScaleCrop>
  <ap:Company>Knight Frank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Nicole Sansom</dc:creator>
  <lastModifiedBy>Rose Moggach</lastModifiedBy>
  <revision>14</revision>
  <lastPrinted>2024-07-16T12:47:00.0000000Z</lastPrinted>
  <dcterms:created xsi:type="dcterms:W3CDTF">2025-11-12T07:02:00.0000000Z</dcterms:created>
  <dcterms:modified xsi:type="dcterms:W3CDTF">2025-11-24T10:36:02.9699658Z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3.5</vt:lpwstr>
  </property>
  <property fmtid="{D5CDD505-2E9C-101B-9397-08002B2CF9AE}" pid="3" name="Modified">
    <vt:lpwstr>May 21</vt:lpwstr>
  </property>
  <property fmtid="{D5CDD505-2E9C-101B-9397-08002B2CF9AE}" pid="4" name="MSIP_Label_49da7d78-680d-456e-89f4-ed3f515ae329_Enabled">
    <vt:lpwstr>true</vt:lpwstr>
  </property>
  <property fmtid="{D5CDD505-2E9C-101B-9397-08002B2CF9AE}" pid="5" name="MSIP_Label_49da7d78-680d-456e-89f4-ed3f515ae329_SetDate">
    <vt:lpwstr>2022-05-31T15:05:44Z</vt:lpwstr>
  </property>
  <property fmtid="{D5CDD505-2E9C-101B-9397-08002B2CF9AE}" pid="6" name="MSIP_Label_49da7d78-680d-456e-89f4-ed3f515ae329_Method">
    <vt:lpwstr>Privileged</vt:lpwstr>
  </property>
  <property fmtid="{D5CDD505-2E9C-101B-9397-08002B2CF9AE}" pid="7" name="MSIP_Label_49da7d78-680d-456e-89f4-ed3f515ae329_Name">
    <vt:lpwstr>Public</vt:lpwstr>
  </property>
  <property fmtid="{D5CDD505-2E9C-101B-9397-08002B2CF9AE}" pid="8" name="MSIP_Label_49da7d78-680d-456e-89f4-ed3f515ae329_SiteId">
    <vt:lpwstr>99d6a2d9-b626-40e9-822a-688a6cda5a94</vt:lpwstr>
  </property>
  <property fmtid="{D5CDD505-2E9C-101B-9397-08002B2CF9AE}" pid="9" name="MSIP_Label_49da7d78-680d-456e-89f4-ed3f515ae329_ActionId">
    <vt:lpwstr>6d86fe29-9255-45a8-8b0d-f20e5e49f2a6</vt:lpwstr>
  </property>
  <property fmtid="{D5CDD505-2E9C-101B-9397-08002B2CF9AE}" pid="10" name="MSIP_Label_49da7d78-680d-456e-89f4-ed3f515ae329_ContentBits">
    <vt:lpwstr>0</vt:lpwstr>
  </property>
  <property fmtid="{D5CDD505-2E9C-101B-9397-08002B2CF9AE}" pid="11" name="InitialSL">
    <vt:lpwstr>Public</vt:lpwstr>
  </property>
  <property fmtid="{D5CDD505-2E9C-101B-9397-08002B2CF9AE}" pid="12" name="ContentTypeId">
    <vt:lpwstr>0x010100C3E66FDEA6588C439533D1985D217C61</vt:lpwstr>
  </property>
  <property fmtid="{D5CDD505-2E9C-101B-9397-08002B2CF9AE}" pid="13" name="MediaServiceImageTags">
    <vt:lpwstr/>
  </property>
</Properties>
</file>